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2D6E02" w:rsidP="002D6E02">
      <w:pPr>
        <w:pStyle w:val="datum0"/>
      </w:pPr>
      <w:r>
        <w:t>1</w:t>
      </w:r>
      <w:r w:rsidR="005E368B">
        <w:t>7</w:t>
      </w:r>
      <w:r w:rsidRPr="00486EB5">
        <w:t>.</w:t>
      </w:r>
      <w:r>
        <w:t xml:space="preserve"> </w:t>
      </w:r>
      <w:r w:rsidR="005E368B">
        <w:t>7</w:t>
      </w:r>
      <w:r w:rsidRPr="00486EB5">
        <w:t>. 201</w:t>
      </w:r>
      <w:r>
        <w:t>5</w:t>
      </w:r>
    </w:p>
    <w:p w:rsidR="002D6E02" w:rsidRPr="005E6F55" w:rsidRDefault="00FD65E1" w:rsidP="002D6E02">
      <w:pPr>
        <w:pStyle w:val="Nzev"/>
      </w:pPr>
      <w:r>
        <w:t>Ceny zahraničního obchodu meziměsíčně klesly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5E368B">
        <w:t>květ</w:t>
      </w:r>
      <w:r>
        <w:t>en 2015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5E368B">
        <w:t>květnu</w:t>
      </w:r>
      <w:r w:rsidRPr="00065AA4">
        <w:t xml:space="preserve"> 201</w:t>
      </w:r>
      <w:r>
        <w:t>5</w:t>
      </w:r>
      <w:r w:rsidRPr="00065AA4">
        <w:t xml:space="preserve"> vývozní </w:t>
      </w:r>
      <w:r>
        <w:t xml:space="preserve">ceny meziměsíčně </w:t>
      </w:r>
      <w:r w:rsidR="005E368B">
        <w:t>kles</w:t>
      </w:r>
      <w:r>
        <w:t xml:space="preserve">ly o </w:t>
      </w:r>
      <w:r w:rsidR="006D5868">
        <w:t>0</w:t>
      </w:r>
      <w:r>
        <w:t>,</w:t>
      </w:r>
      <w:r w:rsidR="005E368B">
        <w:t>2</w:t>
      </w:r>
      <w:r>
        <w:t> %,</w:t>
      </w:r>
      <w:r w:rsidRPr="00576D41">
        <w:t xml:space="preserve"> </w:t>
      </w:r>
      <w:r w:rsidRPr="00065AA4">
        <w:t>dovozní</w:t>
      </w:r>
      <w:r>
        <w:t xml:space="preserve"> ceny o </w:t>
      </w:r>
      <w:r w:rsidR="005E368B">
        <w:t>0</w:t>
      </w:r>
      <w:r>
        <w:t>,</w:t>
      </w:r>
      <w:r w:rsidR="005E368B">
        <w:t>4</w:t>
      </w:r>
      <w:r>
        <w:t xml:space="preserve"> %, směnné relace dosáhly hodnoty </w:t>
      </w:r>
      <w:r w:rsidR="005E368B">
        <w:t>100</w:t>
      </w:r>
      <w:r>
        <w:t>,</w:t>
      </w:r>
      <w:r w:rsidR="005E368B">
        <w:t>2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Pr="00065AA4">
        <w:t xml:space="preserve"> o </w:t>
      </w:r>
      <w:r>
        <w:t>0</w:t>
      </w:r>
      <w:r w:rsidRPr="00065AA4">
        <w:t>,</w:t>
      </w:r>
      <w:r w:rsidR="005E368B">
        <w:t>3</w:t>
      </w:r>
      <w:r>
        <w:t xml:space="preserve"> %, dovozní ceny </w:t>
      </w:r>
      <w:r w:rsidR="006D5868">
        <w:t xml:space="preserve">se zvýšily </w:t>
      </w:r>
      <w:r>
        <w:t>o 0</w:t>
      </w:r>
      <w:r w:rsidRPr="00065AA4">
        <w:t>,</w:t>
      </w:r>
      <w:r w:rsidR="005E368B">
        <w:t>1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6D5868">
        <w:t>99</w:t>
      </w:r>
      <w:r w:rsidRPr="00065AA4">
        <w:t>,</w:t>
      </w:r>
      <w:r w:rsidR="005E368B">
        <w:t>6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DA7343">
        <w:rPr>
          <w:sz w:val="20"/>
          <w:szCs w:val="20"/>
          <w:lang w:val="cs-CZ"/>
        </w:rPr>
        <w:t>kles</w:t>
      </w:r>
      <w:r w:rsidR="00F84C66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5E368B">
        <w:rPr>
          <w:sz w:val="20"/>
          <w:szCs w:val="20"/>
          <w:lang w:val="cs-CZ"/>
        </w:rPr>
        <w:t>květnu</w:t>
      </w:r>
      <w:r>
        <w:rPr>
          <w:sz w:val="20"/>
          <w:szCs w:val="20"/>
          <w:lang w:val="cs-CZ"/>
        </w:rPr>
        <w:t xml:space="preserve"> o 0</w:t>
      </w:r>
      <w:r w:rsidRPr="008802B9">
        <w:rPr>
          <w:sz w:val="20"/>
          <w:szCs w:val="20"/>
          <w:lang w:val="cs-CZ"/>
        </w:rPr>
        <w:t>,</w:t>
      </w:r>
      <w:r w:rsidR="00DA7343">
        <w:rPr>
          <w:sz w:val="20"/>
          <w:szCs w:val="20"/>
          <w:lang w:val="cs-CZ"/>
        </w:rPr>
        <w:t>2</w:t>
      </w:r>
      <w:r w:rsidRPr="008802B9">
        <w:rPr>
          <w:sz w:val="20"/>
          <w:szCs w:val="20"/>
          <w:lang w:val="cs-CZ"/>
        </w:rPr>
        <w:t xml:space="preserve"> % (v </w:t>
      </w:r>
      <w:r w:rsidR="005E368B">
        <w:rPr>
          <w:sz w:val="20"/>
          <w:szCs w:val="20"/>
          <w:lang w:val="cs-CZ"/>
        </w:rPr>
        <w:t>dubnu</w:t>
      </w:r>
      <w:r w:rsidR="00F84C66">
        <w:rPr>
          <w:sz w:val="20"/>
          <w:szCs w:val="20"/>
          <w:lang w:val="cs-CZ"/>
        </w:rPr>
        <w:t xml:space="preserve"> </w:t>
      </w:r>
      <w:r w:rsidR="00DA7343">
        <w:rPr>
          <w:sz w:val="20"/>
          <w:szCs w:val="20"/>
          <w:lang w:val="cs-CZ"/>
        </w:rPr>
        <w:t>růst</w:t>
      </w:r>
      <w:r w:rsidRPr="008802B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0,</w:t>
      </w:r>
      <w:r w:rsidR="00DA7343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DA7343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DA7343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>ní cen</w:t>
      </w:r>
      <w:r w:rsidR="00F84C66" w:rsidRPr="00F84C66">
        <w:rPr>
          <w:sz w:val="20"/>
          <w:szCs w:val="20"/>
          <w:lang w:val="cs-CZ"/>
        </w:rPr>
        <w:t xml:space="preserve"> </w:t>
      </w:r>
      <w:r w:rsidR="00DA7343" w:rsidRPr="00DA7343">
        <w:rPr>
          <w:sz w:val="20"/>
          <w:szCs w:val="20"/>
          <w:lang w:val="cs-CZ"/>
        </w:rPr>
        <w:t xml:space="preserve">strojů a dopravních prostředků o </w:t>
      </w:r>
      <w:r w:rsidR="00454356">
        <w:rPr>
          <w:sz w:val="20"/>
          <w:szCs w:val="20"/>
          <w:lang w:val="cs-CZ"/>
        </w:rPr>
        <w:t>0</w:t>
      </w:r>
      <w:r w:rsidR="00DA7343" w:rsidRPr="00DA7343">
        <w:rPr>
          <w:sz w:val="20"/>
          <w:szCs w:val="20"/>
          <w:lang w:val="cs-CZ"/>
        </w:rPr>
        <w:t>,</w:t>
      </w:r>
      <w:r w:rsidR="00454356">
        <w:rPr>
          <w:sz w:val="20"/>
          <w:szCs w:val="20"/>
          <w:lang w:val="cs-CZ"/>
        </w:rPr>
        <w:t>3</w:t>
      </w:r>
      <w:r w:rsidR="00DA7343" w:rsidRPr="00DA7343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</w:t>
      </w:r>
      <w:r w:rsidR="00454356">
        <w:rPr>
          <w:sz w:val="20"/>
          <w:szCs w:val="20"/>
          <w:lang w:val="cs-CZ"/>
        </w:rPr>
        <w:t>Největší pokles zaznamenaly</w:t>
      </w:r>
      <w:r>
        <w:rPr>
          <w:sz w:val="20"/>
          <w:szCs w:val="20"/>
          <w:lang w:val="cs-CZ"/>
        </w:rPr>
        <w:t xml:space="preserve"> ceny </w:t>
      </w:r>
      <w:r w:rsidR="00454356">
        <w:rPr>
          <w:sz w:val="20"/>
          <w:szCs w:val="20"/>
          <w:lang w:val="cs-CZ"/>
        </w:rPr>
        <w:t>minerálních paliv o 2</w:t>
      </w:r>
      <w:r w:rsidR="00F84C66">
        <w:rPr>
          <w:sz w:val="20"/>
          <w:szCs w:val="20"/>
          <w:lang w:val="cs-CZ"/>
        </w:rPr>
        <w:t>,</w:t>
      </w:r>
      <w:r w:rsidR="00454356">
        <w:rPr>
          <w:sz w:val="20"/>
          <w:szCs w:val="20"/>
          <w:lang w:val="cs-CZ"/>
        </w:rPr>
        <w:t>0</w:t>
      </w:r>
      <w:r w:rsidR="00F84C66">
        <w:rPr>
          <w:sz w:val="20"/>
          <w:szCs w:val="20"/>
          <w:lang w:val="cs-CZ"/>
        </w:rPr>
        <w:t xml:space="preserve"> %, </w:t>
      </w:r>
      <w:r w:rsidR="00454356">
        <w:rPr>
          <w:sz w:val="20"/>
          <w:szCs w:val="20"/>
          <w:lang w:val="cs-CZ"/>
        </w:rPr>
        <w:t>potravin o 0,7 % a ceny</w:t>
      </w:r>
      <w:r w:rsidR="00454356" w:rsidRPr="00454356">
        <w:rPr>
          <w:sz w:val="20"/>
          <w:szCs w:val="20"/>
          <w:lang w:val="cs-CZ"/>
        </w:rPr>
        <w:t xml:space="preserve"> </w:t>
      </w:r>
      <w:r w:rsidR="00067E17">
        <w:rPr>
          <w:sz w:val="20"/>
          <w:szCs w:val="20"/>
          <w:lang w:val="cs-CZ"/>
        </w:rPr>
        <w:t>polotovarů o </w:t>
      </w:r>
      <w:r w:rsidR="00454356">
        <w:rPr>
          <w:sz w:val="20"/>
          <w:szCs w:val="20"/>
          <w:lang w:val="cs-CZ"/>
        </w:rPr>
        <w:t xml:space="preserve">0,6 %. Z významnějších skupin rostly nejvíce ceny chemikálií o </w:t>
      </w:r>
      <w:r w:rsidR="004764FE">
        <w:rPr>
          <w:sz w:val="20"/>
          <w:szCs w:val="20"/>
          <w:lang w:val="cs-CZ"/>
        </w:rPr>
        <w:t>1</w:t>
      </w:r>
      <w:r w:rsidR="00454356">
        <w:rPr>
          <w:sz w:val="20"/>
          <w:szCs w:val="20"/>
          <w:lang w:val="cs-CZ"/>
        </w:rPr>
        <w:t>,</w:t>
      </w:r>
      <w:r w:rsidR="004764FE">
        <w:rPr>
          <w:sz w:val="20"/>
          <w:szCs w:val="20"/>
          <w:lang w:val="cs-CZ"/>
        </w:rPr>
        <w:t>4</w:t>
      </w:r>
      <w:r w:rsidR="00454356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5E368B">
        <w:rPr>
          <w:sz w:val="20"/>
          <w:szCs w:val="20"/>
          <w:lang w:val="cs-CZ"/>
        </w:rPr>
        <w:t>květnu</w:t>
      </w:r>
      <w:r>
        <w:rPr>
          <w:sz w:val="20"/>
          <w:szCs w:val="20"/>
          <w:lang w:val="cs-CZ"/>
        </w:rPr>
        <w:t xml:space="preserve"> </w:t>
      </w:r>
      <w:r w:rsidR="00CC4BB2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 xml:space="preserve">ily o </w:t>
      </w:r>
      <w:r w:rsidR="00CC4BB2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CC4BB2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5E368B">
        <w:rPr>
          <w:sz w:val="20"/>
          <w:szCs w:val="20"/>
          <w:lang w:val="cs-CZ"/>
        </w:rPr>
        <w:t>dubnu</w:t>
      </w:r>
      <w:r w:rsidRPr="00056317">
        <w:rPr>
          <w:sz w:val="20"/>
          <w:szCs w:val="20"/>
          <w:lang w:val="cs-CZ"/>
        </w:rPr>
        <w:t xml:space="preserve"> </w:t>
      </w:r>
      <w:r w:rsidR="00CC4BB2">
        <w:rPr>
          <w:sz w:val="20"/>
          <w:szCs w:val="20"/>
          <w:lang w:val="cs-CZ"/>
        </w:rPr>
        <w:t>růst o 1</w:t>
      </w:r>
      <w:r>
        <w:rPr>
          <w:sz w:val="20"/>
          <w:szCs w:val="20"/>
          <w:lang w:val="cs-CZ"/>
        </w:rPr>
        <w:t>,</w:t>
      </w:r>
      <w:r w:rsidR="00CC4BB2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Pr="00951AB4">
        <w:rPr>
          <w:sz w:val="20"/>
          <w:szCs w:val="20"/>
          <w:lang w:val="cs-CZ"/>
        </w:rPr>
        <w:t xml:space="preserve">Největší vliv na </w:t>
      </w:r>
      <w:r w:rsidR="00CC4BB2">
        <w:rPr>
          <w:sz w:val="20"/>
          <w:szCs w:val="20"/>
          <w:lang w:val="cs-CZ"/>
        </w:rPr>
        <w:t>pokles</w:t>
      </w:r>
      <w:r w:rsidRPr="00951AB4">
        <w:rPr>
          <w:sz w:val="20"/>
          <w:szCs w:val="20"/>
          <w:lang w:val="cs-CZ"/>
        </w:rPr>
        <w:t xml:space="preserve"> celkového meziměsíčního indexu mělo </w:t>
      </w:r>
      <w:r w:rsidR="00CC4BB2">
        <w:rPr>
          <w:sz w:val="20"/>
          <w:szCs w:val="20"/>
          <w:lang w:val="cs-CZ"/>
        </w:rPr>
        <w:t>sníž</w:t>
      </w:r>
      <w:r w:rsidRPr="00951AB4">
        <w:rPr>
          <w:sz w:val="20"/>
          <w:szCs w:val="20"/>
          <w:lang w:val="cs-CZ"/>
        </w:rPr>
        <w:t>ení cen</w:t>
      </w:r>
      <w:r w:rsidRPr="00AB3EBD">
        <w:t xml:space="preserve"> </w:t>
      </w:r>
      <w:r w:rsidRPr="00AB3EBD">
        <w:rPr>
          <w:sz w:val="20"/>
          <w:szCs w:val="20"/>
          <w:lang w:val="cs-CZ"/>
        </w:rPr>
        <w:t>strojů a dopravních prostředků</w:t>
      </w:r>
      <w:r>
        <w:rPr>
          <w:sz w:val="20"/>
          <w:szCs w:val="20"/>
          <w:lang w:val="cs-CZ"/>
        </w:rPr>
        <w:t xml:space="preserve"> o </w:t>
      </w:r>
      <w:r w:rsidR="00CC4BB2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CC4BB2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 xml:space="preserve"> %. </w:t>
      </w:r>
      <w:r w:rsidR="00B812D7">
        <w:rPr>
          <w:sz w:val="20"/>
          <w:szCs w:val="20"/>
          <w:lang w:val="cs-CZ"/>
        </w:rPr>
        <w:t xml:space="preserve">Nejvíce </w:t>
      </w:r>
      <w:r w:rsidR="00CC4BB2">
        <w:rPr>
          <w:sz w:val="20"/>
          <w:szCs w:val="20"/>
          <w:lang w:val="cs-CZ"/>
        </w:rPr>
        <w:t>kles</w:t>
      </w:r>
      <w:r w:rsidR="00377405">
        <w:rPr>
          <w:sz w:val="20"/>
          <w:szCs w:val="20"/>
          <w:lang w:val="cs-CZ"/>
        </w:rPr>
        <w:t>l</w:t>
      </w:r>
      <w:r w:rsidR="00B812D7">
        <w:rPr>
          <w:sz w:val="20"/>
          <w:szCs w:val="20"/>
          <w:lang w:val="cs-CZ"/>
        </w:rPr>
        <w:t>y c</w:t>
      </w:r>
      <w:r>
        <w:rPr>
          <w:sz w:val="20"/>
          <w:szCs w:val="20"/>
          <w:lang w:val="cs-CZ"/>
        </w:rPr>
        <w:t xml:space="preserve">eny minerálních paliv </w:t>
      </w:r>
      <w:r w:rsidR="00CC4BB2">
        <w:rPr>
          <w:sz w:val="20"/>
          <w:szCs w:val="20"/>
          <w:lang w:val="cs-CZ"/>
        </w:rPr>
        <w:t>o 1</w:t>
      </w:r>
      <w:r w:rsidR="00B812D7">
        <w:rPr>
          <w:sz w:val="20"/>
          <w:szCs w:val="20"/>
          <w:lang w:val="cs-CZ"/>
        </w:rPr>
        <w:t>,</w:t>
      </w:r>
      <w:r w:rsidR="00CC4BB2">
        <w:rPr>
          <w:sz w:val="20"/>
          <w:szCs w:val="20"/>
          <w:lang w:val="cs-CZ"/>
        </w:rPr>
        <w:t>3</w:t>
      </w:r>
      <w:r w:rsidR="00B812D7">
        <w:rPr>
          <w:sz w:val="20"/>
          <w:szCs w:val="20"/>
          <w:lang w:val="cs-CZ"/>
        </w:rPr>
        <w:t xml:space="preserve"> %, </w:t>
      </w:r>
      <w:r w:rsidR="00CC4BB2">
        <w:rPr>
          <w:sz w:val="20"/>
          <w:szCs w:val="20"/>
          <w:lang w:val="cs-CZ"/>
        </w:rPr>
        <w:t>ostatních surovin</w:t>
      </w:r>
      <w:r w:rsidR="00CC4BB2" w:rsidRPr="00563416">
        <w:rPr>
          <w:sz w:val="20"/>
          <w:szCs w:val="20"/>
          <w:lang w:val="cs-CZ"/>
        </w:rPr>
        <w:t xml:space="preserve"> </w:t>
      </w:r>
      <w:r w:rsidR="00CC4BB2">
        <w:rPr>
          <w:sz w:val="20"/>
          <w:szCs w:val="20"/>
          <w:lang w:val="cs-CZ"/>
        </w:rPr>
        <w:t>o 0,7 %</w:t>
      </w:r>
      <w:r w:rsidR="0058574C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a </w:t>
      </w:r>
      <w:r w:rsidR="0058574C">
        <w:rPr>
          <w:sz w:val="20"/>
          <w:szCs w:val="20"/>
          <w:lang w:val="cs-CZ"/>
        </w:rPr>
        <w:t xml:space="preserve">ceny </w:t>
      </w:r>
      <w:r w:rsidR="00067E17">
        <w:rPr>
          <w:sz w:val="20"/>
          <w:szCs w:val="20"/>
          <w:lang w:val="cs-CZ"/>
        </w:rPr>
        <w:t>potravin o </w:t>
      </w:r>
      <w:r w:rsidR="00CC4BB2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CC4BB2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 %. </w:t>
      </w:r>
      <w:r w:rsidR="00CC4BB2">
        <w:rPr>
          <w:sz w:val="20"/>
          <w:szCs w:val="20"/>
          <w:lang w:val="cs-CZ"/>
        </w:rPr>
        <w:t>Rostly pouze c</w:t>
      </w:r>
      <w:r>
        <w:rPr>
          <w:sz w:val="20"/>
          <w:szCs w:val="20"/>
          <w:lang w:val="cs-CZ"/>
        </w:rPr>
        <w:t>eny</w:t>
      </w:r>
      <w:r w:rsidR="00CC4BB2">
        <w:rPr>
          <w:sz w:val="20"/>
          <w:szCs w:val="20"/>
          <w:lang w:val="cs-CZ"/>
        </w:rPr>
        <w:t xml:space="preserve"> chemikálií o 0,9 %</w:t>
      </w:r>
      <w:r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977155">
        <w:rPr>
          <w:sz w:val="20"/>
          <w:szCs w:val="20"/>
          <w:lang w:val="cs-CZ"/>
        </w:rPr>
        <w:t>z</w:t>
      </w:r>
      <w:r w:rsidR="00791A52">
        <w:rPr>
          <w:sz w:val="20"/>
          <w:szCs w:val="20"/>
          <w:lang w:val="cs-CZ"/>
        </w:rPr>
        <w:t>výš</w:t>
      </w:r>
      <w:r>
        <w:rPr>
          <w:sz w:val="20"/>
          <w:szCs w:val="20"/>
          <w:lang w:val="cs-CZ"/>
        </w:rPr>
        <w:t xml:space="preserve">ily </w:t>
      </w:r>
      <w:r w:rsidRPr="00CD5DC6">
        <w:rPr>
          <w:sz w:val="20"/>
          <w:szCs w:val="20"/>
          <w:lang w:val="cs-CZ"/>
        </w:rPr>
        <w:t>na hodnot</w:t>
      </w:r>
      <w:r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977155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977155">
        <w:rPr>
          <w:sz w:val="20"/>
          <w:szCs w:val="20"/>
          <w:lang w:val="cs-CZ"/>
        </w:rPr>
        <w:t>2</w:t>
      </w:r>
      <w:r w:rsidRPr="00CD5DC6">
        <w:rPr>
          <w:sz w:val="20"/>
          <w:szCs w:val="20"/>
          <w:lang w:val="cs-CZ"/>
        </w:rPr>
        <w:t xml:space="preserve"> % (v </w:t>
      </w:r>
      <w:r w:rsidR="005E368B">
        <w:rPr>
          <w:sz w:val="20"/>
          <w:szCs w:val="20"/>
          <w:lang w:val="cs-CZ"/>
        </w:rPr>
        <w:t>dubnu</w:t>
      </w:r>
      <w:r w:rsidRPr="00CD5DC6">
        <w:rPr>
          <w:sz w:val="20"/>
          <w:szCs w:val="20"/>
          <w:lang w:val="cs-CZ"/>
        </w:rPr>
        <w:t xml:space="preserve"> hodnota </w:t>
      </w:r>
      <w:r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977155">
        <w:rPr>
          <w:sz w:val="20"/>
          <w:szCs w:val="20"/>
          <w:lang w:val="cs-CZ"/>
        </w:rPr>
        <w:t>5</w:t>
      </w:r>
      <w:r w:rsidRPr="00CD5DC6">
        <w:rPr>
          <w:sz w:val="20"/>
          <w:szCs w:val="20"/>
          <w:lang w:val="cs-CZ"/>
        </w:rPr>
        <w:t xml:space="preserve"> %). </w:t>
      </w:r>
      <w:r w:rsidR="00C96D8E">
        <w:rPr>
          <w:sz w:val="20"/>
          <w:szCs w:val="20"/>
          <w:lang w:val="cs-CZ"/>
        </w:rPr>
        <w:t>P</w:t>
      </w:r>
      <w:r w:rsidR="00977155">
        <w:rPr>
          <w:sz w:val="20"/>
          <w:szCs w:val="20"/>
          <w:lang w:val="cs-CZ"/>
        </w:rPr>
        <w:t xml:space="preserve">ozitivních hodnot směnných relací </w:t>
      </w:r>
      <w:r w:rsidR="00977155" w:rsidRPr="00CD5DC6">
        <w:rPr>
          <w:sz w:val="20"/>
          <w:szCs w:val="20"/>
          <w:lang w:val="cs-CZ"/>
        </w:rPr>
        <w:t>dosáhl</w:t>
      </w:r>
      <w:r w:rsidR="00977155">
        <w:rPr>
          <w:sz w:val="20"/>
          <w:szCs w:val="20"/>
          <w:lang w:val="cs-CZ"/>
        </w:rPr>
        <w:t xml:space="preserve">y </w:t>
      </w:r>
      <w:r w:rsidR="00C96D8E">
        <w:rPr>
          <w:sz w:val="20"/>
          <w:szCs w:val="20"/>
          <w:lang w:val="cs-CZ"/>
        </w:rPr>
        <w:t xml:space="preserve">zejména </w:t>
      </w:r>
      <w:r w:rsidR="00977155">
        <w:rPr>
          <w:sz w:val="20"/>
          <w:szCs w:val="20"/>
          <w:lang w:val="cs-CZ"/>
        </w:rPr>
        <w:t>ostatní suroviny (10</w:t>
      </w:r>
      <w:r w:rsidR="00C96D8E">
        <w:rPr>
          <w:sz w:val="20"/>
          <w:szCs w:val="20"/>
          <w:lang w:val="cs-CZ"/>
        </w:rPr>
        <w:t>1</w:t>
      </w:r>
      <w:r w:rsidR="00977155">
        <w:rPr>
          <w:sz w:val="20"/>
          <w:szCs w:val="20"/>
          <w:lang w:val="cs-CZ"/>
        </w:rPr>
        <w:t>,</w:t>
      </w:r>
      <w:r w:rsidR="00C96D8E">
        <w:rPr>
          <w:sz w:val="20"/>
          <w:szCs w:val="20"/>
          <w:lang w:val="cs-CZ"/>
        </w:rPr>
        <w:t>6</w:t>
      </w:r>
      <w:r w:rsidR="00977155">
        <w:rPr>
          <w:sz w:val="20"/>
          <w:szCs w:val="20"/>
          <w:lang w:val="cs-CZ"/>
        </w:rPr>
        <w:t> %)</w:t>
      </w:r>
      <w:r w:rsidR="004D4B1E">
        <w:rPr>
          <w:sz w:val="20"/>
          <w:szCs w:val="20"/>
          <w:lang w:val="cs-CZ"/>
        </w:rPr>
        <w:t xml:space="preserve">, průmyslové spotřební zboží </w:t>
      </w:r>
      <w:bookmarkStart w:id="0" w:name="_GoBack"/>
      <w:bookmarkEnd w:id="0"/>
      <w:r w:rsidR="00C96D8E">
        <w:rPr>
          <w:sz w:val="20"/>
          <w:szCs w:val="20"/>
          <w:lang w:val="cs-CZ"/>
        </w:rPr>
        <w:t>(100,7 %), chemikálie (100,5 %)</w:t>
      </w:r>
      <w:r w:rsidR="00977155">
        <w:rPr>
          <w:sz w:val="20"/>
          <w:szCs w:val="20"/>
          <w:lang w:val="cs-CZ"/>
        </w:rPr>
        <w:t xml:space="preserve"> </w:t>
      </w:r>
      <w:r w:rsidR="00C96D8E">
        <w:rPr>
          <w:sz w:val="20"/>
          <w:szCs w:val="20"/>
          <w:lang w:val="cs-CZ"/>
        </w:rPr>
        <w:t>a</w:t>
      </w:r>
      <w:r w:rsidR="00977155" w:rsidRPr="00CD5DC6">
        <w:rPr>
          <w:sz w:val="20"/>
          <w:szCs w:val="20"/>
          <w:lang w:val="cs-CZ"/>
        </w:rPr>
        <w:t xml:space="preserve"> </w:t>
      </w:r>
      <w:r w:rsidR="00C96D8E">
        <w:rPr>
          <w:sz w:val="20"/>
          <w:szCs w:val="20"/>
          <w:lang w:val="cs-CZ"/>
        </w:rPr>
        <w:t>stroje a dopravní prostředky</w:t>
      </w:r>
      <w:r w:rsidR="00C96D8E" w:rsidRPr="00CD5DC6">
        <w:rPr>
          <w:sz w:val="20"/>
          <w:szCs w:val="20"/>
          <w:lang w:val="cs-CZ"/>
        </w:rPr>
        <w:t xml:space="preserve"> </w:t>
      </w:r>
      <w:r w:rsidR="00977155" w:rsidRPr="00CD5DC6">
        <w:rPr>
          <w:sz w:val="20"/>
          <w:szCs w:val="20"/>
          <w:lang w:val="cs-CZ"/>
        </w:rPr>
        <w:t>(</w:t>
      </w:r>
      <w:r w:rsidR="00977155">
        <w:rPr>
          <w:sz w:val="20"/>
          <w:szCs w:val="20"/>
          <w:lang w:val="cs-CZ"/>
        </w:rPr>
        <w:t>10</w:t>
      </w:r>
      <w:r w:rsidR="00C96D8E">
        <w:rPr>
          <w:sz w:val="20"/>
          <w:szCs w:val="20"/>
          <w:lang w:val="cs-CZ"/>
        </w:rPr>
        <w:t>0</w:t>
      </w:r>
      <w:r w:rsidR="00977155" w:rsidRPr="00CD5DC6">
        <w:rPr>
          <w:sz w:val="20"/>
          <w:szCs w:val="20"/>
          <w:lang w:val="cs-CZ"/>
        </w:rPr>
        <w:t>,</w:t>
      </w:r>
      <w:r w:rsidR="00C96D8E">
        <w:rPr>
          <w:sz w:val="20"/>
          <w:szCs w:val="20"/>
          <w:lang w:val="cs-CZ"/>
        </w:rPr>
        <w:t>4</w:t>
      </w:r>
      <w:r w:rsidR="00977155" w:rsidRPr="00CD5DC6">
        <w:rPr>
          <w:sz w:val="20"/>
          <w:szCs w:val="20"/>
          <w:lang w:val="cs-CZ"/>
        </w:rPr>
        <w:t> %)</w:t>
      </w:r>
      <w:r w:rsidR="00977155">
        <w:rPr>
          <w:sz w:val="20"/>
          <w:szCs w:val="20"/>
          <w:lang w:val="cs-CZ"/>
        </w:rPr>
        <w:t>.</w:t>
      </w:r>
      <w:r w:rsidR="00C96D8E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Významnějších n</w:t>
      </w:r>
      <w:r w:rsidRPr="00CD5DC6">
        <w:rPr>
          <w:sz w:val="20"/>
          <w:szCs w:val="20"/>
          <w:lang w:val="cs-CZ"/>
        </w:rPr>
        <w:t>egativní</w:t>
      </w:r>
      <w:r>
        <w:rPr>
          <w:sz w:val="20"/>
          <w:szCs w:val="20"/>
          <w:lang w:val="cs-CZ"/>
        </w:rPr>
        <w:t>ch</w:t>
      </w:r>
      <w:r w:rsidRPr="00CD5DC6">
        <w:rPr>
          <w:sz w:val="20"/>
          <w:szCs w:val="20"/>
          <w:lang w:val="cs-CZ"/>
        </w:rPr>
        <w:t xml:space="preserve"> hodnot</w:t>
      </w:r>
      <w:r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dosáhl</w:t>
      </w:r>
      <w:r>
        <w:rPr>
          <w:sz w:val="20"/>
          <w:szCs w:val="20"/>
          <w:lang w:val="cs-CZ"/>
        </w:rPr>
        <w:t>a</w:t>
      </w:r>
      <w:r w:rsidRPr="00CD5DC6">
        <w:rPr>
          <w:sz w:val="20"/>
          <w:szCs w:val="20"/>
          <w:lang w:val="cs-CZ"/>
        </w:rPr>
        <w:t xml:space="preserve"> minerální paliva (</w:t>
      </w:r>
      <w:r>
        <w:rPr>
          <w:sz w:val="20"/>
          <w:szCs w:val="20"/>
          <w:lang w:val="cs-CZ"/>
        </w:rPr>
        <w:t>9</w:t>
      </w:r>
      <w:r w:rsidR="00C96D8E">
        <w:rPr>
          <w:sz w:val="20"/>
          <w:szCs w:val="20"/>
          <w:lang w:val="cs-CZ"/>
        </w:rPr>
        <w:t>9</w:t>
      </w:r>
      <w:r w:rsidRPr="00CD5DC6">
        <w:rPr>
          <w:sz w:val="20"/>
          <w:szCs w:val="20"/>
          <w:lang w:val="cs-CZ"/>
        </w:rPr>
        <w:t>,</w:t>
      </w:r>
      <w:r w:rsidR="00C96D8E">
        <w:rPr>
          <w:sz w:val="20"/>
          <w:szCs w:val="20"/>
          <w:lang w:val="cs-CZ"/>
        </w:rPr>
        <w:t>3</w:t>
      </w:r>
      <w:r w:rsidRPr="00CD5DC6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 a </w:t>
      </w:r>
      <w:r w:rsidR="00C96D8E">
        <w:rPr>
          <w:sz w:val="20"/>
          <w:szCs w:val="20"/>
          <w:lang w:val="cs-CZ"/>
        </w:rPr>
        <w:t xml:space="preserve">polotovary </w:t>
      </w:r>
      <w:r>
        <w:rPr>
          <w:sz w:val="20"/>
          <w:szCs w:val="20"/>
          <w:lang w:val="cs-CZ"/>
        </w:rPr>
        <w:t>(99,</w:t>
      </w:r>
      <w:r w:rsidR="00C96D8E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%).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0,</w:t>
      </w:r>
      <w:r w:rsidR="00964B70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 xml:space="preserve"> % (v </w:t>
      </w:r>
      <w:r w:rsidR="005E368B">
        <w:rPr>
          <w:sz w:val="20"/>
          <w:szCs w:val="20"/>
          <w:lang w:val="cs-CZ"/>
        </w:rPr>
        <w:t>dubnu</w:t>
      </w:r>
      <w:r w:rsidRPr="00F20F89">
        <w:rPr>
          <w:sz w:val="20"/>
          <w:szCs w:val="20"/>
          <w:lang w:val="cs-CZ"/>
        </w:rPr>
        <w:t xml:space="preserve"> o 0,</w:t>
      </w:r>
      <w:r w:rsidR="00964B70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 %). Největší vliv na vývoj celkového meziročního indexu měl pokles cen minerálních paliv</w:t>
      </w:r>
      <w:r w:rsidRPr="00A231B5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>o 1</w:t>
      </w:r>
      <w:r w:rsidR="004F63E1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>,</w:t>
      </w:r>
      <w:r w:rsidR="00964B70">
        <w:rPr>
          <w:sz w:val="20"/>
          <w:szCs w:val="20"/>
          <w:lang w:val="cs-CZ"/>
        </w:rPr>
        <w:t>1</w:t>
      </w:r>
      <w:r>
        <w:rPr>
          <w:sz w:val="20"/>
          <w:szCs w:val="20"/>
        </w:rPr>
        <w:t> </w:t>
      </w:r>
      <w:r>
        <w:rPr>
          <w:sz w:val="20"/>
          <w:szCs w:val="20"/>
          <w:lang w:val="cs-CZ"/>
        </w:rPr>
        <w:t>%</w:t>
      </w:r>
      <w:r w:rsidRPr="00F20F89">
        <w:rPr>
          <w:sz w:val="20"/>
          <w:szCs w:val="20"/>
          <w:lang w:val="cs-CZ"/>
        </w:rPr>
        <w:t xml:space="preserve">. Ceny </w:t>
      </w:r>
      <w:r w:rsidR="004F63E1">
        <w:rPr>
          <w:sz w:val="20"/>
          <w:szCs w:val="20"/>
          <w:lang w:val="cs-CZ"/>
        </w:rPr>
        <w:t>potravin klesly o 6,</w:t>
      </w:r>
      <w:r w:rsidR="00964B70">
        <w:rPr>
          <w:sz w:val="20"/>
          <w:szCs w:val="20"/>
          <w:lang w:val="cs-CZ"/>
        </w:rPr>
        <w:t>9</w:t>
      </w:r>
      <w:r w:rsidR="004F63E1">
        <w:rPr>
          <w:sz w:val="20"/>
          <w:szCs w:val="20"/>
          <w:lang w:val="cs-CZ"/>
        </w:rPr>
        <w:t> %,</w:t>
      </w:r>
      <w:r w:rsidR="004F63E1" w:rsidRPr="004F63E1">
        <w:rPr>
          <w:sz w:val="20"/>
          <w:szCs w:val="20"/>
          <w:lang w:val="cs-CZ"/>
        </w:rPr>
        <w:t xml:space="preserve"> </w:t>
      </w:r>
      <w:r w:rsidR="004F63E1" w:rsidRPr="00F20F89">
        <w:rPr>
          <w:sz w:val="20"/>
          <w:szCs w:val="20"/>
          <w:lang w:val="cs-CZ"/>
        </w:rPr>
        <w:t xml:space="preserve">ostatních surovin o </w:t>
      </w:r>
      <w:r w:rsidR="00964B70">
        <w:rPr>
          <w:sz w:val="20"/>
          <w:szCs w:val="20"/>
          <w:lang w:val="cs-CZ"/>
        </w:rPr>
        <w:t>2</w:t>
      </w:r>
      <w:r w:rsidR="004F63E1" w:rsidRPr="00F20F89">
        <w:rPr>
          <w:sz w:val="20"/>
          <w:szCs w:val="20"/>
          <w:lang w:val="cs-CZ"/>
        </w:rPr>
        <w:t>,</w:t>
      </w:r>
      <w:r w:rsidR="00964B70">
        <w:rPr>
          <w:sz w:val="20"/>
          <w:szCs w:val="20"/>
          <w:lang w:val="cs-CZ"/>
        </w:rPr>
        <w:t>5</w:t>
      </w:r>
      <w:r w:rsidR="004F63E1" w:rsidRPr="00F20F89">
        <w:rPr>
          <w:sz w:val="20"/>
          <w:szCs w:val="20"/>
          <w:lang w:val="cs-CZ"/>
        </w:rPr>
        <w:t> %</w:t>
      </w:r>
      <w:r w:rsidR="004F63E1" w:rsidRPr="004F63E1">
        <w:rPr>
          <w:sz w:val="20"/>
          <w:szCs w:val="20"/>
          <w:lang w:val="cs-CZ"/>
        </w:rPr>
        <w:t xml:space="preserve"> </w:t>
      </w:r>
      <w:r w:rsidR="004F63E1">
        <w:rPr>
          <w:sz w:val="20"/>
          <w:szCs w:val="20"/>
          <w:lang w:val="cs-CZ"/>
        </w:rPr>
        <w:t xml:space="preserve">a </w:t>
      </w:r>
      <w:r w:rsidR="004F63E1" w:rsidRPr="00F20F89">
        <w:rPr>
          <w:sz w:val="20"/>
          <w:szCs w:val="20"/>
          <w:lang w:val="cs-CZ"/>
        </w:rPr>
        <w:t xml:space="preserve">ceny </w:t>
      </w:r>
      <w:r w:rsidRPr="00F20F89">
        <w:rPr>
          <w:sz w:val="20"/>
          <w:szCs w:val="20"/>
          <w:lang w:val="cs-CZ"/>
        </w:rPr>
        <w:t>chemikálií o </w:t>
      </w:r>
      <w:r w:rsidR="00964B70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>,</w:t>
      </w:r>
      <w:r w:rsidR="00964B70">
        <w:rPr>
          <w:sz w:val="20"/>
          <w:szCs w:val="20"/>
          <w:lang w:val="cs-CZ"/>
        </w:rPr>
        <w:t>5</w:t>
      </w:r>
      <w:r w:rsidRPr="00F20F89">
        <w:rPr>
          <w:sz w:val="20"/>
          <w:szCs w:val="20"/>
          <w:lang w:val="cs-CZ"/>
        </w:rPr>
        <w:t xml:space="preserve"> %. Z významnějších skupin</w:t>
      </w:r>
      <w:r w:rsidRPr="00A231B5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 xml:space="preserve">rostly ceny </w:t>
      </w:r>
      <w:r>
        <w:rPr>
          <w:sz w:val="20"/>
          <w:szCs w:val="20"/>
          <w:lang w:val="cs-CZ"/>
        </w:rPr>
        <w:t>strojů a </w:t>
      </w:r>
      <w:r w:rsidRPr="00DB65CD">
        <w:rPr>
          <w:sz w:val="20"/>
          <w:szCs w:val="20"/>
          <w:lang w:val="cs-CZ"/>
        </w:rPr>
        <w:t>dopravních prostředků</w:t>
      </w:r>
      <w:r w:rsidR="004F63E1">
        <w:rPr>
          <w:sz w:val="20"/>
          <w:szCs w:val="20"/>
          <w:lang w:val="cs-CZ"/>
        </w:rPr>
        <w:t xml:space="preserve"> </w:t>
      </w:r>
      <w:r w:rsidR="00964B70">
        <w:rPr>
          <w:sz w:val="20"/>
          <w:szCs w:val="20"/>
          <w:lang w:val="cs-CZ"/>
        </w:rPr>
        <w:t xml:space="preserve">o 0,8 % a </w:t>
      </w:r>
      <w:r w:rsidR="004F63E1">
        <w:rPr>
          <w:sz w:val="20"/>
          <w:szCs w:val="20"/>
          <w:lang w:val="cs-CZ"/>
        </w:rPr>
        <w:t xml:space="preserve">ceny </w:t>
      </w:r>
      <w:r>
        <w:rPr>
          <w:sz w:val="20"/>
          <w:szCs w:val="20"/>
          <w:lang w:val="cs-CZ"/>
        </w:rPr>
        <w:t xml:space="preserve">průmyslového spotřebního zboží o </w:t>
      </w:r>
      <w:r w:rsidR="004F63E1">
        <w:rPr>
          <w:sz w:val="20"/>
          <w:szCs w:val="20"/>
          <w:lang w:val="cs-CZ"/>
        </w:rPr>
        <w:t>0,</w:t>
      </w:r>
      <w:r w:rsidR="00964B70">
        <w:rPr>
          <w:sz w:val="20"/>
          <w:szCs w:val="20"/>
          <w:lang w:val="cs-CZ"/>
        </w:rPr>
        <w:t>3</w:t>
      </w:r>
      <w:r w:rsidR="004F63E1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>.</w:t>
      </w:r>
      <w:r w:rsidRPr="007A0BA3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FB5051">
        <w:rPr>
          <w:sz w:val="20"/>
          <w:szCs w:val="20"/>
          <w:lang w:val="cs-CZ"/>
        </w:rPr>
        <w:t>vzro</w:t>
      </w:r>
      <w:r>
        <w:rPr>
          <w:sz w:val="20"/>
          <w:szCs w:val="20"/>
          <w:lang w:val="cs-CZ"/>
        </w:rPr>
        <w:t>s</w:t>
      </w:r>
      <w:r w:rsidR="00FB5051">
        <w:rPr>
          <w:sz w:val="20"/>
          <w:szCs w:val="20"/>
          <w:lang w:val="cs-CZ"/>
        </w:rPr>
        <w:t>t</w:t>
      </w:r>
      <w:r>
        <w:rPr>
          <w:sz w:val="20"/>
          <w:szCs w:val="20"/>
          <w:lang w:val="cs-CZ"/>
        </w:rPr>
        <w:t>ly o 0</w:t>
      </w:r>
      <w:r w:rsidRPr="00FB7748">
        <w:rPr>
          <w:sz w:val="20"/>
          <w:szCs w:val="20"/>
          <w:lang w:val="cs-CZ"/>
        </w:rPr>
        <w:t>,</w:t>
      </w:r>
      <w:r w:rsidR="0033654D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 xml:space="preserve"> % (v </w:t>
      </w:r>
      <w:r w:rsidR="005E368B">
        <w:rPr>
          <w:sz w:val="20"/>
          <w:szCs w:val="20"/>
          <w:lang w:val="cs-CZ"/>
        </w:rPr>
        <w:t>dubnu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FB5051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>,</w:t>
      </w:r>
      <w:r w:rsidR="0033654D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20F89">
        <w:rPr>
          <w:sz w:val="20"/>
          <w:szCs w:val="20"/>
          <w:lang w:val="cs-CZ"/>
        </w:rPr>
        <w:t xml:space="preserve">indexu měl </w:t>
      </w:r>
      <w:r w:rsidR="00FB5051">
        <w:rPr>
          <w:sz w:val="20"/>
          <w:szCs w:val="20"/>
          <w:lang w:val="cs-CZ"/>
        </w:rPr>
        <w:t>růst</w:t>
      </w:r>
      <w:r w:rsidRPr="00F20F89">
        <w:rPr>
          <w:sz w:val="20"/>
          <w:szCs w:val="20"/>
          <w:lang w:val="cs-CZ"/>
        </w:rPr>
        <w:t xml:space="preserve"> cen </w:t>
      </w:r>
      <w:r w:rsidR="00FB5051">
        <w:rPr>
          <w:sz w:val="20"/>
          <w:szCs w:val="20"/>
          <w:lang w:val="cs-CZ"/>
        </w:rPr>
        <w:t>strojů a </w:t>
      </w:r>
      <w:r w:rsidR="00FB5051" w:rsidRPr="00DB65CD">
        <w:rPr>
          <w:sz w:val="20"/>
          <w:szCs w:val="20"/>
          <w:lang w:val="cs-CZ"/>
        </w:rPr>
        <w:t>dopravních prostředků o</w:t>
      </w:r>
      <w:r w:rsidR="0033654D">
        <w:rPr>
          <w:sz w:val="20"/>
          <w:szCs w:val="20"/>
          <w:lang w:val="cs-CZ"/>
        </w:rPr>
        <w:t> 4</w:t>
      </w:r>
      <w:r w:rsidR="00FB5051" w:rsidRPr="00DB65CD">
        <w:rPr>
          <w:sz w:val="20"/>
          <w:szCs w:val="20"/>
          <w:lang w:val="cs-CZ"/>
        </w:rPr>
        <w:t>,</w:t>
      </w:r>
      <w:r w:rsidR="0033654D">
        <w:rPr>
          <w:sz w:val="20"/>
          <w:szCs w:val="20"/>
          <w:lang w:val="cs-CZ"/>
        </w:rPr>
        <w:t>2</w:t>
      </w:r>
      <w:r w:rsidR="00FB5051">
        <w:rPr>
          <w:sz w:val="20"/>
          <w:szCs w:val="20"/>
          <w:lang w:val="cs-CZ"/>
        </w:rPr>
        <w:t> </w:t>
      </w:r>
      <w:r w:rsidR="00FB5051" w:rsidRPr="00DB65CD">
        <w:rPr>
          <w:sz w:val="20"/>
          <w:szCs w:val="20"/>
          <w:lang w:val="cs-CZ"/>
        </w:rPr>
        <w:t>%</w:t>
      </w:r>
      <w:r w:rsidRPr="00F20F89">
        <w:rPr>
          <w:sz w:val="20"/>
          <w:szCs w:val="20"/>
          <w:lang w:val="cs-CZ"/>
        </w:rPr>
        <w:t xml:space="preserve">. Ceny </w:t>
      </w:r>
      <w:r w:rsidR="00D10C0C">
        <w:rPr>
          <w:sz w:val="20"/>
          <w:szCs w:val="20"/>
          <w:lang w:val="cs-CZ"/>
        </w:rPr>
        <w:t>průmyslov</w:t>
      </w:r>
      <w:r w:rsidR="0033654D">
        <w:rPr>
          <w:sz w:val="20"/>
          <w:szCs w:val="20"/>
          <w:lang w:val="cs-CZ"/>
        </w:rPr>
        <w:t>ého spotřebního zboží rostly o 5</w:t>
      </w:r>
      <w:r w:rsidR="00D10C0C">
        <w:rPr>
          <w:sz w:val="20"/>
          <w:szCs w:val="20"/>
          <w:lang w:val="cs-CZ"/>
        </w:rPr>
        <w:t>,</w:t>
      </w:r>
      <w:r w:rsidR="0033654D">
        <w:rPr>
          <w:sz w:val="20"/>
          <w:szCs w:val="20"/>
          <w:lang w:val="cs-CZ"/>
        </w:rPr>
        <w:t>7</w:t>
      </w:r>
      <w:r w:rsidR="00D10C0C">
        <w:rPr>
          <w:sz w:val="20"/>
          <w:szCs w:val="20"/>
          <w:lang w:val="cs-CZ"/>
        </w:rPr>
        <w:t> %</w:t>
      </w:r>
      <w:r w:rsidR="0033654D">
        <w:rPr>
          <w:sz w:val="20"/>
          <w:szCs w:val="20"/>
          <w:lang w:val="cs-CZ"/>
        </w:rPr>
        <w:t>, potravin o 2,5 %</w:t>
      </w:r>
      <w:r w:rsidR="00D10C0C">
        <w:rPr>
          <w:sz w:val="20"/>
          <w:szCs w:val="20"/>
          <w:lang w:val="cs-CZ"/>
        </w:rPr>
        <w:t xml:space="preserve"> a ceny polotovarů o </w:t>
      </w:r>
      <w:r w:rsidR="0033654D">
        <w:rPr>
          <w:sz w:val="20"/>
          <w:szCs w:val="20"/>
          <w:lang w:val="cs-CZ"/>
        </w:rPr>
        <w:t>1</w:t>
      </w:r>
      <w:r w:rsidR="00D10C0C">
        <w:rPr>
          <w:sz w:val="20"/>
          <w:szCs w:val="20"/>
          <w:lang w:val="cs-CZ"/>
        </w:rPr>
        <w:t>,</w:t>
      </w:r>
      <w:r w:rsidR="0033654D">
        <w:rPr>
          <w:sz w:val="20"/>
          <w:szCs w:val="20"/>
          <w:lang w:val="cs-CZ"/>
        </w:rPr>
        <w:t>8</w:t>
      </w:r>
      <w:r w:rsidR="00D10C0C">
        <w:rPr>
          <w:sz w:val="20"/>
          <w:szCs w:val="20"/>
          <w:lang w:val="cs-CZ"/>
        </w:rPr>
        <w:t> %. Nejvíce klesaly ceny</w:t>
      </w:r>
      <w:r w:rsidR="00D10C0C" w:rsidRPr="00F20F89">
        <w:rPr>
          <w:sz w:val="20"/>
          <w:szCs w:val="20"/>
          <w:lang w:val="cs-CZ"/>
        </w:rPr>
        <w:t xml:space="preserve"> </w:t>
      </w:r>
      <w:r w:rsidR="00FB5051" w:rsidRPr="00F20F89">
        <w:rPr>
          <w:sz w:val="20"/>
          <w:szCs w:val="20"/>
          <w:lang w:val="cs-CZ"/>
        </w:rPr>
        <w:t xml:space="preserve">minerálních paliv o </w:t>
      </w:r>
      <w:r w:rsidR="00D10C0C">
        <w:rPr>
          <w:sz w:val="20"/>
          <w:szCs w:val="20"/>
          <w:lang w:val="cs-CZ"/>
        </w:rPr>
        <w:t>19</w:t>
      </w:r>
      <w:r w:rsidR="00FB5051" w:rsidRPr="00F20F89">
        <w:rPr>
          <w:sz w:val="20"/>
          <w:szCs w:val="20"/>
          <w:lang w:val="cs-CZ"/>
        </w:rPr>
        <w:t>,</w:t>
      </w:r>
      <w:r w:rsidR="0033654D">
        <w:rPr>
          <w:sz w:val="20"/>
          <w:szCs w:val="20"/>
          <w:lang w:val="cs-CZ"/>
        </w:rPr>
        <w:t>5</w:t>
      </w:r>
      <w:r w:rsidR="00FB5051" w:rsidRPr="00F20F89">
        <w:rPr>
          <w:sz w:val="20"/>
          <w:szCs w:val="20"/>
          <w:lang w:val="cs-CZ"/>
        </w:rPr>
        <w:t> %</w:t>
      </w:r>
      <w:r w:rsidR="00D10C0C">
        <w:rPr>
          <w:sz w:val="20"/>
          <w:szCs w:val="20"/>
          <w:lang w:val="cs-CZ"/>
        </w:rPr>
        <w:t xml:space="preserve">, </w:t>
      </w:r>
      <w:r w:rsidRPr="00F20F89">
        <w:rPr>
          <w:sz w:val="20"/>
          <w:szCs w:val="20"/>
          <w:lang w:val="cs-CZ"/>
        </w:rPr>
        <w:t>ostatních surovin o </w:t>
      </w:r>
      <w:r w:rsidR="0033654D">
        <w:rPr>
          <w:sz w:val="20"/>
          <w:szCs w:val="20"/>
          <w:lang w:val="cs-CZ"/>
        </w:rPr>
        <w:t>9</w:t>
      </w:r>
      <w:r w:rsidRPr="00F20F89">
        <w:rPr>
          <w:sz w:val="20"/>
          <w:szCs w:val="20"/>
          <w:lang w:val="cs-CZ"/>
        </w:rPr>
        <w:t>,</w:t>
      </w:r>
      <w:r w:rsidR="0033654D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 a ceny chemikálií o </w:t>
      </w:r>
      <w:r w:rsidR="0033654D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33654D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%.</w:t>
      </w:r>
      <w:r w:rsidRPr="008F1F77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2E2014">
        <w:rPr>
          <w:b/>
          <w:sz w:val="20"/>
          <w:szCs w:val="20"/>
          <w:lang w:val="cs-CZ"/>
        </w:rPr>
        <w:t>Směnné relace</w:t>
      </w:r>
      <w:r w:rsidRPr="002E2014">
        <w:rPr>
          <w:sz w:val="20"/>
          <w:szCs w:val="20"/>
          <w:lang w:val="cs-CZ"/>
        </w:rPr>
        <w:t xml:space="preserve"> se </w:t>
      </w:r>
      <w:r w:rsidR="00490D58">
        <w:rPr>
          <w:sz w:val="20"/>
          <w:szCs w:val="20"/>
          <w:lang w:val="cs-CZ"/>
        </w:rPr>
        <w:t>zvýšily</w:t>
      </w:r>
      <w:r w:rsidRPr="002E2014">
        <w:rPr>
          <w:sz w:val="20"/>
          <w:szCs w:val="20"/>
          <w:lang w:val="cs-CZ"/>
        </w:rPr>
        <w:t xml:space="preserve"> na hodnotu </w:t>
      </w:r>
      <w:r w:rsidR="00414794">
        <w:rPr>
          <w:sz w:val="20"/>
          <w:szCs w:val="20"/>
          <w:lang w:val="cs-CZ"/>
        </w:rPr>
        <w:t>99</w:t>
      </w:r>
      <w:r w:rsidRPr="002E2014">
        <w:rPr>
          <w:sz w:val="20"/>
          <w:szCs w:val="20"/>
          <w:lang w:val="cs-CZ"/>
        </w:rPr>
        <w:t>,</w:t>
      </w:r>
      <w:r w:rsidR="00490D58">
        <w:rPr>
          <w:sz w:val="20"/>
          <w:szCs w:val="20"/>
          <w:lang w:val="cs-CZ"/>
        </w:rPr>
        <w:t>6</w:t>
      </w:r>
      <w:r w:rsidRPr="002E2014">
        <w:rPr>
          <w:sz w:val="20"/>
          <w:szCs w:val="20"/>
          <w:lang w:val="cs-CZ"/>
        </w:rPr>
        <w:t xml:space="preserve"> % (v </w:t>
      </w:r>
      <w:r w:rsidR="005E368B">
        <w:rPr>
          <w:sz w:val="20"/>
          <w:szCs w:val="20"/>
          <w:lang w:val="cs-CZ"/>
        </w:rPr>
        <w:t>dubnu</w:t>
      </w:r>
      <w:r w:rsidRPr="002E2014">
        <w:rPr>
          <w:sz w:val="20"/>
          <w:szCs w:val="20"/>
          <w:lang w:val="cs-CZ"/>
        </w:rPr>
        <w:t xml:space="preserve"> hodnota </w:t>
      </w:r>
      <w:r w:rsidR="00490D58">
        <w:rPr>
          <w:sz w:val="20"/>
          <w:szCs w:val="20"/>
          <w:lang w:val="cs-CZ"/>
        </w:rPr>
        <w:t>99</w:t>
      </w:r>
      <w:r w:rsidRPr="002E2014">
        <w:rPr>
          <w:sz w:val="20"/>
          <w:szCs w:val="20"/>
          <w:lang w:val="cs-CZ"/>
        </w:rPr>
        <w:t>,</w:t>
      </w:r>
      <w:r w:rsidR="00490D58">
        <w:rPr>
          <w:sz w:val="20"/>
          <w:szCs w:val="20"/>
          <w:lang w:val="cs-CZ"/>
        </w:rPr>
        <w:t>3</w:t>
      </w:r>
      <w:r w:rsidRPr="002E2014">
        <w:rPr>
          <w:sz w:val="20"/>
          <w:szCs w:val="20"/>
          <w:lang w:val="cs-CZ"/>
        </w:rPr>
        <w:t xml:space="preserve"> %)</w:t>
      </w:r>
      <w:r w:rsidR="00490D58">
        <w:rPr>
          <w:sz w:val="20"/>
          <w:szCs w:val="20"/>
          <w:lang w:val="cs-CZ"/>
        </w:rPr>
        <w:t>,</w:t>
      </w:r>
      <w:r w:rsidR="00414794">
        <w:rPr>
          <w:sz w:val="20"/>
          <w:szCs w:val="20"/>
          <w:lang w:val="cs-CZ"/>
        </w:rPr>
        <w:t xml:space="preserve"> </w:t>
      </w:r>
      <w:r w:rsidR="00490D58">
        <w:rPr>
          <w:sz w:val="20"/>
          <w:szCs w:val="20"/>
          <w:lang w:val="cs-CZ"/>
        </w:rPr>
        <w:t xml:space="preserve">nicméně druhý měsíc setrvaly v </w:t>
      </w:r>
      <w:r w:rsidR="00414794">
        <w:rPr>
          <w:sz w:val="20"/>
          <w:szCs w:val="20"/>
          <w:lang w:val="cs-CZ"/>
        </w:rPr>
        <w:t>negativních hodnot</w:t>
      </w:r>
      <w:r w:rsidR="00490D58">
        <w:rPr>
          <w:sz w:val="20"/>
          <w:szCs w:val="20"/>
          <w:lang w:val="cs-CZ"/>
        </w:rPr>
        <w:t>ách</w:t>
      </w:r>
      <w:r w:rsidRPr="002E2014">
        <w:rPr>
          <w:sz w:val="20"/>
          <w:szCs w:val="20"/>
          <w:lang w:val="cs-CZ"/>
        </w:rPr>
        <w:t xml:space="preserve">. </w:t>
      </w:r>
      <w:r w:rsidR="00414794">
        <w:rPr>
          <w:sz w:val="20"/>
          <w:szCs w:val="20"/>
          <w:lang w:val="cs-CZ"/>
        </w:rPr>
        <w:t>Z významnějších skupin zaznamenal</w:t>
      </w:r>
      <w:r w:rsidR="00116C9F">
        <w:rPr>
          <w:sz w:val="20"/>
          <w:szCs w:val="20"/>
          <w:lang w:val="cs-CZ"/>
        </w:rPr>
        <w:t>y</w:t>
      </w:r>
      <w:r w:rsidR="00414794">
        <w:rPr>
          <w:sz w:val="20"/>
          <w:szCs w:val="20"/>
          <w:lang w:val="cs-CZ"/>
        </w:rPr>
        <w:t xml:space="preserve"> negativní</w:t>
      </w:r>
      <w:r w:rsidR="00414794" w:rsidRPr="00DB65CD">
        <w:rPr>
          <w:sz w:val="20"/>
          <w:szCs w:val="20"/>
          <w:lang w:val="cs-CZ"/>
        </w:rPr>
        <w:t xml:space="preserve"> hodnoty </w:t>
      </w:r>
      <w:r w:rsidR="00116C9F" w:rsidRPr="00DB65CD">
        <w:rPr>
          <w:sz w:val="20"/>
          <w:szCs w:val="20"/>
          <w:lang w:val="cs-CZ"/>
        </w:rPr>
        <w:t>směnných relací</w:t>
      </w:r>
      <w:r w:rsidR="00116C9F">
        <w:rPr>
          <w:sz w:val="20"/>
          <w:szCs w:val="20"/>
          <w:lang w:val="cs-CZ"/>
        </w:rPr>
        <w:t xml:space="preserve"> potraviny (90,8 %), </w:t>
      </w:r>
      <w:r w:rsidR="00414794">
        <w:rPr>
          <w:sz w:val="20"/>
          <w:szCs w:val="20"/>
          <w:lang w:val="cs-CZ"/>
        </w:rPr>
        <w:t>průmyslové spotřební zboží (9</w:t>
      </w:r>
      <w:r w:rsidR="00951561">
        <w:rPr>
          <w:sz w:val="20"/>
          <w:szCs w:val="20"/>
          <w:lang w:val="cs-CZ"/>
        </w:rPr>
        <w:t>4</w:t>
      </w:r>
      <w:r w:rsidR="00414794">
        <w:rPr>
          <w:sz w:val="20"/>
          <w:szCs w:val="20"/>
          <w:lang w:val="cs-CZ"/>
        </w:rPr>
        <w:t>,</w:t>
      </w:r>
      <w:r w:rsidR="00116C9F">
        <w:rPr>
          <w:sz w:val="20"/>
          <w:szCs w:val="20"/>
          <w:lang w:val="cs-CZ"/>
        </w:rPr>
        <w:t>9</w:t>
      </w:r>
      <w:r w:rsidR="00414794">
        <w:rPr>
          <w:sz w:val="20"/>
          <w:szCs w:val="20"/>
          <w:lang w:val="cs-CZ"/>
        </w:rPr>
        <w:t xml:space="preserve"> %) </w:t>
      </w:r>
      <w:r w:rsidR="00116C9F">
        <w:rPr>
          <w:sz w:val="20"/>
          <w:szCs w:val="20"/>
          <w:lang w:val="cs-CZ"/>
        </w:rPr>
        <w:t xml:space="preserve">a </w:t>
      </w:r>
      <w:r w:rsidR="00414794" w:rsidRPr="00DB65CD">
        <w:rPr>
          <w:sz w:val="20"/>
          <w:szCs w:val="20"/>
          <w:lang w:val="cs-CZ"/>
        </w:rPr>
        <w:t>stroj</w:t>
      </w:r>
      <w:r w:rsidR="00414794">
        <w:rPr>
          <w:sz w:val="20"/>
          <w:szCs w:val="20"/>
          <w:lang w:val="cs-CZ"/>
        </w:rPr>
        <w:t>e</w:t>
      </w:r>
      <w:r w:rsidR="00414794" w:rsidRPr="00DB65CD">
        <w:rPr>
          <w:sz w:val="20"/>
          <w:szCs w:val="20"/>
          <w:lang w:val="cs-CZ"/>
        </w:rPr>
        <w:t xml:space="preserve"> a</w:t>
      </w:r>
      <w:r w:rsidR="00414794">
        <w:rPr>
          <w:sz w:val="20"/>
          <w:szCs w:val="20"/>
          <w:lang w:val="cs-CZ"/>
        </w:rPr>
        <w:t xml:space="preserve"> dopravní </w:t>
      </w:r>
      <w:r w:rsidR="00414794" w:rsidRPr="00DB65CD">
        <w:rPr>
          <w:sz w:val="20"/>
          <w:szCs w:val="20"/>
          <w:lang w:val="cs-CZ"/>
        </w:rPr>
        <w:t>prostředk</w:t>
      </w:r>
      <w:r w:rsidR="00414794">
        <w:rPr>
          <w:sz w:val="20"/>
          <w:szCs w:val="20"/>
          <w:lang w:val="cs-CZ"/>
        </w:rPr>
        <w:t xml:space="preserve">y </w:t>
      </w:r>
      <w:r w:rsidR="00951561">
        <w:rPr>
          <w:sz w:val="20"/>
          <w:szCs w:val="20"/>
          <w:lang w:val="cs-CZ"/>
        </w:rPr>
        <w:t>(9</w:t>
      </w:r>
      <w:r w:rsidR="00116C9F">
        <w:rPr>
          <w:sz w:val="20"/>
          <w:szCs w:val="20"/>
          <w:lang w:val="cs-CZ"/>
        </w:rPr>
        <w:t>6</w:t>
      </w:r>
      <w:r w:rsidR="00414794">
        <w:rPr>
          <w:sz w:val="20"/>
          <w:szCs w:val="20"/>
          <w:lang w:val="cs-CZ"/>
        </w:rPr>
        <w:t>,</w:t>
      </w:r>
      <w:r w:rsidR="00116C9F">
        <w:rPr>
          <w:sz w:val="20"/>
          <w:szCs w:val="20"/>
          <w:lang w:val="cs-CZ"/>
        </w:rPr>
        <w:t>7</w:t>
      </w:r>
      <w:r w:rsidR="00414794">
        <w:rPr>
          <w:sz w:val="20"/>
          <w:szCs w:val="20"/>
          <w:lang w:val="cs-CZ"/>
        </w:rPr>
        <w:t> %).</w:t>
      </w:r>
      <w:r w:rsidR="00951561">
        <w:rPr>
          <w:sz w:val="20"/>
          <w:szCs w:val="20"/>
          <w:lang w:val="cs-CZ"/>
        </w:rPr>
        <w:t xml:space="preserve"> </w:t>
      </w:r>
      <w:r w:rsidRPr="002E2014">
        <w:rPr>
          <w:sz w:val="20"/>
          <w:szCs w:val="20"/>
          <w:lang w:val="cs-CZ"/>
        </w:rPr>
        <w:t>Nejvyšších pozitivních hodnot směnných relací dosáhl</w:t>
      </w:r>
      <w:r>
        <w:rPr>
          <w:sz w:val="20"/>
          <w:szCs w:val="20"/>
          <w:lang w:val="cs-CZ"/>
        </w:rPr>
        <w:t>a</w:t>
      </w:r>
      <w:r w:rsidRPr="002E2014">
        <w:rPr>
          <w:sz w:val="20"/>
          <w:szCs w:val="20"/>
          <w:lang w:val="cs-CZ"/>
        </w:rPr>
        <w:t xml:space="preserve"> minerální paliva (1</w:t>
      </w:r>
      <w:r>
        <w:rPr>
          <w:sz w:val="20"/>
          <w:szCs w:val="20"/>
          <w:lang w:val="cs-CZ"/>
        </w:rPr>
        <w:t>1</w:t>
      </w:r>
      <w:r w:rsidR="00951561">
        <w:rPr>
          <w:sz w:val="20"/>
          <w:szCs w:val="20"/>
          <w:lang w:val="cs-CZ"/>
        </w:rPr>
        <w:t>1</w:t>
      </w:r>
      <w:r w:rsidRPr="002E2014">
        <w:rPr>
          <w:sz w:val="20"/>
          <w:szCs w:val="20"/>
          <w:lang w:val="cs-CZ"/>
        </w:rPr>
        <w:t>,</w:t>
      </w:r>
      <w:r w:rsidR="00116C9F">
        <w:rPr>
          <w:sz w:val="20"/>
          <w:szCs w:val="20"/>
          <w:lang w:val="cs-CZ"/>
        </w:rPr>
        <w:t>7</w:t>
      </w:r>
      <w:r w:rsidRPr="002E2014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 a </w:t>
      </w:r>
      <w:r w:rsidRPr="002E2014">
        <w:rPr>
          <w:sz w:val="20"/>
          <w:szCs w:val="20"/>
          <w:lang w:val="cs-CZ"/>
        </w:rPr>
        <w:t>ostatní suroviny (10</w:t>
      </w:r>
      <w:r>
        <w:rPr>
          <w:sz w:val="20"/>
          <w:szCs w:val="20"/>
          <w:lang w:val="cs-CZ"/>
        </w:rPr>
        <w:t>7</w:t>
      </w:r>
      <w:r w:rsidRPr="002E2014">
        <w:rPr>
          <w:sz w:val="20"/>
          <w:szCs w:val="20"/>
          <w:lang w:val="cs-CZ"/>
        </w:rPr>
        <w:t>,</w:t>
      </w:r>
      <w:r w:rsidR="00116C9F">
        <w:rPr>
          <w:sz w:val="20"/>
          <w:szCs w:val="20"/>
          <w:lang w:val="cs-CZ"/>
        </w:rPr>
        <w:t>6</w:t>
      </w:r>
      <w:r w:rsidRPr="002E2014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>
        <w:t>5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  <w:t>1</w:t>
      </w:r>
      <w:r w:rsidR="00116C9F">
        <w:t>8</w:t>
      </w:r>
      <w:r>
        <w:t xml:space="preserve">. </w:t>
      </w:r>
      <w:r w:rsidR="00116C9F">
        <w:t>8</w:t>
      </w:r>
      <w:r>
        <w:t>. 2015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2D6E02" w:rsidRPr="00817DCD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p w:rsidR="00D209A7" w:rsidRPr="002D6E02" w:rsidRDefault="00D209A7" w:rsidP="002D6E02"/>
    <w:sectPr w:rsidR="00D209A7" w:rsidRPr="002D6E0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E7" w:rsidRDefault="00475DE7" w:rsidP="00BA6370">
      <w:r>
        <w:separator/>
      </w:r>
    </w:p>
  </w:endnote>
  <w:endnote w:type="continuationSeparator" w:id="0">
    <w:p w:rsidR="00475DE7" w:rsidRDefault="00475DE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75DE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4D4B1E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E7" w:rsidRDefault="00475DE7" w:rsidP="00BA6370">
      <w:r>
        <w:separator/>
      </w:r>
    </w:p>
  </w:footnote>
  <w:footnote w:type="continuationSeparator" w:id="0">
    <w:p w:rsidR="00475DE7" w:rsidRDefault="00475DE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75DE7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43BF4"/>
    <w:rsid w:val="00067E17"/>
    <w:rsid w:val="000843A5"/>
    <w:rsid w:val="000910DA"/>
    <w:rsid w:val="00096D6C"/>
    <w:rsid w:val="000B6F63"/>
    <w:rsid w:val="000D093F"/>
    <w:rsid w:val="000E43CC"/>
    <w:rsid w:val="00116C9F"/>
    <w:rsid w:val="001404AB"/>
    <w:rsid w:val="00155A7D"/>
    <w:rsid w:val="0017231D"/>
    <w:rsid w:val="001810DC"/>
    <w:rsid w:val="001B607F"/>
    <w:rsid w:val="001D369A"/>
    <w:rsid w:val="001F08B3"/>
    <w:rsid w:val="001F2FE0"/>
    <w:rsid w:val="00200854"/>
    <w:rsid w:val="002070FB"/>
    <w:rsid w:val="00207A16"/>
    <w:rsid w:val="00213729"/>
    <w:rsid w:val="002406FA"/>
    <w:rsid w:val="0026107B"/>
    <w:rsid w:val="002B2E47"/>
    <w:rsid w:val="002D6E02"/>
    <w:rsid w:val="003301A3"/>
    <w:rsid w:val="0033654D"/>
    <w:rsid w:val="0036777B"/>
    <w:rsid w:val="00371872"/>
    <w:rsid w:val="00377405"/>
    <w:rsid w:val="0038282A"/>
    <w:rsid w:val="00397580"/>
    <w:rsid w:val="003A45C8"/>
    <w:rsid w:val="003B798E"/>
    <w:rsid w:val="003C2DCF"/>
    <w:rsid w:val="003C7FE7"/>
    <w:rsid w:val="003D0499"/>
    <w:rsid w:val="003D3576"/>
    <w:rsid w:val="003F526A"/>
    <w:rsid w:val="00405244"/>
    <w:rsid w:val="00414794"/>
    <w:rsid w:val="004154C7"/>
    <w:rsid w:val="004436EE"/>
    <w:rsid w:val="00454356"/>
    <w:rsid w:val="0045547F"/>
    <w:rsid w:val="00456BFC"/>
    <w:rsid w:val="00471DEF"/>
    <w:rsid w:val="00475DE7"/>
    <w:rsid w:val="004764FE"/>
    <w:rsid w:val="00490D58"/>
    <w:rsid w:val="004920AD"/>
    <w:rsid w:val="004D05B3"/>
    <w:rsid w:val="004D4B1E"/>
    <w:rsid w:val="004E479E"/>
    <w:rsid w:val="004F63E1"/>
    <w:rsid w:val="004F686C"/>
    <w:rsid w:val="004F78E6"/>
    <w:rsid w:val="0050420E"/>
    <w:rsid w:val="00512D99"/>
    <w:rsid w:val="00531DBB"/>
    <w:rsid w:val="00573994"/>
    <w:rsid w:val="0058574C"/>
    <w:rsid w:val="005E368B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D5868"/>
    <w:rsid w:val="006E024F"/>
    <w:rsid w:val="006E4E81"/>
    <w:rsid w:val="006F3A10"/>
    <w:rsid w:val="00707F7D"/>
    <w:rsid w:val="00717EC5"/>
    <w:rsid w:val="00754C20"/>
    <w:rsid w:val="00791A52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51561"/>
    <w:rsid w:val="00964B70"/>
    <w:rsid w:val="00977155"/>
    <w:rsid w:val="00986DD7"/>
    <w:rsid w:val="009B55B1"/>
    <w:rsid w:val="00A02CEE"/>
    <w:rsid w:val="00A0762A"/>
    <w:rsid w:val="00A4343D"/>
    <w:rsid w:val="00A502F1"/>
    <w:rsid w:val="00A70A83"/>
    <w:rsid w:val="00A81EB3"/>
    <w:rsid w:val="00AB3410"/>
    <w:rsid w:val="00B00C1D"/>
    <w:rsid w:val="00B17E28"/>
    <w:rsid w:val="00B55375"/>
    <w:rsid w:val="00B632CC"/>
    <w:rsid w:val="00B812D7"/>
    <w:rsid w:val="00B91B81"/>
    <w:rsid w:val="00BA12F1"/>
    <w:rsid w:val="00BA439F"/>
    <w:rsid w:val="00BA6370"/>
    <w:rsid w:val="00C269D4"/>
    <w:rsid w:val="00C37ADB"/>
    <w:rsid w:val="00C4160D"/>
    <w:rsid w:val="00C6005B"/>
    <w:rsid w:val="00C8406E"/>
    <w:rsid w:val="00C96D8E"/>
    <w:rsid w:val="00CB2709"/>
    <w:rsid w:val="00CB6F89"/>
    <w:rsid w:val="00CC0AE9"/>
    <w:rsid w:val="00CC4BB2"/>
    <w:rsid w:val="00CE228C"/>
    <w:rsid w:val="00CE71D9"/>
    <w:rsid w:val="00CF545B"/>
    <w:rsid w:val="00D10C0C"/>
    <w:rsid w:val="00D209A7"/>
    <w:rsid w:val="00D27D69"/>
    <w:rsid w:val="00D33658"/>
    <w:rsid w:val="00D448C2"/>
    <w:rsid w:val="00D666C3"/>
    <w:rsid w:val="00D820DE"/>
    <w:rsid w:val="00D9189F"/>
    <w:rsid w:val="00DA7343"/>
    <w:rsid w:val="00DE7FEA"/>
    <w:rsid w:val="00DF47FE"/>
    <w:rsid w:val="00E0156A"/>
    <w:rsid w:val="00E26704"/>
    <w:rsid w:val="00E31980"/>
    <w:rsid w:val="00E33B27"/>
    <w:rsid w:val="00E35EC0"/>
    <w:rsid w:val="00E6423C"/>
    <w:rsid w:val="00E93830"/>
    <w:rsid w:val="00E93E0E"/>
    <w:rsid w:val="00EB1ED3"/>
    <w:rsid w:val="00F75F2A"/>
    <w:rsid w:val="00F84C66"/>
    <w:rsid w:val="00FB5051"/>
    <w:rsid w:val="00FB687C"/>
    <w:rsid w:val="00FD65E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8734-AF81-4412-8DF4-EB675A6F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Klimeš Vladimír</cp:lastModifiedBy>
  <cp:revision>2</cp:revision>
  <dcterms:created xsi:type="dcterms:W3CDTF">2015-07-13T10:58:00Z</dcterms:created>
  <dcterms:modified xsi:type="dcterms:W3CDTF">2015-07-13T10:58:00Z</dcterms:modified>
</cp:coreProperties>
</file>