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19" w:rsidRDefault="00672519" w:rsidP="00672519">
      <w:pPr>
        <w:pStyle w:val="Nadpis1"/>
        <w:rPr>
          <w:sz w:val="24"/>
        </w:rPr>
      </w:pPr>
      <w:r>
        <w:rPr>
          <w:b/>
          <w:sz w:val="24"/>
        </w:rPr>
        <w:t>Změny v datovém obsahu RSO za období od 2.</w:t>
      </w:r>
      <w:r w:rsidR="006708FF">
        <w:rPr>
          <w:b/>
          <w:sz w:val="24"/>
        </w:rPr>
        <w:t>7</w:t>
      </w:r>
      <w:r>
        <w:rPr>
          <w:b/>
          <w:sz w:val="24"/>
        </w:rPr>
        <w:t>.2016 do 1.</w:t>
      </w:r>
      <w:r w:rsidR="006708FF">
        <w:rPr>
          <w:b/>
          <w:sz w:val="24"/>
        </w:rPr>
        <w:t>10</w:t>
      </w:r>
      <w:r>
        <w:rPr>
          <w:b/>
          <w:sz w:val="24"/>
        </w:rPr>
        <w:t>.2016 včetně</w:t>
      </w:r>
    </w:p>
    <w:p w:rsidR="00672519" w:rsidRDefault="00672519" w:rsidP="00672519">
      <w:pPr>
        <w:pStyle w:val="Nadpis1"/>
        <w:rPr>
          <w:b/>
          <w:bCs/>
          <w:color w:val="4F81BD" w:themeColor="accent1"/>
          <w:sz w:val="22"/>
          <w:szCs w:val="22"/>
        </w:rPr>
      </w:pPr>
    </w:p>
    <w:p w:rsidR="00672519" w:rsidRDefault="00672519" w:rsidP="00672519">
      <w:pPr>
        <w:pStyle w:val="Nadpis1"/>
        <w:rPr>
          <w:b/>
          <w:bCs/>
          <w:color w:val="4F81BD" w:themeColor="accent1"/>
          <w:sz w:val="22"/>
          <w:szCs w:val="22"/>
        </w:rPr>
      </w:pPr>
      <w:r>
        <w:rPr>
          <w:b/>
          <w:bCs/>
          <w:color w:val="4F81BD" w:themeColor="accent1"/>
          <w:sz w:val="22"/>
          <w:szCs w:val="22"/>
        </w:rPr>
        <w:t>Úvodem</w:t>
      </w:r>
    </w:p>
    <w:p w:rsidR="00672519" w:rsidRDefault="00672519" w:rsidP="00672519">
      <w:pPr>
        <w:pStyle w:val="Zkladntext"/>
        <w:autoSpaceDE w:val="0"/>
        <w:autoSpaceDN w:val="0"/>
        <w:adjustRightInd w:val="0"/>
        <w:jc w:val="both"/>
        <w:rPr>
          <w:bCs w:val="0"/>
          <w:sz w:val="20"/>
          <w:szCs w:val="16"/>
          <w:u w:val="single"/>
        </w:rPr>
      </w:pPr>
    </w:p>
    <w:p w:rsidR="00672519" w:rsidRDefault="00672519" w:rsidP="00672519">
      <w:pPr>
        <w:pStyle w:val="Prosttext"/>
        <w:jc w:val="both"/>
        <w:rPr>
          <w:rFonts w:ascii="Arial" w:hAnsi="Arial" w:cs="Arial"/>
        </w:rPr>
      </w:pPr>
      <w:r>
        <w:rPr>
          <w:rFonts w:ascii="Arial" w:hAnsi="Arial" w:cs="Arial"/>
        </w:rPr>
        <w:t xml:space="preserve">Český statistický úřad vede statistický územní registr – Registr sčítacích obvodů a budov (dále RSO) a v něm eviduje </w:t>
      </w:r>
      <w:r>
        <w:rPr>
          <w:rFonts w:ascii="Arial" w:hAnsi="Arial" w:cs="Arial"/>
          <w:b/>
        </w:rPr>
        <w:t>soustavu územních prvků a územně evidenčních jednotek, budovy a byty; vše s připojenými statistikami</w:t>
      </w:r>
      <w:r>
        <w:rPr>
          <w:rFonts w:ascii="Arial" w:hAnsi="Arial" w:cs="Arial"/>
        </w:rPr>
        <w:t xml:space="preserve">. Byty jsou neveřejnou částí registru. </w:t>
      </w:r>
    </w:p>
    <w:p w:rsidR="00672519" w:rsidRDefault="00672519" w:rsidP="00672519">
      <w:pPr>
        <w:pStyle w:val="Prosttext"/>
        <w:jc w:val="both"/>
        <w:rPr>
          <w:rFonts w:ascii="Arial" w:hAnsi="Arial" w:cs="Arial"/>
        </w:rPr>
      </w:pPr>
      <w:r>
        <w:rPr>
          <w:rFonts w:ascii="Arial" w:hAnsi="Arial" w:cs="Arial"/>
        </w:rPr>
        <w:tab/>
      </w:r>
    </w:p>
    <w:p w:rsidR="00672519" w:rsidRDefault="00672519" w:rsidP="00672519">
      <w:pPr>
        <w:pStyle w:val="Prosttext"/>
        <w:jc w:val="both"/>
        <w:rPr>
          <w:rFonts w:ascii="Arial" w:hAnsi="Arial" w:cs="Arial"/>
          <w:u w:val="single"/>
        </w:rPr>
      </w:pPr>
      <w:r>
        <w:rPr>
          <w:rFonts w:ascii="Arial" w:hAnsi="Arial" w:cs="Arial"/>
          <w:bCs/>
        </w:rPr>
        <w:t xml:space="preserve">Změny v územní a sídelní struktuře státu a v budovách se promítají do registru průběžně na základě referenčního zdroje </w:t>
      </w:r>
      <w:r>
        <w:rPr>
          <w:rFonts w:ascii="Arial" w:hAnsi="Arial" w:cs="Arial"/>
          <w:b/>
          <w:bCs/>
        </w:rPr>
        <w:t xml:space="preserve">RÚIAN a vlastních statistických zdrojů dat. </w:t>
      </w:r>
      <w:r>
        <w:rPr>
          <w:rFonts w:ascii="Arial" w:hAnsi="Arial" w:cs="Arial"/>
          <w:bCs/>
        </w:rPr>
        <w:t>Z</w:t>
      </w:r>
      <w:r>
        <w:rPr>
          <w:rFonts w:ascii="Arial" w:hAnsi="Arial" w:cs="Arial"/>
        </w:rPr>
        <w:t xml:space="preserve">veřejňují se na webové stránce pod hesly: </w:t>
      </w:r>
      <w:hyperlink r:id="rId7" w:history="1">
        <w:r w:rsidRPr="00706320">
          <w:rPr>
            <w:rStyle w:val="Hypertextovodkaz"/>
            <w:rFonts w:ascii="Arial" w:hAnsi="Arial" w:cs="Arial"/>
          </w:rPr>
          <w:t>http://www.czso.cz/csu/rso.nsf/i/registr_scitacich_obvodu</w:t>
        </w:r>
      </w:hyperlink>
    </w:p>
    <w:p w:rsidR="00672519" w:rsidRDefault="00672519" w:rsidP="00672519">
      <w:pPr>
        <w:pStyle w:val="Prosttext"/>
        <w:jc w:val="both"/>
        <w:rPr>
          <w:rFonts w:ascii="Arial" w:hAnsi="Arial" w:cs="Arial"/>
        </w:rPr>
      </w:pPr>
    </w:p>
    <w:p w:rsidR="00672519" w:rsidRDefault="00672519" w:rsidP="00672519">
      <w:pPr>
        <w:pStyle w:val="Prosttext"/>
        <w:jc w:val="both"/>
        <w:rPr>
          <w:rFonts w:ascii="Arial" w:hAnsi="Arial" w:cs="Arial"/>
        </w:rPr>
      </w:pPr>
      <w:r>
        <w:rPr>
          <w:rFonts w:ascii="Arial" w:hAnsi="Arial" w:cs="Arial"/>
          <w:b/>
        </w:rPr>
        <w:t>* Vstup do databáze iRSO</w:t>
      </w:r>
      <w:r>
        <w:rPr>
          <w:rFonts w:ascii="Arial" w:hAnsi="Arial" w:cs="Arial"/>
        </w:rPr>
        <w:t xml:space="preserve"> (prohlížení databáze územních celků a budov, exporty, reporty, mapy): </w:t>
      </w:r>
    </w:p>
    <w:p w:rsidR="00672519" w:rsidRPr="00706320" w:rsidRDefault="00AC1A47" w:rsidP="00672519">
      <w:pPr>
        <w:pStyle w:val="Prosttext"/>
        <w:rPr>
          <w:rFonts w:ascii="Arial" w:hAnsi="Arial" w:cs="Arial"/>
        </w:rPr>
      </w:pPr>
      <w:hyperlink r:id="rId8" w:history="1">
        <w:r w:rsidR="00672519" w:rsidRPr="00706320">
          <w:rPr>
            <w:rStyle w:val="Hypertextovodkaz"/>
            <w:rFonts w:ascii="Arial" w:hAnsi="Arial" w:cs="Arial"/>
          </w:rPr>
          <w:t>http://www.czso.cz/csu/rso.nsf/i/prohlizeni_rso</w:t>
        </w:r>
      </w:hyperlink>
    </w:p>
    <w:p w:rsidR="00672519" w:rsidRDefault="00672519" w:rsidP="00672519">
      <w:pPr>
        <w:pStyle w:val="Prosttext"/>
        <w:jc w:val="both"/>
        <w:rPr>
          <w:rFonts w:ascii="Arial" w:hAnsi="Arial" w:cs="Arial"/>
        </w:rPr>
      </w:pPr>
      <w:r>
        <w:rPr>
          <w:rFonts w:ascii="Arial" w:hAnsi="Arial" w:cs="Arial"/>
          <w:b/>
        </w:rPr>
        <w:t xml:space="preserve">* Editace základních sídelních jednotek v základním registru veřejné správy </w:t>
      </w:r>
      <w:r>
        <w:rPr>
          <w:rFonts w:ascii="Arial" w:hAnsi="Arial" w:cs="Arial"/>
        </w:rPr>
        <w:t>(základní informace)</w:t>
      </w:r>
    </w:p>
    <w:p w:rsidR="00672519" w:rsidRDefault="00672519" w:rsidP="00672519">
      <w:pPr>
        <w:pStyle w:val="Prosttext"/>
        <w:jc w:val="both"/>
        <w:rPr>
          <w:rFonts w:ascii="Arial" w:hAnsi="Arial" w:cs="Arial"/>
          <w:b/>
        </w:rPr>
      </w:pPr>
      <w:r>
        <w:rPr>
          <w:rFonts w:ascii="Arial" w:hAnsi="Arial" w:cs="Arial"/>
          <w:b/>
        </w:rPr>
        <w:t xml:space="preserve">* Dokumentace změn v území </w:t>
      </w:r>
      <w:r>
        <w:rPr>
          <w:rFonts w:ascii="Arial" w:hAnsi="Arial" w:cs="Arial"/>
        </w:rPr>
        <w:t>(detailní popisy změn v soustavě)</w:t>
      </w:r>
    </w:p>
    <w:p w:rsidR="00672519" w:rsidRDefault="00672519" w:rsidP="00672519">
      <w:pPr>
        <w:pStyle w:val="Prosttext"/>
        <w:jc w:val="both"/>
        <w:rPr>
          <w:rFonts w:ascii="Arial" w:hAnsi="Arial" w:cs="Arial"/>
          <w:b/>
        </w:rPr>
      </w:pPr>
      <w:r>
        <w:rPr>
          <w:rFonts w:ascii="Arial" w:hAnsi="Arial" w:cs="Arial"/>
          <w:b/>
        </w:rPr>
        <w:t xml:space="preserve">* Produkty registru </w:t>
      </w:r>
      <w:r>
        <w:rPr>
          <w:rFonts w:ascii="Arial" w:hAnsi="Arial" w:cs="Arial"/>
        </w:rPr>
        <w:t>(seznam a popis produktů, e-katalog geografických produktů)</w:t>
      </w:r>
    </w:p>
    <w:p w:rsidR="00672519" w:rsidRDefault="00672519" w:rsidP="00672519">
      <w:pPr>
        <w:pStyle w:val="Prosttext"/>
        <w:jc w:val="both"/>
        <w:rPr>
          <w:rFonts w:ascii="Arial" w:hAnsi="Arial" w:cs="Arial"/>
          <w:b/>
        </w:rPr>
      </w:pPr>
      <w:r>
        <w:rPr>
          <w:rFonts w:ascii="Arial" w:hAnsi="Arial" w:cs="Arial"/>
          <w:b/>
        </w:rPr>
        <w:t>* Novinky</w:t>
      </w:r>
    </w:p>
    <w:p w:rsidR="00672519" w:rsidRDefault="00672519" w:rsidP="00672519">
      <w:pPr>
        <w:pStyle w:val="Prosttext"/>
        <w:jc w:val="both"/>
        <w:rPr>
          <w:rFonts w:ascii="Arial" w:hAnsi="Arial" w:cs="Arial"/>
        </w:rPr>
      </w:pPr>
      <w:r>
        <w:rPr>
          <w:rFonts w:ascii="Arial" w:hAnsi="Arial" w:cs="Arial"/>
        </w:rPr>
        <w:t>a jiné.</w:t>
      </w:r>
    </w:p>
    <w:p w:rsidR="00672519" w:rsidRDefault="00672519" w:rsidP="00672519">
      <w:pPr>
        <w:jc w:val="both"/>
        <w:rPr>
          <w:rFonts w:ascii="Arial" w:hAnsi="Arial" w:cs="Arial"/>
          <w:b/>
          <w:sz w:val="20"/>
        </w:rPr>
      </w:pPr>
      <w:r>
        <w:rPr>
          <w:rFonts w:ascii="Arial" w:hAnsi="Arial" w:cs="Arial"/>
          <w:sz w:val="20"/>
          <w:szCs w:val="20"/>
        </w:rPr>
        <w:br/>
      </w:r>
      <w:r>
        <w:rPr>
          <w:rFonts w:ascii="Arial" w:hAnsi="Arial" w:cs="Arial"/>
          <w:b/>
          <w:sz w:val="20"/>
        </w:rPr>
        <w:t xml:space="preserve">Databáze iRSO4 s rozsáhlými obsahovými novinkami, s osvědčenými službami a v novém designu </w:t>
      </w:r>
      <w:r>
        <w:rPr>
          <w:rFonts w:ascii="Arial" w:hAnsi="Arial" w:cs="Arial"/>
          <w:sz w:val="20"/>
        </w:rPr>
        <w:t xml:space="preserve">zahrnuje vyhledávání, prohlížení a stahování informací a dat ve volitelných tříděních, strukturách a formátech. </w:t>
      </w:r>
      <w:r>
        <w:rPr>
          <w:rFonts w:ascii="Arial" w:hAnsi="Arial" w:cs="Arial"/>
          <w:sz w:val="20"/>
          <w:szCs w:val="20"/>
        </w:rPr>
        <w:t>Prohlížení územních celků kraj, obec, katastrální území a dalších zahrnuje aktuální</w:t>
      </w:r>
      <w:r>
        <w:rPr>
          <w:rFonts w:ascii="Arial" w:hAnsi="Arial" w:cs="Arial"/>
          <w:b/>
          <w:sz w:val="20"/>
          <w:szCs w:val="20"/>
        </w:rPr>
        <w:t xml:space="preserve"> i ukončené položky (s uvedeným datumem platnosti).</w:t>
      </w:r>
      <w:r>
        <w:t xml:space="preserve"> </w:t>
      </w:r>
      <w:r>
        <w:rPr>
          <w:rFonts w:ascii="Arial" w:hAnsi="Arial" w:cs="Arial"/>
          <w:sz w:val="20"/>
        </w:rPr>
        <w:t xml:space="preserve">Součástí řešení je exportní služba stahování dat územních číselníků a mapová služba. Prohlížení vybraných geoobjektů registru nad speciálně vytvořenou WMS Zeměměřického úřadu zajišťuje publikaci geoproduktů ČSÚ (statistických obvodů, základních sídelních jednotek, územně technických jednotek a jim nadřízených prvků, budov, adresních míst, ulic a dalších). </w:t>
      </w:r>
    </w:p>
    <w:p w:rsidR="00672519" w:rsidRDefault="00672519" w:rsidP="00672519">
      <w:pPr>
        <w:pStyle w:val="Prosttext"/>
        <w:jc w:val="both"/>
        <w:rPr>
          <w:rFonts w:ascii="Arial" w:hAnsi="Arial" w:cs="Arial"/>
          <w:u w:val="single"/>
        </w:rPr>
      </w:pPr>
      <w:r>
        <w:rPr>
          <w:rFonts w:ascii="Arial" w:hAnsi="Arial" w:cs="Arial"/>
          <w:u w:val="single"/>
        </w:rPr>
        <w:t>Poskytování</w:t>
      </w:r>
      <w:r>
        <w:rPr>
          <w:rFonts w:ascii="Arial" w:hAnsi="Arial" w:cs="Arial"/>
        </w:rPr>
        <w:t xml:space="preserve"> produktů RSO a doprovodných číselníků částí obcí, základních sídelních jednotek a dalších číselníků o území či nadstandardních výstupů z RSO </w:t>
      </w:r>
      <w:r>
        <w:rPr>
          <w:rFonts w:ascii="Arial" w:hAnsi="Arial" w:cs="Arial"/>
          <w:u w:val="single"/>
        </w:rPr>
        <w:t xml:space="preserve">je zajišťováno odborem elektronických prezentací a výstupů se sídlem v Praze (viz odkaz Kontakty). </w:t>
      </w:r>
    </w:p>
    <w:p w:rsidR="00672519" w:rsidRDefault="00672519" w:rsidP="00672519">
      <w:pPr>
        <w:pStyle w:val="Prosttext"/>
        <w:jc w:val="both"/>
        <w:rPr>
          <w:rFonts w:ascii="Arial" w:hAnsi="Arial" w:cs="Arial"/>
          <w:u w:val="single"/>
        </w:rPr>
      </w:pPr>
    </w:p>
    <w:p w:rsidR="00672519" w:rsidRDefault="00672519" w:rsidP="00672519">
      <w:pPr>
        <w:jc w:val="both"/>
        <w:rPr>
          <w:rFonts w:ascii="Arial" w:hAnsi="Arial" w:cs="Arial"/>
          <w:sz w:val="20"/>
          <w:szCs w:val="20"/>
          <w:u w:val="single"/>
        </w:rPr>
      </w:pPr>
      <w:r>
        <w:rPr>
          <w:rFonts w:ascii="Arial" w:hAnsi="Arial" w:cs="Arial"/>
          <w:sz w:val="20"/>
          <w:szCs w:val="20"/>
          <w:u w:val="single"/>
        </w:rPr>
        <w:t xml:space="preserve">Popisná a grafická data RSO byla v roce 2011, 2012 použita jako </w:t>
      </w:r>
      <w:r>
        <w:rPr>
          <w:rFonts w:ascii="Arial" w:hAnsi="Arial" w:cs="Arial"/>
          <w:b/>
          <w:sz w:val="20"/>
          <w:szCs w:val="20"/>
          <w:u w:val="single"/>
        </w:rPr>
        <w:t>jeden ze zdrojů pro založení</w:t>
      </w:r>
      <w:r>
        <w:rPr>
          <w:rFonts w:ascii="Arial" w:hAnsi="Arial" w:cs="Arial"/>
          <w:sz w:val="20"/>
          <w:szCs w:val="20"/>
          <w:u w:val="single"/>
        </w:rPr>
        <w:t xml:space="preserve"> databáze </w:t>
      </w:r>
      <w:r>
        <w:rPr>
          <w:rFonts w:ascii="Arial" w:hAnsi="Arial" w:cs="Arial"/>
          <w:b/>
          <w:sz w:val="20"/>
          <w:szCs w:val="20"/>
          <w:u w:val="single"/>
        </w:rPr>
        <w:t>Registru územní identifikace, adres a nemovitostí (RÚIAN).</w:t>
      </w:r>
    </w:p>
    <w:p w:rsidR="00672519" w:rsidRDefault="00672519" w:rsidP="00672519">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agendových informačních systémů základních registrů veřejné správy.</w:t>
      </w:r>
    </w:p>
    <w:p w:rsidR="00672519" w:rsidRDefault="00672519" w:rsidP="00672519">
      <w:pPr>
        <w:pStyle w:val="Zpat"/>
        <w:tabs>
          <w:tab w:val="left" w:pos="708"/>
        </w:tabs>
        <w:jc w:val="both"/>
        <w:rPr>
          <w:rFonts w:ascii="Arial" w:hAnsi="Arial" w:cs="Arial"/>
          <w:sz w:val="20"/>
        </w:rPr>
      </w:pPr>
      <w:r>
        <w:rPr>
          <w:rFonts w:ascii="Arial" w:hAnsi="Arial" w:cs="Arial"/>
          <w:sz w:val="20"/>
        </w:rPr>
        <w:t>Přílohou tohoto dokumentu je popis návazností statistického územního registru na okolní statistické registry a registry veřejné správy, jakož i základní fakta z historie registru.</w:t>
      </w:r>
    </w:p>
    <w:p w:rsidR="00672519" w:rsidRDefault="00672519" w:rsidP="00672519">
      <w:pPr>
        <w:pStyle w:val="Zpat"/>
        <w:tabs>
          <w:tab w:val="left" w:pos="708"/>
        </w:tabs>
        <w:jc w:val="both"/>
        <w:rPr>
          <w:rFonts w:ascii="Arial" w:hAnsi="Arial" w:cs="Arial"/>
          <w:sz w:val="20"/>
        </w:rPr>
      </w:pPr>
    </w:p>
    <w:p w:rsidR="00672519" w:rsidRDefault="00672519" w:rsidP="00672519">
      <w:pPr>
        <w:pStyle w:val="Zkladntext"/>
        <w:autoSpaceDE w:val="0"/>
        <w:autoSpaceDN w:val="0"/>
        <w:adjustRightInd w:val="0"/>
        <w:jc w:val="both"/>
        <w:rPr>
          <w:bCs w:val="0"/>
          <w:sz w:val="20"/>
          <w:szCs w:val="16"/>
          <w:u w:val="single"/>
        </w:rPr>
      </w:pPr>
    </w:p>
    <w:p w:rsidR="00672519" w:rsidRDefault="00672519" w:rsidP="00672519">
      <w:pPr>
        <w:pStyle w:val="Nadpis2"/>
        <w:autoSpaceDE w:val="0"/>
        <w:autoSpaceDN w:val="0"/>
        <w:adjustRightInd w:val="0"/>
        <w:rPr>
          <w:rFonts w:ascii="Arial" w:hAnsi="Arial" w:cs="Arial"/>
          <w:bCs w:val="0"/>
          <w:i/>
          <w:sz w:val="22"/>
          <w:szCs w:val="22"/>
          <w:u w:val="single"/>
        </w:rPr>
      </w:pPr>
      <w:r>
        <w:rPr>
          <w:rFonts w:ascii="Arial" w:hAnsi="Arial" w:cs="Arial"/>
          <w:bCs w:val="0"/>
          <w:sz w:val="22"/>
          <w:szCs w:val="22"/>
          <w:u w:val="single"/>
        </w:rPr>
        <w:t>Metodika</w:t>
      </w:r>
    </w:p>
    <w:p w:rsidR="00672519" w:rsidRDefault="00672519" w:rsidP="00672519">
      <w:pPr>
        <w:pStyle w:val="Zkladntext"/>
        <w:autoSpaceDE w:val="0"/>
        <w:autoSpaceDN w:val="0"/>
        <w:adjustRightInd w:val="0"/>
        <w:jc w:val="both"/>
        <w:rPr>
          <w:bCs w:val="0"/>
          <w:color w:val="4F81BD" w:themeColor="accent1"/>
          <w:sz w:val="22"/>
          <w:szCs w:val="22"/>
          <w:u w:val="single"/>
        </w:rPr>
      </w:pPr>
    </w:p>
    <w:p w:rsidR="00672519" w:rsidRDefault="00672519" w:rsidP="00672519">
      <w:pPr>
        <w:pStyle w:val="Zkladntext"/>
        <w:autoSpaceDE w:val="0"/>
        <w:autoSpaceDN w:val="0"/>
        <w:adjustRightInd w:val="0"/>
        <w:jc w:val="both"/>
        <w:rPr>
          <w:bCs w:val="0"/>
          <w:sz w:val="20"/>
        </w:rPr>
      </w:pPr>
      <w:r>
        <w:rPr>
          <w:bCs w:val="0"/>
          <w:sz w:val="20"/>
        </w:rPr>
        <w:t>Datum platnosti</w:t>
      </w:r>
    </w:p>
    <w:p w:rsidR="00672519" w:rsidRDefault="00672519" w:rsidP="00672519">
      <w:pPr>
        <w:pStyle w:val="Zkladntext"/>
        <w:autoSpaceDE w:val="0"/>
        <w:autoSpaceDN w:val="0"/>
        <w:adjustRightInd w:val="0"/>
        <w:jc w:val="both"/>
        <w:rPr>
          <w:bCs w:val="0"/>
          <w:sz w:val="20"/>
        </w:rPr>
      </w:pPr>
    </w:p>
    <w:p w:rsidR="00672519" w:rsidRDefault="00672519" w:rsidP="00672519">
      <w:pPr>
        <w:pStyle w:val="Zkladntext"/>
        <w:autoSpaceDE w:val="0"/>
        <w:autoSpaceDN w:val="0"/>
        <w:adjustRightInd w:val="0"/>
        <w:jc w:val="both"/>
        <w:rPr>
          <w:b w:val="0"/>
          <w:bCs w:val="0"/>
          <w:sz w:val="20"/>
        </w:rPr>
      </w:pPr>
      <w:r>
        <w:rPr>
          <w:bCs w:val="0"/>
          <w:sz w:val="20"/>
        </w:rPr>
        <w:t>Datumem platnosti</w:t>
      </w:r>
      <w:r>
        <w:rPr>
          <w:b w:val="0"/>
          <w:bCs w:val="0"/>
          <w:sz w:val="20"/>
        </w:rPr>
        <w:t xml:space="preserve"> se rozumí datum platnosti položky číselníku od datumu vzniku položky do datumu ukončení položky. Skutečnosti se evidují s přesností na dny. </w:t>
      </w:r>
    </w:p>
    <w:p w:rsidR="00672519" w:rsidRDefault="00672519" w:rsidP="00672519">
      <w:pPr>
        <w:pStyle w:val="Zkladntext"/>
        <w:autoSpaceDE w:val="0"/>
        <w:autoSpaceDN w:val="0"/>
        <w:adjustRightInd w:val="0"/>
        <w:jc w:val="both"/>
        <w:rPr>
          <w:b w:val="0"/>
          <w:bCs w:val="0"/>
          <w:sz w:val="20"/>
        </w:rPr>
      </w:pPr>
    </w:p>
    <w:p w:rsidR="00672519" w:rsidRDefault="00672519" w:rsidP="00672519">
      <w:pPr>
        <w:pStyle w:val="Zkladntext"/>
        <w:autoSpaceDE w:val="0"/>
        <w:autoSpaceDN w:val="0"/>
        <w:adjustRightInd w:val="0"/>
        <w:jc w:val="both"/>
        <w:rPr>
          <w:b w:val="0"/>
          <w:bCs w:val="0"/>
          <w:sz w:val="20"/>
        </w:rPr>
      </w:pPr>
      <w:r>
        <w:rPr>
          <w:b w:val="0"/>
          <w:bCs w:val="0"/>
          <w:sz w:val="20"/>
        </w:rPr>
        <w:t xml:space="preserve">Katalog číselníků o území byl rozšířen na dvě datumové platnosti položky: </w:t>
      </w:r>
    </w:p>
    <w:p w:rsidR="00672519" w:rsidRDefault="00672519" w:rsidP="00672519">
      <w:pPr>
        <w:pStyle w:val="Zkladntext"/>
        <w:autoSpaceDE w:val="0"/>
        <w:autoSpaceDN w:val="0"/>
        <w:adjustRightInd w:val="0"/>
        <w:jc w:val="both"/>
        <w:rPr>
          <w:b w:val="0"/>
          <w:bCs w:val="0"/>
          <w:sz w:val="20"/>
        </w:rPr>
      </w:pPr>
      <w:r>
        <w:rPr>
          <w:b w:val="0"/>
          <w:bCs w:val="0"/>
          <w:sz w:val="20"/>
        </w:rPr>
        <w:t>* administrativní platnost</w:t>
      </w:r>
    </w:p>
    <w:p w:rsidR="00672519" w:rsidRDefault="00672519" w:rsidP="00672519">
      <w:pPr>
        <w:pStyle w:val="Zkladntext"/>
        <w:autoSpaceDE w:val="0"/>
        <w:autoSpaceDN w:val="0"/>
        <w:adjustRightInd w:val="0"/>
        <w:jc w:val="both"/>
        <w:rPr>
          <w:b w:val="0"/>
          <w:bCs w:val="0"/>
          <w:sz w:val="20"/>
        </w:rPr>
      </w:pPr>
      <w:r>
        <w:rPr>
          <w:b w:val="0"/>
          <w:bCs w:val="0"/>
          <w:sz w:val="20"/>
        </w:rPr>
        <w:t xml:space="preserve">* statistická platnost. </w:t>
      </w:r>
    </w:p>
    <w:p w:rsidR="00672519" w:rsidRDefault="00672519" w:rsidP="00672519">
      <w:pPr>
        <w:pStyle w:val="Zkladntext"/>
        <w:autoSpaceDE w:val="0"/>
        <w:autoSpaceDN w:val="0"/>
        <w:adjustRightInd w:val="0"/>
        <w:jc w:val="both"/>
        <w:rPr>
          <w:b w:val="0"/>
          <w:bCs w:val="0"/>
          <w:sz w:val="20"/>
        </w:rPr>
      </w:pPr>
    </w:p>
    <w:p w:rsidR="00672519" w:rsidRDefault="00672519" w:rsidP="00672519">
      <w:pPr>
        <w:pStyle w:val="Zkladntext"/>
        <w:autoSpaceDE w:val="0"/>
        <w:autoSpaceDN w:val="0"/>
        <w:adjustRightInd w:val="0"/>
        <w:jc w:val="both"/>
        <w:rPr>
          <w:b w:val="0"/>
          <w:bCs w:val="0"/>
          <w:sz w:val="20"/>
        </w:rPr>
      </w:pPr>
      <w:r>
        <w:rPr>
          <w:bCs w:val="0"/>
          <w:sz w:val="20"/>
        </w:rPr>
        <w:t>Administrativní platností</w:t>
      </w:r>
      <w:r>
        <w:rPr>
          <w:b w:val="0"/>
          <w:bCs w:val="0"/>
          <w:sz w:val="20"/>
        </w:rPr>
        <w:t xml:space="preserve"> v agendě RSO se rozumí platnost položky územního číselníku dle základního registru RÚIAN VDP. </w:t>
      </w:r>
    </w:p>
    <w:p w:rsidR="00672519" w:rsidRDefault="00672519" w:rsidP="00672519">
      <w:pPr>
        <w:pStyle w:val="Zkladntext"/>
        <w:autoSpaceDE w:val="0"/>
        <w:autoSpaceDN w:val="0"/>
        <w:adjustRightInd w:val="0"/>
        <w:jc w:val="both"/>
        <w:rPr>
          <w:b w:val="0"/>
          <w:bCs w:val="0"/>
          <w:sz w:val="20"/>
        </w:rPr>
      </w:pPr>
    </w:p>
    <w:p w:rsidR="00672519" w:rsidRDefault="00672519" w:rsidP="00672519">
      <w:pPr>
        <w:pStyle w:val="Zkladntext"/>
        <w:autoSpaceDE w:val="0"/>
        <w:autoSpaceDN w:val="0"/>
        <w:adjustRightInd w:val="0"/>
        <w:jc w:val="both"/>
        <w:rPr>
          <w:b w:val="0"/>
          <w:bCs w:val="0"/>
          <w:sz w:val="20"/>
        </w:rPr>
      </w:pPr>
      <w:r>
        <w:rPr>
          <w:bCs w:val="0"/>
          <w:sz w:val="20"/>
        </w:rPr>
        <w:t>Statistickou platností</w:t>
      </w:r>
      <w:r>
        <w:rPr>
          <w:b w:val="0"/>
          <w:bCs w:val="0"/>
          <w:sz w:val="20"/>
        </w:rPr>
        <w:t xml:space="preserve"> v agendě RSO se rozumí platnost položky územního číselníku dle datumu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 a slouží pro účely zpracování a prezentace statistik.</w:t>
      </w:r>
    </w:p>
    <w:p w:rsidR="00672519" w:rsidRDefault="00672519" w:rsidP="00672519">
      <w:pPr>
        <w:pStyle w:val="Zkladntext"/>
        <w:autoSpaceDE w:val="0"/>
        <w:autoSpaceDN w:val="0"/>
        <w:adjustRightInd w:val="0"/>
        <w:jc w:val="both"/>
        <w:rPr>
          <w:b w:val="0"/>
          <w:bCs w:val="0"/>
          <w:sz w:val="20"/>
        </w:rPr>
      </w:pPr>
    </w:p>
    <w:p w:rsidR="00672519" w:rsidRDefault="00672519" w:rsidP="00672519">
      <w:pPr>
        <w:pStyle w:val="Zkladntext"/>
        <w:autoSpaceDE w:val="0"/>
        <w:autoSpaceDN w:val="0"/>
        <w:adjustRightInd w:val="0"/>
        <w:jc w:val="both"/>
        <w:rPr>
          <w:b w:val="0"/>
          <w:bCs w:val="0"/>
          <w:sz w:val="20"/>
        </w:rPr>
      </w:pPr>
      <w:r>
        <w:rPr>
          <w:b w:val="0"/>
          <w:bCs w:val="0"/>
          <w:sz w:val="20"/>
        </w:rPr>
        <w:t>Výstupy z RSO jsou se statistickou platností od-do a s datumem aktualizace.</w:t>
      </w:r>
    </w:p>
    <w:p w:rsidR="00672519" w:rsidRDefault="00672519" w:rsidP="00672519">
      <w:pPr>
        <w:pStyle w:val="Zkladntext"/>
        <w:autoSpaceDE w:val="0"/>
        <w:autoSpaceDN w:val="0"/>
        <w:adjustRightInd w:val="0"/>
        <w:jc w:val="both"/>
        <w:rPr>
          <w:b w:val="0"/>
          <w:bCs w:val="0"/>
          <w:sz w:val="20"/>
        </w:rPr>
      </w:pPr>
    </w:p>
    <w:p w:rsidR="00672519" w:rsidRDefault="00672519" w:rsidP="00672519">
      <w:pPr>
        <w:pStyle w:val="Zkladntext"/>
        <w:autoSpaceDE w:val="0"/>
        <w:autoSpaceDN w:val="0"/>
        <w:adjustRightInd w:val="0"/>
        <w:jc w:val="both"/>
        <w:rPr>
          <w:bCs w:val="0"/>
          <w:sz w:val="20"/>
          <w:u w:val="single"/>
        </w:rPr>
      </w:pPr>
      <w:r>
        <w:rPr>
          <w:bCs w:val="0"/>
          <w:sz w:val="20"/>
          <w:u w:val="single"/>
        </w:rPr>
        <w:t>V dalším textu je uváděn datum platnosti „od“ a pokud není výslovně uvedeno jinak, má se za to, že se jedná o totožné datum administrativní a statistické platnosti.</w:t>
      </w:r>
    </w:p>
    <w:p w:rsidR="00672519" w:rsidRDefault="00672519" w:rsidP="00672519">
      <w:pPr>
        <w:pStyle w:val="Zkladntext"/>
        <w:autoSpaceDE w:val="0"/>
        <w:autoSpaceDN w:val="0"/>
        <w:adjustRightInd w:val="0"/>
        <w:jc w:val="both"/>
        <w:rPr>
          <w:bCs w:val="0"/>
          <w:color w:val="4F81BD" w:themeColor="accent1"/>
          <w:sz w:val="22"/>
          <w:szCs w:val="22"/>
          <w:u w:val="single"/>
        </w:rPr>
      </w:pPr>
    </w:p>
    <w:p w:rsidR="00672519" w:rsidRDefault="00672519" w:rsidP="00672519">
      <w:pPr>
        <w:pStyle w:val="Zkladntext"/>
        <w:autoSpaceDE w:val="0"/>
        <w:autoSpaceDN w:val="0"/>
        <w:adjustRightInd w:val="0"/>
        <w:jc w:val="both"/>
        <w:rPr>
          <w:bCs w:val="0"/>
          <w:color w:val="4F81BD" w:themeColor="accent1"/>
          <w:sz w:val="22"/>
          <w:szCs w:val="22"/>
          <w:u w:val="single"/>
        </w:rPr>
      </w:pPr>
    </w:p>
    <w:p w:rsidR="00672519" w:rsidRDefault="00672519" w:rsidP="00672519">
      <w:pPr>
        <w:pStyle w:val="Zkladntext"/>
        <w:autoSpaceDE w:val="0"/>
        <w:autoSpaceDN w:val="0"/>
        <w:adjustRightInd w:val="0"/>
        <w:jc w:val="both"/>
        <w:rPr>
          <w:bCs w:val="0"/>
          <w:color w:val="4F81BD" w:themeColor="accent1"/>
          <w:sz w:val="22"/>
          <w:szCs w:val="22"/>
          <w:u w:val="single"/>
        </w:rPr>
      </w:pPr>
      <w:r>
        <w:rPr>
          <w:bCs w:val="0"/>
          <w:color w:val="4F81BD" w:themeColor="accent1"/>
          <w:sz w:val="22"/>
          <w:szCs w:val="22"/>
          <w:u w:val="single"/>
        </w:rPr>
        <w:t>Číselníky</w:t>
      </w:r>
    </w:p>
    <w:p w:rsidR="00672519" w:rsidRDefault="00672519" w:rsidP="00672519">
      <w:pPr>
        <w:pStyle w:val="Zkladntext"/>
        <w:autoSpaceDE w:val="0"/>
        <w:autoSpaceDN w:val="0"/>
        <w:adjustRightInd w:val="0"/>
        <w:jc w:val="both"/>
        <w:rPr>
          <w:bCs w:val="0"/>
          <w:sz w:val="20"/>
          <w:szCs w:val="16"/>
          <w:u w:val="single"/>
        </w:rPr>
      </w:pPr>
    </w:p>
    <w:p w:rsidR="00672519" w:rsidRDefault="00672519" w:rsidP="00672519">
      <w:pPr>
        <w:autoSpaceDE w:val="0"/>
        <w:autoSpaceDN w:val="0"/>
        <w:adjustRightInd w:val="0"/>
        <w:jc w:val="both"/>
        <w:rPr>
          <w:rFonts w:ascii="Arial" w:hAnsi="Arial" w:cs="Arial"/>
          <w:sz w:val="20"/>
        </w:rPr>
      </w:pPr>
      <w:r>
        <w:rPr>
          <w:rFonts w:ascii="Arial" w:hAnsi="Arial" w:cs="Arial"/>
          <w:sz w:val="20"/>
        </w:rPr>
        <w:t>Informační systém pro správu číselníků (SMS) byl rozšířen v editační části o územní číselníky, které se plní z Rozhraní pracující s výměnným formátem RÚIAN. V průběhu třetího čtvrtletí 2016 probíhala:</w:t>
      </w:r>
    </w:p>
    <w:p w:rsidR="00672519" w:rsidRDefault="00672519" w:rsidP="00672519">
      <w:pPr>
        <w:autoSpaceDE w:val="0"/>
        <w:autoSpaceDN w:val="0"/>
        <w:adjustRightInd w:val="0"/>
        <w:spacing w:line="240" w:lineRule="auto"/>
        <w:jc w:val="both"/>
        <w:rPr>
          <w:rFonts w:ascii="Arial" w:hAnsi="Arial" w:cs="Arial"/>
          <w:sz w:val="20"/>
        </w:rPr>
      </w:pPr>
      <w:r>
        <w:rPr>
          <w:rFonts w:ascii="Arial" w:hAnsi="Arial" w:cs="Arial"/>
          <w:sz w:val="20"/>
        </w:rPr>
        <w:t xml:space="preserve">1. </w:t>
      </w: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automatizovaným zápisem přímo z výměnného formátu RÚIAN přes Rozhraní do statistického informačního systému (SIS);</w:t>
      </w:r>
    </w:p>
    <w:p w:rsidR="00672519" w:rsidRDefault="00672519" w:rsidP="00672519">
      <w:pPr>
        <w:spacing w:line="240" w:lineRule="auto"/>
        <w:jc w:val="both"/>
        <w:rPr>
          <w:rFonts w:ascii="Arial" w:hAnsi="Arial" w:cs="Arial"/>
          <w:sz w:val="20"/>
        </w:rPr>
      </w:pPr>
      <w:r>
        <w:rPr>
          <w:rFonts w:ascii="Arial" w:hAnsi="Arial" w:cs="Arial"/>
          <w:bCs/>
          <w:sz w:val="20"/>
        </w:rPr>
        <w:t xml:space="preserve">2. </w:t>
      </w:r>
      <w:r>
        <w:rPr>
          <w:rFonts w:ascii="Arial" w:hAnsi="Arial" w:cs="Arial"/>
          <w:b/>
          <w:bCs/>
          <w:sz w:val="20"/>
        </w:rPr>
        <w:t>průběžná</w:t>
      </w:r>
      <w:r>
        <w:rPr>
          <w:rFonts w:ascii="Arial" w:hAnsi="Arial" w:cs="Arial"/>
          <w:b/>
          <w:sz w:val="20"/>
        </w:rPr>
        <w:t xml:space="preserve"> zapisování</w:t>
      </w:r>
      <w:r>
        <w:rPr>
          <w:rFonts w:ascii="Arial" w:hAnsi="Arial" w:cs="Arial"/>
          <w:sz w:val="20"/>
        </w:rPr>
        <w:t xml:space="preserve"> změn </w:t>
      </w:r>
      <w:r>
        <w:rPr>
          <w:rFonts w:ascii="Arial" w:hAnsi="Arial" w:cs="Arial"/>
          <w:b/>
          <w:sz w:val="20"/>
        </w:rPr>
        <w:t>v územních číselnících</w:t>
      </w:r>
      <w:r>
        <w:rPr>
          <w:rFonts w:ascii="Arial" w:hAnsi="Arial" w:cs="Arial"/>
          <w:sz w:val="20"/>
        </w:rPr>
        <w:t xml:space="preserve"> (viz dále), číselníku PSČ (typ územní) a jejich </w:t>
      </w:r>
      <w:r>
        <w:rPr>
          <w:rFonts w:ascii="Arial" w:hAnsi="Arial" w:cs="Arial"/>
          <w:b/>
          <w:sz w:val="20"/>
        </w:rPr>
        <w:t>atributů</w:t>
      </w:r>
      <w:r>
        <w:rPr>
          <w:rFonts w:ascii="Arial" w:hAnsi="Arial" w:cs="Arial"/>
          <w:sz w:val="20"/>
        </w:rPr>
        <w:t xml:space="preserve"> v Rozhraní a řízená aktualizace gestorem územních číselníků ve SIS; </w:t>
      </w:r>
    </w:p>
    <w:p w:rsidR="00672519" w:rsidRDefault="00672519" w:rsidP="00672519">
      <w:pPr>
        <w:pStyle w:val="Zkladntext"/>
        <w:autoSpaceDE w:val="0"/>
        <w:autoSpaceDN w:val="0"/>
        <w:adjustRightInd w:val="0"/>
        <w:rPr>
          <w:color w:val="4F81BD" w:themeColor="accent1"/>
          <w:sz w:val="22"/>
          <w:szCs w:val="22"/>
          <w:u w:val="single"/>
        </w:rPr>
      </w:pPr>
    </w:p>
    <w:p w:rsidR="00672519" w:rsidRDefault="00672519" w:rsidP="00672519">
      <w:pPr>
        <w:pStyle w:val="Zkladntext"/>
        <w:autoSpaceDE w:val="0"/>
        <w:autoSpaceDN w:val="0"/>
        <w:adjustRightInd w:val="0"/>
        <w:rPr>
          <w:color w:val="4F81BD" w:themeColor="accent1"/>
          <w:sz w:val="22"/>
          <w:szCs w:val="22"/>
          <w:u w:val="single"/>
        </w:rPr>
      </w:pPr>
      <w:r>
        <w:rPr>
          <w:color w:val="4F81BD" w:themeColor="accent1"/>
          <w:sz w:val="22"/>
          <w:szCs w:val="22"/>
          <w:u w:val="single"/>
        </w:rPr>
        <w:t>Charakteristiky územních celků</w:t>
      </w:r>
    </w:p>
    <w:p w:rsidR="00672519" w:rsidRDefault="00672519" w:rsidP="00672519">
      <w:pPr>
        <w:pStyle w:val="Zkladntext"/>
        <w:autoSpaceDE w:val="0"/>
        <w:autoSpaceDN w:val="0"/>
        <w:adjustRightInd w:val="0"/>
        <w:jc w:val="both"/>
        <w:rPr>
          <w:bCs w:val="0"/>
          <w:sz w:val="20"/>
          <w:szCs w:val="16"/>
          <w:u w:val="single"/>
        </w:rPr>
      </w:pPr>
    </w:p>
    <w:p w:rsidR="00672519" w:rsidRDefault="00672519" w:rsidP="00672519">
      <w:pPr>
        <w:pStyle w:val="Zkladntext"/>
        <w:autoSpaceDE w:val="0"/>
        <w:autoSpaceDN w:val="0"/>
        <w:adjustRightInd w:val="0"/>
        <w:jc w:val="both"/>
        <w:rPr>
          <w:b w:val="0"/>
          <w:bCs w:val="0"/>
          <w:sz w:val="20"/>
          <w:szCs w:val="20"/>
        </w:rPr>
      </w:pPr>
      <w:r>
        <w:rPr>
          <w:b w:val="0"/>
          <w:bCs w:val="0"/>
          <w:sz w:val="20"/>
          <w:szCs w:val="20"/>
        </w:rPr>
        <w:t>Aplikace RSO verze 4 byla od roku 2014 rozšířena o katalogovou a editační správu atributů územních prvků a územně evidenčních jednotek (projekt IOP č. 145 SSREG). Mezi nové atributy byly zařazeny atributy obecně prostorového rámce (např. číslo mapového listu ZM 10 pro obec), atributy odvozované z entit budov (např. počet budov bytových, počet obyvatel v územním celku), adres (např. počet adres v ulici), bytů (např. počet bytů celkem v územním celku) či jiné atributy (např. převažující charakter území základní sídelní jednotky, dominantní jednotka, významový střed území).</w:t>
      </w:r>
    </w:p>
    <w:p w:rsidR="00672519" w:rsidRDefault="00672519" w:rsidP="001861C1">
      <w:pPr>
        <w:pStyle w:val="Zkladntext"/>
        <w:autoSpaceDE w:val="0"/>
        <w:autoSpaceDN w:val="0"/>
        <w:adjustRightInd w:val="0"/>
        <w:jc w:val="both"/>
        <w:rPr>
          <w:color w:val="4F81BD" w:themeColor="accent1"/>
          <w:sz w:val="22"/>
          <w:szCs w:val="22"/>
          <w:u w:val="single"/>
        </w:rPr>
      </w:pPr>
    </w:p>
    <w:p w:rsidR="00672519" w:rsidRDefault="00672519" w:rsidP="001861C1">
      <w:pPr>
        <w:pStyle w:val="Zkladntext"/>
        <w:autoSpaceDE w:val="0"/>
        <w:autoSpaceDN w:val="0"/>
        <w:adjustRightInd w:val="0"/>
        <w:jc w:val="both"/>
        <w:rPr>
          <w:color w:val="4F81BD" w:themeColor="accent1"/>
          <w:sz w:val="22"/>
          <w:szCs w:val="22"/>
          <w:u w:val="single"/>
        </w:rPr>
      </w:pPr>
    </w:p>
    <w:p w:rsidR="002440A8" w:rsidRPr="00A155D4" w:rsidRDefault="002440A8" w:rsidP="001861C1">
      <w:pPr>
        <w:pStyle w:val="Zkladntext"/>
        <w:autoSpaceDE w:val="0"/>
        <w:autoSpaceDN w:val="0"/>
        <w:adjustRightInd w:val="0"/>
        <w:jc w:val="both"/>
        <w:rPr>
          <w:color w:val="4F81BD" w:themeColor="accent1"/>
          <w:sz w:val="22"/>
          <w:szCs w:val="22"/>
          <w:u w:val="single"/>
        </w:rPr>
      </w:pPr>
      <w:r w:rsidRPr="00A155D4">
        <w:rPr>
          <w:color w:val="4F81BD" w:themeColor="accent1"/>
          <w:sz w:val="22"/>
          <w:szCs w:val="22"/>
          <w:u w:val="single"/>
        </w:rPr>
        <w:t>Soustava územních prvků a územně evidenčních jednotek</w:t>
      </w:r>
    </w:p>
    <w:p w:rsidR="002440A8" w:rsidRDefault="002440A8" w:rsidP="001861C1">
      <w:pPr>
        <w:pStyle w:val="Zkladntext"/>
        <w:autoSpaceDE w:val="0"/>
        <w:autoSpaceDN w:val="0"/>
        <w:adjustRightInd w:val="0"/>
        <w:jc w:val="both"/>
        <w:rPr>
          <w:bCs w:val="0"/>
          <w:sz w:val="20"/>
          <w:szCs w:val="16"/>
          <w:u w:val="single"/>
        </w:rPr>
      </w:pPr>
    </w:p>
    <w:p w:rsidR="002440A8" w:rsidRDefault="002440A8" w:rsidP="001861C1">
      <w:pPr>
        <w:pStyle w:val="Zkladntext"/>
        <w:autoSpaceDE w:val="0"/>
        <w:autoSpaceDN w:val="0"/>
        <w:adjustRightInd w:val="0"/>
        <w:jc w:val="both"/>
        <w:rPr>
          <w:bCs w:val="0"/>
          <w:sz w:val="20"/>
          <w:szCs w:val="16"/>
          <w:u w:val="single"/>
        </w:rPr>
      </w:pPr>
      <w:r>
        <w:rPr>
          <w:bCs w:val="0"/>
          <w:sz w:val="20"/>
          <w:szCs w:val="16"/>
          <w:u w:val="single"/>
        </w:rPr>
        <w:t>Změny v území od 2.</w:t>
      </w:r>
      <w:r w:rsidR="005C096C">
        <w:rPr>
          <w:bCs w:val="0"/>
          <w:sz w:val="20"/>
          <w:szCs w:val="16"/>
          <w:u w:val="single"/>
        </w:rPr>
        <w:t>7</w:t>
      </w:r>
      <w:r>
        <w:rPr>
          <w:bCs w:val="0"/>
          <w:sz w:val="20"/>
          <w:szCs w:val="16"/>
          <w:u w:val="single"/>
        </w:rPr>
        <w:t>.2016 do 1.</w:t>
      </w:r>
      <w:r w:rsidR="005C096C">
        <w:rPr>
          <w:bCs w:val="0"/>
          <w:sz w:val="20"/>
          <w:szCs w:val="16"/>
          <w:u w:val="single"/>
        </w:rPr>
        <w:t>10</w:t>
      </w:r>
      <w:r>
        <w:rPr>
          <w:bCs w:val="0"/>
          <w:sz w:val="20"/>
          <w:szCs w:val="16"/>
          <w:u w:val="single"/>
        </w:rPr>
        <w:t>.2016 včetně</w:t>
      </w:r>
    </w:p>
    <w:p w:rsidR="002440A8" w:rsidRDefault="002440A8" w:rsidP="001861C1">
      <w:pPr>
        <w:pStyle w:val="Prosttext"/>
        <w:jc w:val="both"/>
        <w:rPr>
          <w:rFonts w:ascii="Arial" w:hAnsi="Arial" w:cs="Arial"/>
          <w:b/>
          <w:bCs/>
          <w:highlight w:val="lightGray"/>
          <w:u w:val="single"/>
        </w:rPr>
      </w:pPr>
    </w:p>
    <w:p w:rsidR="002440A8" w:rsidRDefault="002440A8" w:rsidP="001861C1">
      <w:pPr>
        <w:pStyle w:val="Prosttext"/>
        <w:jc w:val="both"/>
        <w:rPr>
          <w:rFonts w:ascii="Arial" w:hAnsi="Arial" w:cs="Arial"/>
          <w:b/>
          <w:bCs/>
          <w:highlight w:val="lightGray"/>
          <w:u w:val="single"/>
        </w:rPr>
      </w:pPr>
    </w:p>
    <w:p w:rsidR="00376D23" w:rsidRPr="000C1904" w:rsidRDefault="00F51C92"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říkovice" w:history="1">
        <w:r w:rsidR="00376D23" w:rsidRPr="00F51C92">
          <w:rPr>
            <w:rStyle w:val="Hypertextovodkaz"/>
            <w:rFonts w:ascii="Arial" w:eastAsia="Times New Roman" w:hAnsi="Arial" w:cs="Arial"/>
            <w:bCs/>
            <w:sz w:val="20"/>
            <w:szCs w:val="20"/>
            <w:lang w:eastAsia="cs-CZ"/>
          </w:rPr>
          <w:t xml:space="preserve">Vytvoření přesahu budovy z obce </w:t>
        </w:r>
        <w:r w:rsidR="005C096C" w:rsidRPr="00F51C92">
          <w:rPr>
            <w:rStyle w:val="Hypertextovodkaz"/>
            <w:rFonts w:ascii="Arial" w:eastAsia="Times New Roman" w:hAnsi="Arial" w:cs="Arial"/>
            <w:bCs/>
            <w:sz w:val="20"/>
            <w:szCs w:val="20"/>
            <w:lang w:eastAsia="cs-CZ"/>
          </w:rPr>
          <w:t>517666 Říkovice</w:t>
        </w:r>
        <w:r w:rsidR="00376D23" w:rsidRPr="00F51C92">
          <w:rPr>
            <w:rStyle w:val="Hypertextovodkaz"/>
            <w:rFonts w:ascii="Arial" w:eastAsia="Times New Roman" w:hAnsi="Arial" w:cs="Arial"/>
            <w:bCs/>
            <w:sz w:val="20"/>
            <w:szCs w:val="20"/>
            <w:lang w:eastAsia="cs-CZ"/>
          </w:rPr>
          <w:t xml:space="preserve"> na území obce </w:t>
        </w:r>
        <w:r w:rsidR="006F0C78" w:rsidRPr="00F51C92">
          <w:rPr>
            <w:rStyle w:val="Hypertextovodkaz"/>
            <w:rFonts w:ascii="Arial" w:eastAsia="Times New Roman" w:hAnsi="Arial" w:cs="Arial"/>
            <w:bCs/>
            <w:sz w:val="20"/>
            <w:szCs w:val="20"/>
            <w:lang w:eastAsia="cs-CZ"/>
          </w:rPr>
          <w:t>589225 Žalkovice</w:t>
        </w:r>
        <w:r w:rsidR="00156A8F" w:rsidRPr="00F51C92">
          <w:rPr>
            <w:rStyle w:val="Hypertextovodkaz"/>
            <w:rFonts w:ascii="Arial" w:eastAsia="Times New Roman" w:hAnsi="Arial" w:cs="Arial"/>
            <w:bCs/>
            <w:sz w:val="20"/>
            <w:szCs w:val="20"/>
            <w:lang w:eastAsia="cs-CZ"/>
          </w:rPr>
          <w:t>;</w:t>
        </w:r>
      </w:hyperlink>
    </w:p>
    <w:p w:rsidR="00376D23" w:rsidRPr="000C1904" w:rsidRDefault="00F51C92" w:rsidP="001861C1">
      <w:pPr>
        <w:pStyle w:val="Odstavecseseznamem"/>
        <w:numPr>
          <w:ilvl w:val="0"/>
          <w:numId w:val="1"/>
        </w:numPr>
        <w:jc w:val="both"/>
        <w:rPr>
          <w:rFonts w:ascii="Arial" w:eastAsia="Times New Roman" w:hAnsi="Arial" w:cs="Arial"/>
          <w:bCs/>
          <w:sz w:val="20"/>
          <w:szCs w:val="20"/>
          <w:lang w:eastAsia="cs-CZ"/>
        </w:rPr>
      </w:pPr>
      <w:hyperlink w:anchor="dunajovice" w:history="1">
        <w:r w:rsidR="00376D23" w:rsidRPr="00F51C92">
          <w:rPr>
            <w:rStyle w:val="Hypertextovodkaz"/>
            <w:rFonts w:ascii="Arial" w:eastAsia="Times New Roman" w:hAnsi="Arial" w:cs="Arial"/>
            <w:bCs/>
            <w:sz w:val="20"/>
            <w:szCs w:val="20"/>
            <w:lang w:eastAsia="cs-CZ"/>
          </w:rPr>
          <w:t xml:space="preserve">Vytvoření přesahu budovy z obce </w:t>
        </w:r>
        <w:r w:rsidR="006F0C78" w:rsidRPr="00F51C92">
          <w:rPr>
            <w:rStyle w:val="Hypertextovodkaz"/>
            <w:rFonts w:ascii="Arial" w:eastAsia="Times New Roman" w:hAnsi="Arial" w:cs="Arial"/>
            <w:bCs/>
            <w:sz w:val="20"/>
            <w:szCs w:val="20"/>
            <w:lang w:eastAsia="cs-CZ"/>
          </w:rPr>
          <w:t>594091 Horní Dunajovice</w:t>
        </w:r>
        <w:r w:rsidR="00376D23" w:rsidRPr="00F51C92">
          <w:rPr>
            <w:rStyle w:val="Hypertextovodkaz"/>
            <w:rFonts w:ascii="Arial" w:eastAsia="Times New Roman" w:hAnsi="Arial" w:cs="Arial"/>
            <w:bCs/>
            <w:sz w:val="20"/>
            <w:szCs w:val="20"/>
            <w:lang w:eastAsia="cs-CZ"/>
          </w:rPr>
          <w:t xml:space="preserve"> na území obce </w:t>
        </w:r>
        <w:r w:rsidR="006F0C78" w:rsidRPr="00F51C92">
          <w:rPr>
            <w:rStyle w:val="Hypertextovodkaz"/>
            <w:rFonts w:ascii="Arial" w:eastAsia="Times New Roman" w:hAnsi="Arial" w:cs="Arial"/>
            <w:bCs/>
            <w:sz w:val="20"/>
            <w:szCs w:val="20"/>
            <w:lang w:eastAsia="cs-CZ"/>
          </w:rPr>
          <w:t>594431 Mikulovice</w:t>
        </w:r>
        <w:r w:rsidR="00156A8F" w:rsidRPr="00F51C92">
          <w:rPr>
            <w:rStyle w:val="Hypertextovodkaz"/>
            <w:rFonts w:ascii="Arial" w:eastAsia="Times New Roman" w:hAnsi="Arial" w:cs="Arial"/>
            <w:bCs/>
            <w:sz w:val="20"/>
            <w:szCs w:val="20"/>
            <w:lang w:eastAsia="cs-CZ"/>
          </w:rPr>
          <w:t>;</w:t>
        </w:r>
      </w:hyperlink>
    </w:p>
    <w:p w:rsidR="006F0C78" w:rsidRPr="000C1904" w:rsidRDefault="00F51C92" w:rsidP="006F0C78">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bratřínov" w:history="1">
        <w:r w:rsidR="006F0C78" w:rsidRPr="00F51C92">
          <w:rPr>
            <w:rStyle w:val="Hypertextovodkaz"/>
            <w:rFonts w:ascii="Arial" w:eastAsia="Times New Roman" w:hAnsi="Arial" w:cs="Arial"/>
            <w:bCs/>
            <w:sz w:val="20"/>
            <w:szCs w:val="20"/>
            <w:lang w:eastAsia="cs-CZ"/>
          </w:rPr>
          <w:t>Vytvoření přesahu budovy z obce 571199 Bratřínov na území obce 539104 Bojanovice</w:t>
        </w:r>
        <w:r w:rsidR="00156A8F" w:rsidRPr="00F51C92">
          <w:rPr>
            <w:rStyle w:val="Hypertextovodkaz"/>
            <w:rFonts w:ascii="Arial" w:eastAsia="Times New Roman" w:hAnsi="Arial" w:cs="Arial"/>
            <w:bCs/>
            <w:sz w:val="20"/>
            <w:szCs w:val="20"/>
            <w:lang w:eastAsia="cs-CZ"/>
          </w:rPr>
          <w:t>;</w:t>
        </w:r>
      </w:hyperlink>
    </w:p>
    <w:p w:rsidR="00376D23" w:rsidRPr="000C1904" w:rsidRDefault="00F51C92" w:rsidP="001861C1">
      <w:pPr>
        <w:pStyle w:val="Odstavecseseznamem"/>
        <w:numPr>
          <w:ilvl w:val="0"/>
          <w:numId w:val="1"/>
        </w:numPr>
        <w:jc w:val="both"/>
        <w:rPr>
          <w:rFonts w:ascii="Arial" w:eastAsia="Times New Roman" w:hAnsi="Arial" w:cs="Arial"/>
          <w:bCs/>
          <w:sz w:val="20"/>
          <w:szCs w:val="20"/>
          <w:lang w:eastAsia="cs-CZ"/>
        </w:rPr>
      </w:pPr>
      <w:hyperlink w:anchor="bořetice" w:history="1">
        <w:r w:rsidR="00376D23" w:rsidRPr="00F51C92">
          <w:rPr>
            <w:rStyle w:val="Hypertextovodkaz"/>
            <w:rFonts w:ascii="Arial" w:eastAsia="Times New Roman" w:hAnsi="Arial" w:cs="Arial"/>
            <w:bCs/>
            <w:sz w:val="20"/>
            <w:szCs w:val="20"/>
            <w:lang w:eastAsia="cs-CZ"/>
          </w:rPr>
          <w:t xml:space="preserve">Ukončení přesahu budovy z obce </w:t>
        </w:r>
        <w:r w:rsidR="00836D71" w:rsidRPr="00F51C92">
          <w:rPr>
            <w:rStyle w:val="Hypertextovodkaz"/>
            <w:rFonts w:ascii="Arial" w:eastAsia="Times New Roman" w:hAnsi="Arial" w:cs="Arial"/>
            <w:bCs/>
            <w:sz w:val="20"/>
            <w:szCs w:val="20"/>
            <w:lang w:eastAsia="cs-CZ"/>
          </w:rPr>
          <w:t>584347 Boře</w:t>
        </w:r>
        <w:r w:rsidR="00E065F0" w:rsidRPr="00F51C92">
          <w:rPr>
            <w:rStyle w:val="Hypertextovodkaz"/>
            <w:rFonts w:ascii="Arial" w:eastAsia="Times New Roman" w:hAnsi="Arial" w:cs="Arial"/>
            <w:bCs/>
            <w:sz w:val="20"/>
            <w:szCs w:val="20"/>
            <w:lang w:eastAsia="cs-CZ"/>
          </w:rPr>
          <w:t>t</w:t>
        </w:r>
        <w:r w:rsidR="00836D71" w:rsidRPr="00F51C92">
          <w:rPr>
            <w:rStyle w:val="Hypertextovodkaz"/>
            <w:rFonts w:ascii="Arial" w:eastAsia="Times New Roman" w:hAnsi="Arial" w:cs="Arial"/>
            <w:bCs/>
            <w:sz w:val="20"/>
            <w:szCs w:val="20"/>
            <w:lang w:eastAsia="cs-CZ"/>
          </w:rPr>
          <w:t>ice</w:t>
        </w:r>
        <w:r w:rsidR="00376D23" w:rsidRPr="00F51C92">
          <w:rPr>
            <w:rStyle w:val="Hypertextovodkaz"/>
            <w:rFonts w:ascii="Arial" w:eastAsia="Times New Roman" w:hAnsi="Arial" w:cs="Arial"/>
            <w:bCs/>
            <w:sz w:val="20"/>
            <w:szCs w:val="20"/>
            <w:lang w:eastAsia="cs-CZ"/>
          </w:rPr>
          <w:t xml:space="preserve"> na území obce </w:t>
        </w:r>
        <w:r w:rsidR="00836D71" w:rsidRPr="00F51C92">
          <w:rPr>
            <w:rStyle w:val="Hypertextovodkaz"/>
            <w:rFonts w:ascii="Arial" w:eastAsia="Times New Roman" w:hAnsi="Arial" w:cs="Arial"/>
            <w:bCs/>
            <w:sz w:val="20"/>
            <w:szCs w:val="20"/>
            <w:lang w:eastAsia="cs-CZ"/>
          </w:rPr>
          <w:t>584703 Němčičky</w:t>
        </w:r>
        <w:r w:rsidR="00156A8F" w:rsidRPr="00F51C92">
          <w:rPr>
            <w:rStyle w:val="Hypertextovodkaz"/>
            <w:rFonts w:ascii="Arial" w:eastAsia="Times New Roman" w:hAnsi="Arial" w:cs="Arial"/>
            <w:bCs/>
            <w:sz w:val="20"/>
            <w:szCs w:val="20"/>
            <w:lang w:eastAsia="cs-CZ"/>
          </w:rPr>
          <w:t>;</w:t>
        </w:r>
      </w:hyperlink>
    </w:p>
    <w:p w:rsidR="00376D23" w:rsidRDefault="00F51C92" w:rsidP="001861C1">
      <w:pPr>
        <w:pStyle w:val="Odstavecseseznamem"/>
        <w:numPr>
          <w:ilvl w:val="0"/>
          <w:numId w:val="1"/>
        </w:numPr>
        <w:jc w:val="both"/>
        <w:rPr>
          <w:rFonts w:ascii="Arial" w:eastAsia="Times New Roman" w:hAnsi="Arial" w:cs="Arial"/>
          <w:bCs/>
          <w:sz w:val="20"/>
          <w:szCs w:val="20"/>
          <w:lang w:eastAsia="cs-CZ"/>
        </w:rPr>
      </w:pPr>
      <w:hyperlink w:anchor="svojšice" w:history="1">
        <w:r w:rsidR="00376D23" w:rsidRPr="00F51C92">
          <w:rPr>
            <w:rStyle w:val="Hypertextovodkaz"/>
            <w:rFonts w:ascii="Arial" w:eastAsia="Times New Roman" w:hAnsi="Arial" w:cs="Arial"/>
            <w:bCs/>
            <w:sz w:val="20"/>
            <w:szCs w:val="20"/>
            <w:lang w:eastAsia="cs-CZ"/>
          </w:rPr>
          <w:t xml:space="preserve">Ukončení přesahu budovy z obce </w:t>
        </w:r>
        <w:r w:rsidR="00836D71" w:rsidRPr="00F51C92">
          <w:rPr>
            <w:rStyle w:val="Hypertextovodkaz"/>
            <w:rFonts w:ascii="Arial" w:eastAsia="Times New Roman" w:hAnsi="Arial" w:cs="Arial"/>
            <w:bCs/>
            <w:sz w:val="20"/>
            <w:szCs w:val="20"/>
            <w:lang w:eastAsia="cs-CZ"/>
          </w:rPr>
          <w:t>533726 Svojšice</w:t>
        </w:r>
        <w:r w:rsidR="00376D23" w:rsidRPr="00F51C92">
          <w:rPr>
            <w:rStyle w:val="Hypertextovodkaz"/>
            <w:rFonts w:ascii="Arial" w:eastAsia="Times New Roman" w:hAnsi="Arial" w:cs="Arial"/>
            <w:bCs/>
            <w:sz w:val="20"/>
            <w:szCs w:val="20"/>
            <w:lang w:eastAsia="cs-CZ"/>
          </w:rPr>
          <w:t xml:space="preserve"> na území obce </w:t>
        </w:r>
        <w:r w:rsidR="00836D71" w:rsidRPr="00F51C92">
          <w:rPr>
            <w:rStyle w:val="Hypertextovodkaz"/>
            <w:rFonts w:ascii="Arial" w:eastAsia="Times New Roman" w:hAnsi="Arial" w:cs="Arial"/>
            <w:bCs/>
            <w:sz w:val="20"/>
            <w:szCs w:val="20"/>
            <w:lang w:eastAsia="cs-CZ"/>
          </w:rPr>
          <w:t>533742 Toušice</w:t>
        </w:r>
        <w:r w:rsidR="00156A8F" w:rsidRPr="00F51C92">
          <w:rPr>
            <w:rStyle w:val="Hypertextovodkaz"/>
            <w:rFonts w:ascii="Arial" w:eastAsia="Times New Roman" w:hAnsi="Arial" w:cs="Arial"/>
            <w:bCs/>
            <w:sz w:val="20"/>
            <w:szCs w:val="20"/>
            <w:lang w:eastAsia="cs-CZ"/>
          </w:rPr>
          <w:t>;</w:t>
        </w:r>
      </w:hyperlink>
    </w:p>
    <w:p w:rsidR="00836D71" w:rsidRPr="000C1904" w:rsidRDefault="00F51C92" w:rsidP="00836D7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okříšky" w:history="1">
        <w:r w:rsidR="00836D71" w:rsidRPr="00F51C92">
          <w:rPr>
            <w:rStyle w:val="Hypertextovodkaz"/>
            <w:rFonts w:ascii="Arial" w:eastAsia="Times New Roman" w:hAnsi="Arial" w:cs="Arial"/>
            <w:bCs/>
            <w:sz w:val="20"/>
            <w:szCs w:val="20"/>
            <w:lang w:eastAsia="cs-CZ"/>
          </w:rPr>
          <w:t xml:space="preserve">Ukončení přesahu budovy z obce </w:t>
        </w:r>
        <w:r w:rsidR="00764D27" w:rsidRPr="00F51C92">
          <w:rPr>
            <w:rStyle w:val="Hypertextovodkaz"/>
            <w:rFonts w:ascii="Arial" w:eastAsia="Times New Roman" w:hAnsi="Arial" w:cs="Arial"/>
            <w:bCs/>
            <w:sz w:val="20"/>
            <w:szCs w:val="20"/>
            <w:lang w:eastAsia="cs-CZ"/>
          </w:rPr>
          <w:t>591301 Okříšky</w:t>
        </w:r>
        <w:r w:rsidR="00836D71" w:rsidRPr="00F51C92">
          <w:rPr>
            <w:rStyle w:val="Hypertextovodkaz"/>
            <w:rFonts w:ascii="Arial" w:eastAsia="Times New Roman" w:hAnsi="Arial" w:cs="Arial"/>
            <w:bCs/>
            <w:sz w:val="20"/>
            <w:szCs w:val="20"/>
            <w:lang w:eastAsia="cs-CZ"/>
          </w:rPr>
          <w:t xml:space="preserve"> na území obce </w:t>
        </w:r>
        <w:r w:rsidR="00764D27" w:rsidRPr="00F51C92">
          <w:rPr>
            <w:rStyle w:val="Hypertextovodkaz"/>
            <w:rFonts w:ascii="Arial" w:eastAsia="Times New Roman" w:hAnsi="Arial" w:cs="Arial"/>
            <w:bCs/>
            <w:sz w:val="20"/>
            <w:szCs w:val="20"/>
            <w:lang w:eastAsia="cs-CZ"/>
          </w:rPr>
          <w:t>591360 Petrovice</w:t>
        </w:r>
        <w:r w:rsidR="00156A8F" w:rsidRPr="00F51C92">
          <w:rPr>
            <w:rStyle w:val="Hypertextovodkaz"/>
            <w:rFonts w:ascii="Arial" w:eastAsia="Times New Roman" w:hAnsi="Arial" w:cs="Arial"/>
            <w:bCs/>
            <w:sz w:val="20"/>
            <w:szCs w:val="20"/>
            <w:lang w:eastAsia="cs-CZ"/>
          </w:rPr>
          <w:t>;</w:t>
        </w:r>
      </w:hyperlink>
    </w:p>
    <w:p w:rsidR="00836D71" w:rsidRPr="000C1904" w:rsidRDefault="00F51C92" w:rsidP="00836D7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zdice" w:history="1">
        <w:r w:rsidR="00836D71" w:rsidRPr="00F51C92">
          <w:rPr>
            <w:rStyle w:val="Hypertextovodkaz"/>
            <w:rFonts w:ascii="Arial" w:eastAsia="Times New Roman" w:hAnsi="Arial" w:cs="Arial"/>
            <w:bCs/>
            <w:sz w:val="20"/>
            <w:szCs w:val="20"/>
            <w:lang w:eastAsia="cs-CZ"/>
          </w:rPr>
          <w:t xml:space="preserve">Ukončení přesahu budovy z obce </w:t>
        </w:r>
        <w:r w:rsidR="00764D27" w:rsidRPr="00F51C92">
          <w:rPr>
            <w:rStyle w:val="Hypertextovodkaz"/>
            <w:rFonts w:ascii="Arial" w:eastAsia="Times New Roman" w:hAnsi="Arial" w:cs="Arial"/>
            <w:bCs/>
            <w:sz w:val="20"/>
            <w:szCs w:val="20"/>
            <w:lang w:eastAsia="cs-CZ"/>
          </w:rPr>
          <w:t>532011 Zdice</w:t>
        </w:r>
        <w:r w:rsidR="00836D71" w:rsidRPr="00F51C92">
          <w:rPr>
            <w:rStyle w:val="Hypertextovodkaz"/>
            <w:rFonts w:ascii="Arial" w:eastAsia="Times New Roman" w:hAnsi="Arial" w:cs="Arial"/>
            <w:bCs/>
            <w:sz w:val="20"/>
            <w:szCs w:val="20"/>
            <w:lang w:eastAsia="cs-CZ"/>
          </w:rPr>
          <w:t xml:space="preserve"> na území obce </w:t>
        </w:r>
        <w:r w:rsidR="00764D27" w:rsidRPr="00F51C92">
          <w:rPr>
            <w:rStyle w:val="Hypertextovodkaz"/>
            <w:rFonts w:ascii="Arial" w:eastAsia="Times New Roman" w:hAnsi="Arial" w:cs="Arial"/>
            <w:bCs/>
            <w:sz w:val="20"/>
            <w:szCs w:val="20"/>
            <w:lang w:eastAsia="cs-CZ"/>
          </w:rPr>
          <w:t>534447 Chodouň</w:t>
        </w:r>
        <w:r w:rsidR="00156A8F" w:rsidRPr="00F51C92">
          <w:rPr>
            <w:rStyle w:val="Hypertextovodkaz"/>
            <w:rFonts w:ascii="Arial" w:eastAsia="Times New Roman" w:hAnsi="Arial" w:cs="Arial"/>
            <w:bCs/>
            <w:sz w:val="20"/>
            <w:szCs w:val="20"/>
            <w:lang w:eastAsia="cs-CZ"/>
          </w:rPr>
          <w:t>;</w:t>
        </w:r>
      </w:hyperlink>
    </w:p>
    <w:p w:rsidR="00AC1D9B" w:rsidRPr="000C1904" w:rsidRDefault="00F51C92" w:rsidP="00AC1D9B">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strašecí" w:history="1">
        <w:r w:rsidR="00AC1D9B" w:rsidRPr="00F51C92">
          <w:rPr>
            <w:rStyle w:val="Hypertextovodkaz"/>
            <w:rFonts w:ascii="Arial" w:eastAsia="Times New Roman" w:hAnsi="Arial" w:cs="Arial"/>
            <w:bCs/>
            <w:sz w:val="20"/>
            <w:szCs w:val="20"/>
            <w:lang w:eastAsia="cs-CZ"/>
          </w:rPr>
          <w:t>Ukončení přesahu budovy z obce 542164 Nové Strašecí na území obce 542351 Řevničov</w:t>
        </w:r>
        <w:r w:rsidR="00156A8F" w:rsidRPr="00F51C92">
          <w:rPr>
            <w:rStyle w:val="Hypertextovodkaz"/>
            <w:rFonts w:ascii="Arial" w:eastAsia="Times New Roman" w:hAnsi="Arial" w:cs="Arial"/>
            <w:bCs/>
            <w:sz w:val="20"/>
            <w:szCs w:val="20"/>
            <w:lang w:eastAsia="cs-CZ"/>
          </w:rPr>
          <w:t>;</w:t>
        </w:r>
      </w:hyperlink>
    </w:p>
    <w:p w:rsidR="002440A8" w:rsidRPr="00AC1D9B" w:rsidRDefault="00192255" w:rsidP="00AC1D9B">
      <w:pPr>
        <w:pStyle w:val="Odstavecseseznamem"/>
        <w:numPr>
          <w:ilvl w:val="0"/>
          <w:numId w:val="1"/>
        </w:numPr>
        <w:jc w:val="both"/>
        <w:rPr>
          <w:rFonts w:ascii="Arial" w:eastAsia="Times New Roman" w:hAnsi="Arial" w:cs="Arial"/>
          <w:bCs/>
          <w:sz w:val="20"/>
          <w:szCs w:val="20"/>
          <w:lang w:eastAsia="cs-CZ"/>
        </w:rPr>
      </w:pPr>
      <w:hyperlink w:anchor="starcova" w:history="1">
        <w:r w:rsidR="001B5A4F" w:rsidRPr="00192255">
          <w:rPr>
            <w:rStyle w:val="Hypertextovodkaz"/>
            <w:rFonts w:ascii="Arial" w:eastAsia="Times New Roman" w:hAnsi="Arial" w:cs="Arial"/>
            <w:bCs/>
            <w:sz w:val="20"/>
            <w:szCs w:val="20"/>
            <w:lang w:eastAsia="cs-CZ"/>
          </w:rPr>
          <w:t xml:space="preserve">Změna příslušnosti IDSO </w:t>
        </w:r>
        <w:r w:rsidR="00137CD5" w:rsidRPr="00192255">
          <w:rPr>
            <w:rStyle w:val="Hypertextovodkaz"/>
            <w:rFonts w:ascii="Arial" w:eastAsia="Times New Roman" w:hAnsi="Arial" w:cs="Arial"/>
            <w:bCs/>
            <w:sz w:val="20"/>
            <w:szCs w:val="20"/>
            <w:lang w:eastAsia="cs-CZ"/>
          </w:rPr>
          <w:t>308757</w:t>
        </w:r>
        <w:r w:rsidR="001B5A4F" w:rsidRPr="00192255">
          <w:rPr>
            <w:rStyle w:val="Hypertextovodkaz"/>
            <w:rFonts w:ascii="Arial" w:eastAsia="Times New Roman" w:hAnsi="Arial" w:cs="Arial"/>
            <w:bCs/>
            <w:sz w:val="20"/>
            <w:szCs w:val="20"/>
            <w:lang w:eastAsia="cs-CZ"/>
          </w:rPr>
          <w:t xml:space="preserve"> k ZSJ díl</w:t>
        </w:r>
        <w:r w:rsidR="00156A8F" w:rsidRPr="00192255">
          <w:rPr>
            <w:rStyle w:val="Hypertextovodkaz"/>
            <w:rFonts w:ascii="Arial" w:eastAsia="Times New Roman" w:hAnsi="Arial" w:cs="Arial"/>
            <w:bCs/>
            <w:sz w:val="20"/>
            <w:szCs w:val="20"/>
            <w:lang w:eastAsia="cs-CZ"/>
          </w:rPr>
          <w:t>;</w:t>
        </w:r>
      </w:hyperlink>
    </w:p>
    <w:p w:rsidR="000C1904" w:rsidRPr="000C1904" w:rsidRDefault="00192255"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na_křepčích" w:history="1">
        <w:r w:rsidR="000C1904" w:rsidRPr="00192255">
          <w:rPr>
            <w:rStyle w:val="Hypertextovodkaz"/>
            <w:rFonts w:ascii="Arial" w:eastAsia="Times New Roman" w:hAnsi="Arial" w:cs="Arial"/>
            <w:bCs/>
            <w:sz w:val="20"/>
            <w:szCs w:val="20"/>
            <w:lang w:eastAsia="cs-CZ"/>
          </w:rPr>
          <w:t xml:space="preserve">Rozdělení ZSJ </w:t>
        </w:r>
        <w:r w:rsidR="00D51276" w:rsidRPr="00192255">
          <w:rPr>
            <w:rStyle w:val="Hypertextovodkaz"/>
            <w:rFonts w:ascii="Arial" w:eastAsia="Times New Roman" w:hAnsi="Arial" w:cs="Arial"/>
            <w:bCs/>
            <w:sz w:val="20"/>
            <w:szCs w:val="20"/>
            <w:lang w:eastAsia="cs-CZ"/>
          </w:rPr>
          <w:t>312894 Na Křepčích</w:t>
        </w:r>
        <w:r w:rsidR="000C1904" w:rsidRPr="00192255">
          <w:rPr>
            <w:rStyle w:val="Hypertextovodkaz"/>
            <w:rFonts w:ascii="Arial" w:eastAsia="Times New Roman" w:hAnsi="Arial" w:cs="Arial"/>
            <w:bCs/>
            <w:sz w:val="20"/>
            <w:szCs w:val="20"/>
            <w:lang w:eastAsia="cs-CZ"/>
          </w:rPr>
          <w:t xml:space="preserve"> na díly</w:t>
        </w:r>
        <w:r w:rsidR="00156A8F" w:rsidRPr="00192255">
          <w:rPr>
            <w:rStyle w:val="Hypertextovodkaz"/>
            <w:rFonts w:ascii="Arial" w:eastAsia="Times New Roman" w:hAnsi="Arial" w:cs="Arial"/>
            <w:bCs/>
            <w:sz w:val="20"/>
            <w:szCs w:val="20"/>
            <w:lang w:eastAsia="cs-CZ"/>
          </w:rPr>
          <w:t>;</w:t>
        </w:r>
      </w:hyperlink>
    </w:p>
    <w:p w:rsidR="00BE4D7A" w:rsidRPr="000C1904" w:rsidRDefault="00192255"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slavětice" w:history="1">
        <w:r w:rsidR="00BE4D7A" w:rsidRPr="00192255">
          <w:rPr>
            <w:rStyle w:val="Hypertextovodkaz"/>
            <w:rFonts w:ascii="Arial" w:eastAsia="Times New Roman" w:hAnsi="Arial" w:cs="Arial"/>
            <w:bCs/>
            <w:sz w:val="20"/>
            <w:szCs w:val="20"/>
            <w:lang w:eastAsia="cs-CZ"/>
          </w:rPr>
          <w:t xml:space="preserve">Rozdělení ZSJ </w:t>
        </w:r>
        <w:r w:rsidR="00D51276" w:rsidRPr="00192255">
          <w:rPr>
            <w:rStyle w:val="Hypertextovodkaz"/>
            <w:rFonts w:ascii="Arial" w:eastAsia="Times New Roman" w:hAnsi="Arial" w:cs="Arial"/>
            <w:bCs/>
            <w:sz w:val="20"/>
            <w:szCs w:val="20"/>
            <w:lang w:eastAsia="cs-CZ"/>
          </w:rPr>
          <w:t>187208 Slavětice</w:t>
        </w:r>
        <w:r w:rsidR="00BE4D7A" w:rsidRPr="00192255">
          <w:rPr>
            <w:rStyle w:val="Hypertextovodkaz"/>
            <w:rFonts w:ascii="Arial" w:eastAsia="Times New Roman" w:hAnsi="Arial" w:cs="Arial"/>
            <w:bCs/>
            <w:sz w:val="20"/>
            <w:szCs w:val="20"/>
            <w:lang w:eastAsia="cs-CZ"/>
          </w:rPr>
          <w:t xml:space="preserve"> na díly</w:t>
        </w:r>
        <w:r w:rsidR="00156A8F" w:rsidRPr="00192255">
          <w:rPr>
            <w:rStyle w:val="Hypertextovodkaz"/>
            <w:rFonts w:ascii="Arial" w:eastAsia="Times New Roman" w:hAnsi="Arial" w:cs="Arial"/>
            <w:bCs/>
            <w:sz w:val="20"/>
            <w:szCs w:val="20"/>
            <w:lang w:eastAsia="cs-CZ"/>
          </w:rPr>
          <w:t>;</w:t>
        </w:r>
      </w:hyperlink>
    </w:p>
    <w:p w:rsidR="00BE4D7A" w:rsidRPr="000C1904" w:rsidRDefault="00192255"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kamenice" w:history="1">
        <w:r w:rsidR="00BE4D7A" w:rsidRPr="00192255">
          <w:rPr>
            <w:rStyle w:val="Hypertextovodkaz"/>
            <w:rFonts w:ascii="Arial" w:eastAsia="Times New Roman" w:hAnsi="Arial" w:cs="Arial"/>
            <w:bCs/>
            <w:sz w:val="20"/>
            <w:szCs w:val="20"/>
            <w:lang w:eastAsia="cs-CZ"/>
          </w:rPr>
          <w:t xml:space="preserve">Rozdělení ZSJ </w:t>
        </w:r>
        <w:r w:rsidR="00D51276" w:rsidRPr="00192255">
          <w:rPr>
            <w:rStyle w:val="Hypertextovodkaz"/>
            <w:rFonts w:ascii="Arial" w:eastAsia="Times New Roman" w:hAnsi="Arial" w:cs="Arial"/>
            <w:bCs/>
            <w:sz w:val="20"/>
            <w:szCs w:val="20"/>
            <w:lang w:eastAsia="cs-CZ"/>
          </w:rPr>
          <w:t>102245 Kamenice</w:t>
        </w:r>
        <w:r w:rsidR="00BE4D7A" w:rsidRPr="00192255">
          <w:rPr>
            <w:rStyle w:val="Hypertextovodkaz"/>
            <w:rFonts w:ascii="Arial" w:eastAsia="Times New Roman" w:hAnsi="Arial" w:cs="Arial"/>
            <w:bCs/>
            <w:sz w:val="20"/>
            <w:szCs w:val="20"/>
            <w:lang w:eastAsia="cs-CZ"/>
          </w:rPr>
          <w:t xml:space="preserve"> na díly</w:t>
        </w:r>
        <w:r w:rsidR="00156A8F" w:rsidRPr="00192255">
          <w:rPr>
            <w:rStyle w:val="Hypertextovodkaz"/>
            <w:rFonts w:ascii="Arial" w:eastAsia="Times New Roman" w:hAnsi="Arial" w:cs="Arial"/>
            <w:bCs/>
            <w:sz w:val="20"/>
            <w:szCs w:val="20"/>
            <w:lang w:eastAsia="cs-CZ"/>
          </w:rPr>
          <w:t>;</w:t>
        </w:r>
      </w:hyperlink>
    </w:p>
    <w:p w:rsidR="00E065F0" w:rsidRDefault="00192255" w:rsidP="001861C1">
      <w:pPr>
        <w:pStyle w:val="Odstavecseseznamem"/>
        <w:numPr>
          <w:ilvl w:val="0"/>
          <w:numId w:val="1"/>
        </w:numPr>
        <w:jc w:val="both"/>
        <w:rPr>
          <w:rFonts w:ascii="Arial" w:eastAsia="Times New Roman" w:hAnsi="Arial" w:cs="Arial"/>
          <w:bCs/>
          <w:sz w:val="20"/>
          <w:szCs w:val="20"/>
          <w:lang w:eastAsia="cs-CZ"/>
        </w:rPr>
      </w:pPr>
      <w:hyperlink w:anchor="skalná" w:history="1">
        <w:r w:rsidR="00E065F0" w:rsidRPr="00192255">
          <w:rPr>
            <w:rStyle w:val="Hypertextovodkaz"/>
            <w:rFonts w:ascii="Arial" w:eastAsia="Times New Roman" w:hAnsi="Arial" w:cs="Arial"/>
            <w:bCs/>
            <w:sz w:val="20"/>
            <w:szCs w:val="20"/>
            <w:lang w:eastAsia="cs-CZ"/>
          </w:rPr>
          <w:t>Vytvoření 3. dílu</w:t>
        </w:r>
        <w:r w:rsidR="00BE4D7A" w:rsidRPr="00192255">
          <w:rPr>
            <w:rStyle w:val="Hypertextovodkaz"/>
            <w:rFonts w:ascii="Arial" w:eastAsia="Times New Roman" w:hAnsi="Arial" w:cs="Arial"/>
            <w:bCs/>
            <w:sz w:val="20"/>
            <w:szCs w:val="20"/>
            <w:lang w:eastAsia="cs-CZ"/>
          </w:rPr>
          <w:t xml:space="preserve"> ZSJ </w:t>
        </w:r>
        <w:r w:rsidR="00D51276" w:rsidRPr="00192255">
          <w:rPr>
            <w:rStyle w:val="Hypertextovodkaz"/>
            <w:rFonts w:ascii="Arial" w:eastAsia="Times New Roman" w:hAnsi="Arial" w:cs="Arial"/>
            <w:bCs/>
            <w:sz w:val="20"/>
            <w:szCs w:val="20"/>
            <w:lang w:eastAsia="cs-CZ"/>
          </w:rPr>
          <w:t>148105 Skalná</w:t>
        </w:r>
        <w:r w:rsidR="00156A8F" w:rsidRPr="00192255">
          <w:rPr>
            <w:rStyle w:val="Hypertextovodkaz"/>
            <w:rFonts w:ascii="Arial" w:eastAsia="Times New Roman" w:hAnsi="Arial" w:cs="Arial"/>
            <w:bCs/>
            <w:sz w:val="20"/>
            <w:szCs w:val="20"/>
            <w:lang w:eastAsia="cs-CZ"/>
          </w:rPr>
          <w:t>;</w:t>
        </w:r>
      </w:hyperlink>
      <w:r w:rsidR="00BE4D7A" w:rsidRPr="00E065F0">
        <w:rPr>
          <w:rFonts w:ascii="Arial" w:eastAsia="Times New Roman" w:hAnsi="Arial" w:cs="Arial"/>
          <w:bCs/>
          <w:sz w:val="20"/>
          <w:szCs w:val="20"/>
          <w:lang w:eastAsia="cs-CZ"/>
        </w:rPr>
        <w:t xml:space="preserve"> </w:t>
      </w:r>
    </w:p>
    <w:p w:rsidR="002242FD" w:rsidRPr="00E065F0" w:rsidRDefault="00192255"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mitrov" w:history="1">
        <w:r w:rsidR="002242FD" w:rsidRPr="00192255">
          <w:rPr>
            <w:rStyle w:val="Hypertextovodkaz"/>
            <w:rFonts w:ascii="Arial" w:eastAsia="Times New Roman" w:hAnsi="Arial" w:cs="Arial"/>
            <w:bCs/>
            <w:sz w:val="20"/>
            <w:szCs w:val="20"/>
            <w:lang w:eastAsia="cs-CZ"/>
          </w:rPr>
          <w:t>Změna příslušnosti ZSJ</w:t>
        </w:r>
        <w:r w:rsidR="00D51276" w:rsidRPr="00192255">
          <w:rPr>
            <w:rStyle w:val="Hypertextovodkaz"/>
            <w:rFonts w:ascii="Arial" w:eastAsia="Times New Roman" w:hAnsi="Arial" w:cs="Arial"/>
            <w:bCs/>
            <w:sz w:val="20"/>
            <w:szCs w:val="20"/>
            <w:lang w:eastAsia="cs-CZ"/>
          </w:rPr>
          <w:t xml:space="preserve"> a ZSJ díl</w:t>
        </w:r>
        <w:r w:rsidR="002242FD" w:rsidRPr="00192255">
          <w:rPr>
            <w:rStyle w:val="Hypertextovodkaz"/>
            <w:rFonts w:ascii="Arial" w:eastAsia="Times New Roman" w:hAnsi="Arial" w:cs="Arial"/>
            <w:bCs/>
            <w:sz w:val="20"/>
            <w:szCs w:val="20"/>
            <w:lang w:eastAsia="cs-CZ"/>
          </w:rPr>
          <w:t xml:space="preserve"> </w:t>
        </w:r>
        <w:r w:rsidR="00D51276" w:rsidRPr="00192255">
          <w:rPr>
            <w:rStyle w:val="Hypertextovodkaz"/>
            <w:rFonts w:ascii="Arial" w:eastAsia="Times New Roman" w:hAnsi="Arial" w:cs="Arial"/>
            <w:bCs/>
            <w:sz w:val="20"/>
            <w:szCs w:val="20"/>
            <w:lang w:eastAsia="cs-CZ"/>
          </w:rPr>
          <w:t>169421 Mitrov</w:t>
        </w:r>
        <w:r w:rsidR="002242FD" w:rsidRPr="00192255">
          <w:rPr>
            <w:rStyle w:val="Hypertextovodkaz"/>
            <w:rFonts w:ascii="Arial" w:eastAsia="Times New Roman" w:hAnsi="Arial" w:cs="Arial"/>
            <w:bCs/>
            <w:sz w:val="20"/>
            <w:szCs w:val="20"/>
            <w:lang w:eastAsia="cs-CZ"/>
          </w:rPr>
          <w:t xml:space="preserve"> k</w:t>
        </w:r>
        <w:r w:rsidR="00D51276" w:rsidRPr="00192255">
          <w:rPr>
            <w:rStyle w:val="Hypertextovodkaz"/>
            <w:rFonts w:ascii="Arial" w:eastAsia="Times New Roman" w:hAnsi="Arial" w:cs="Arial"/>
            <w:bCs/>
            <w:sz w:val="20"/>
            <w:szCs w:val="20"/>
            <w:lang w:eastAsia="cs-CZ"/>
          </w:rPr>
          <w:t>e</w:t>
        </w:r>
        <w:r w:rsidR="002242FD" w:rsidRPr="00192255">
          <w:rPr>
            <w:rStyle w:val="Hypertextovodkaz"/>
            <w:rFonts w:ascii="Arial" w:eastAsia="Times New Roman" w:hAnsi="Arial" w:cs="Arial"/>
            <w:bCs/>
            <w:sz w:val="20"/>
            <w:szCs w:val="20"/>
            <w:lang w:eastAsia="cs-CZ"/>
          </w:rPr>
          <w:t xml:space="preserve"> </w:t>
        </w:r>
        <w:r w:rsidR="00D51276" w:rsidRPr="00192255">
          <w:rPr>
            <w:rStyle w:val="Hypertextovodkaz"/>
            <w:rFonts w:ascii="Arial" w:eastAsia="Times New Roman" w:hAnsi="Arial" w:cs="Arial"/>
            <w:bCs/>
            <w:sz w:val="20"/>
            <w:szCs w:val="20"/>
            <w:lang w:eastAsia="cs-CZ"/>
          </w:rPr>
          <w:t>katastrálnímu území</w:t>
        </w:r>
        <w:r w:rsidR="00156A8F" w:rsidRPr="00192255">
          <w:rPr>
            <w:rStyle w:val="Hypertextovodkaz"/>
            <w:rFonts w:ascii="Arial" w:eastAsia="Times New Roman" w:hAnsi="Arial" w:cs="Arial"/>
            <w:bCs/>
            <w:sz w:val="20"/>
            <w:szCs w:val="20"/>
            <w:lang w:eastAsia="cs-CZ"/>
          </w:rPr>
          <w:t>;</w:t>
        </w:r>
      </w:hyperlink>
    </w:p>
    <w:p w:rsidR="002242FD" w:rsidRPr="008C226C" w:rsidRDefault="00192255"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vranov" w:history="1">
        <w:r w:rsidR="002242FD" w:rsidRPr="00192255">
          <w:rPr>
            <w:rStyle w:val="Hypertextovodkaz"/>
            <w:rFonts w:ascii="Arial" w:eastAsia="Times New Roman" w:hAnsi="Arial" w:cs="Arial"/>
            <w:bCs/>
            <w:sz w:val="20"/>
            <w:szCs w:val="20"/>
            <w:lang w:eastAsia="cs-CZ"/>
          </w:rPr>
          <w:t xml:space="preserve">Změna příslušnosti ZSJ díl </w:t>
        </w:r>
        <w:r w:rsidR="00D51276" w:rsidRPr="00192255">
          <w:rPr>
            <w:rStyle w:val="Hypertextovodkaz"/>
            <w:rFonts w:ascii="Arial" w:eastAsia="Times New Roman" w:hAnsi="Arial" w:cs="Arial"/>
            <w:bCs/>
            <w:sz w:val="20"/>
            <w:szCs w:val="20"/>
            <w:lang w:eastAsia="cs-CZ"/>
          </w:rPr>
          <w:t>1421910 Vranov</w:t>
        </w:r>
        <w:r w:rsidR="002242FD" w:rsidRPr="00192255">
          <w:rPr>
            <w:rStyle w:val="Hypertextovodkaz"/>
            <w:rFonts w:ascii="Arial" w:eastAsia="Times New Roman" w:hAnsi="Arial" w:cs="Arial"/>
            <w:bCs/>
            <w:sz w:val="20"/>
            <w:szCs w:val="20"/>
            <w:lang w:eastAsia="cs-CZ"/>
          </w:rPr>
          <w:t xml:space="preserve"> k části obce</w:t>
        </w:r>
        <w:r w:rsidR="00156A8F" w:rsidRPr="00192255">
          <w:rPr>
            <w:rStyle w:val="Hypertextovodkaz"/>
            <w:rFonts w:ascii="Arial" w:eastAsia="Times New Roman" w:hAnsi="Arial" w:cs="Arial"/>
            <w:bCs/>
            <w:sz w:val="20"/>
            <w:szCs w:val="20"/>
            <w:lang w:eastAsia="cs-CZ"/>
          </w:rPr>
          <w:t>;</w:t>
        </w:r>
      </w:hyperlink>
    </w:p>
    <w:p w:rsidR="002242FD" w:rsidRDefault="00192255" w:rsidP="001861C1">
      <w:pPr>
        <w:pStyle w:val="Odstavecseseznamem"/>
        <w:numPr>
          <w:ilvl w:val="0"/>
          <w:numId w:val="1"/>
        </w:numPr>
        <w:jc w:val="both"/>
        <w:rPr>
          <w:rFonts w:ascii="Arial" w:eastAsia="Times New Roman" w:hAnsi="Arial" w:cs="Arial"/>
          <w:bCs/>
          <w:sz w:val="20"/>
          <w:szCs w:val="20"/>
          <w:lang w:eastAsia="cs-CZ"/>
        </w:rPr>
      </w:pPr>
      <w:hyperlink w:anchor="milíře" w:history="1">
        <w:r w:rsidR="002242FD" w:rsidRPr="00192255">
          <w:rPr>
            <w:rStyle w:val="Hypertextovodkaz"/>
            <w:rFonts w:ascii="Arial" w:eastAsia="Times New Roman" w:hAnsi="Arial" w:cs="Arial"/>
            <w:bCs/>
            <w:sz w:val="20"/>
            <w:szCs w:val="20"/>
            <w:lang w:eastAsia="cs-CZ"/>
          </w:rPr>
          <w:t xml:space="preserve">Změna příslušnosti ZSJ díl </w:t>
        </w:r>
        <w:r w:rsidR="00D51276" w:rsidRPr="00192255">
          <w:rPr>
            <w:rStyle w:val="Hypertextovodkaz"/>
            <w:rFonts w:ascii="Arial" w:eastAsia="Times New Roman" w:hAnsi="Arial" w:cs="Arial"/>
            <w:bCs/>
            <w:sz w:val="20"/>
            <w:szCs w:val="20"/>
            <w:lang w:eastAsia="cs-CZ"/>
          </w:rPr>
          <w:t>1625820 Milíře</w:t>
        </w:r>
        <w:r w:rsidR="002242FD" w:rsidRPr="00192255">
          <w:rPr>
            <w:rStyle w:val="Hypertextovodkaz"/>
            <w:rFonts w:ascii="Arial" w:eastAsia="Times New Roman" w:hAnsi="Arial" w:cs="Arial"/>
            <w:bCs/>
            <w:sz w:val="20"/>
            <w:szCs w:val="20"/>
            <w:lang w:eastAsia="cs-CZ"/>
          </w:rPr>
          <w:t xml:space="preserve"> k části obce</w:t>
        </w:r>
        <w:r w:rsidR="00156A8F" w:rsidRPr="00192255">
          <w:rPr>
            <w:rStyle w:val="Hypertextovodkaz"/>
            <w:rFonts w:ascii="Arial" w:eastAsia="Times New Roman" w:hAnsi="Arial" w:cs="Arial"/>
            <w:bCs/>
            <w:sz w:val="20"/>
            <w:szCs w:val="20"/>
            <w:lang w:eastAsia="cs-CZ"/>
          </w:rPr>
          <w:t>;</w:t>
        </w:r>
      </w:hyperlink>
    </w:p>
    <w:p w:rsidR="008F3056" w:rsidRPr="00C87169" w:rsidRDefault="008F3056" w:rsidP="008F3056">
      <w:pPr>
        <w:rPr>
          <w:rFonts w:ascii="Arial" w:eastAsia="Times New Roman" w:hAnsi="Arial" w:cs="Arial"/>
          <w:b/>
          <w:bCs/>
          <w:sz w:val="20"/>
          <w:szCs w:val="20"/>
          <w:highlight w:val="lightGray"/>
          <w:u w:val="single"/>
          <w:lang w:eastAsia="cs-CZ"/>
        </w:rPr>
      </w:pPr>
      <w:bookmarkStart w:id="0" w:name="říkovice"/>
      <w:r w:rsidRPr="00C87169">
        <w:rPr>
          <w:rFonts w:ascii="Arial" w:eastAsia="Times New Roman" w:hAnsi="Arial" w:cs="Arial"/>
          <w:b/>
          <w:bCs/>
          <w:sz w:val="20"/>
          <w:szCs w:val="20"/>
          <w:highlight w:val="lightGray"/>
          <w:u w:val="single"/>
          <w:lang w:eastAsia="cs-CZ"/>
        </w:rPr>
        <w:lastRenderedPageBreak/>
        <w:t xml:space="preserve">AD </w:t>
      </w:r>
      <w:r w:rsidR="00D51276">
        <w:rPr>
          <w:rFonts w:ascii="Arial" w:eastAsia="Times New Roman" w:hAnsi="Arial" w:cs="Arial"/>
          <w:b/>
          <w:bCs/>
          <w:sz w:val="20"/>
          <w:szCs w:val="20"/>
          <w:highlight w:val="lightGray"/>
          <w:u w:val="single"/>
          <w:lang w:eastAsia="cs-CZ"/>
        </w:rPr>
        <w:t>1</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Vytvoření přesahu budov</w:t>
      </w:r>
      <w:r w:rsidR="00EA2F90">
        <w:rPr>
          <w:rFonts w:ascii="Arial" w:eastAsia="Times New Roman" w:hAnsi="Arial" w:cs="Arial"/>
          <w:b/>
          <w:bCs/>
          <w:sz w:val="20"/>
          <w:szCs w:val="20"/>
          <w:highlight w:val="lightGray"/>
          <w:u w:val="single"/>
          <w:lang w:eastAsia="cs-CZ"/>
        </w:rPr>
        <w:t>y</w:t>
      </w:r>
      <w:r>
        <w:rPr>
          <w:rFonts w:ascii="Arial" w:eastAsia="Times New Roman" w:hAnsi="Arial" w:cs="Arial"/>
          <w:b/>
          <w:bCs/>
          <w:sz w:val="20"/>
          <w:szCs w:val="20"/>
          <w:highlight w:val="lightGray"/>
          <w:u w:val="single"/>
          <w:lang w:eastAsia="cs-CZ"/>
        </w:rPr>
        <w:t xml:space="preserve"> z obce </w:t>
      </w:r>
      <w:r w:rsidR="00D51276" w:rsidRPr="00D51276">
        <w:rPr>
          <w:rFonts w:ascii="Arial" w:eastAsia="Times New Roman" w:hAnsi="Arial" w:cs="Arial"/>
          <w:b/>
          <w:bCs/>
          <w:sz w:val="20"/>
          <w:szCs w:val="20"/>
          <w:highlight w:val="lightGray"/>
          <w:u w:val="single"/>
          <w:lang w:eastAsia="cs-CZ"/>
        </w:rPr>
        <w:t>517666 Říkovice na území obce 589225 Žalkovice</w:t>
      </w:r>
    </w:p>
    <w:bookmarkEnd w:id="0"/>
    <w:p w:rsidR="008F3056" w:rsidRPr="001448AB" w:rsidRDefault="008F3056" w:rsidP="008F3056">
      <w:pPr>
        <w:jc w:val="both"/>
        <w:rPr>
          <w:rFonts w:ascii="Arial" w:hAnsi="Arial" w:cs="Arial"/>
          <w:sz w:val="20"/>
          <w:szCs w:val="20"/>
        </w:rPr>
      </w:pPr>
      <w:r w:rsidRPr="001448AB">
        <w:rPr>
          <w:rFonts w:ascii="Arial" w:hAnsi="Arial" w:cs="Arial"/>
          <w:sz w:val="20"/>
          <w:szCs w:val="20"/>
        </w:rPr>
        <w:t xml:space="preserve">Na základě </w:t>
      </w:r>
      <w:r w:rsidR="00E02BC8">
        <w:rPr>
          <w:rFonts w:ascii="Arial" w:hAnsi="Arial" w:cs="Arial"/>
          <w:sz w:val="20"/>
          <w:szCs w:val="20"/>
        </w:rPr>
        <w:t>dodatečného vyhodnocen</w:t>
      </w:r>
      <w:r w:rsidR="0041093A">
        <w:rPr>
          <w:rFonts w:ascii="Arial" w:hAnsi="Arial" w:cs="Arial"/>
          <w:sz w:val="20"/>
          <w:szCs w:val="20"/>
        </w:rPr>
        <w:t>í</w:t>
      </w:r>
      <w:r w:rsidR="00E02BC8">
        <w:rPr>
          <w:rFonts w:ascii="Arial" w:hAnsi="Arial" w:cs="Arial"/>
          <w:sz w:val="20"/>
          <w:szCs w:val="20"/>
        </w:rPr>
        <w:t xml:space="preserve"> </w:t>
      </w:r>
      <w:r w:rsidR="00E065F0">
        <w:rPr>
          <w:rFonts w:ascii="Arial" w:hAnsi="Arial" w:cs="Arial"/>
          <w:sz w:val="20"/>
          <w:szCs w:val="20"/>
        </w:rPr>
        <w:t>polohy</w:t>
      </w:r>
      <w:r w:rsidR="00E02BC8">
        <w:rPr>
          <w:rFonts w:ascii="Arial" w:hAnsi="Arial" w:cs="Arial"/>
          <w:sz w:val="20"/>
          <w:szCs w:val="20"/>
        </w:rPr>
        <w:t xml:space="preserve"> a</w:t>
      </w:r>
      <w:r w:rsidRPr="001448AB">
        <w:rPr>
          <w:rFonts w:ascii="Arial" w:hAnsi="Arial" w:cs="Arial"/>
          <w:sz w:val="20"/>
          <w:szCs w:val="20"/>
        </w:rPr>
        <w:t xml:space="preserve"> příslušnosti stavebních objektů k</w:t>
      </w:r>
      <w:r w:rsidR="0041093A">
        <w:rPr>
          <w:rFonts w:ascii="Arial" w:hAnsi="Arial" w:cs="Arial"/>
          <w:sz w:val="20"/>
          <w:szCs w:val="20"/>
        </w:rPr>
        <w:t> </w:t>
      </w:r>
      <w:r w:rsidRPr="001448AB">
        <w:rPr>
          <w:rFonts w:ascii="Arial" w:hAnsi="Arial" w:cs="Arial"/>
          <w:sz w:val="20"/>
          <w:szCs w:val="20"/>
        </w:rPr>
        <w:t>obci</w:t>
      </w:r>
      <w:r w:rsidR="0041093A">
        <w:rPr>
          <w:rFonts w:ascii="Arial" w:hAnsi="Arial" w:cs="Arial"/>
          <w:sz w:val="20"/>
          <w:szCs w:val="20"/>
        </w:rPr>
        <w:t>, ověřeného</w:t>
      </w:r>
      <w:r w:rsidRPr="001448AB">
        <w:rPr>
          <w:rFonts w:ascii="Arial" w:hAnsi="Arial" w:cs="Arial"/>
          <w:sz w:val="20"/>
          <w:szCs w:val="20"/>
        </w:rPr>
        <w:t xml:space="preserve"> </w:t>
      </w:r>
      <w:r w:rsidR="0041093A">
        <w:rPr>
          <w:rFonts w:ascii="Arial" w:hAnsi="Arial" w:cs="Arial"/>
          <w:sz w:val="20"/>
          <w:szCs w:val="20"/>
        </w:rPr>
        <w:t xml:space="preserve">u editora </w:t>
      </w:r>
      <w:r w:rsidRPr="001448AB">
        <w:rPr>
          <w:rFonts w:ascii="Arial" w:hAnsi="Arial" w:cs="Arial"/>
          <w:sz w:val="20"/>
          <w:szCs w:val="20"/>
        </w:rPr>
        <w:t>základního registru RUIAN</w:t>
      </w:r>
      <w:r w:rsidR="0041093A">
        <w:rPr>
          <w:rFonts w:ascii="Arial" w:hAnsi="Arial" w:cs="Arial"/>
          <w:sz w:val="20"/>
          <w:szCs w:val="20"/>
        </w:rPr>
        <w:t>,</w:t>
      </w:r>
      <w:r w:rsidRPr="001448AB">
        <w:rPr>
          <w:rFonts w:ascii="Arial" w:hAnsi="Arial" w:cs="Arial"/>
          <w:sz w:val="20"/>
          <w:szCs w:val="20"/>
        </w:rPr>
        <w:t xml:space="preserve"> byl </w:t>
      </w:r>
      <w:r w:rsidR="0041093A">
        <w:rPr>
          <w:rFonts w:ascii="Arial" w:hAnsi="Arial" w:cs="Arial"/>
          <w:sz w:val="20"/>
          <w:szCs w:val="20"/>
        </w:rPr>
        <w:t xml:space="preserve">dodatečně </w:t>
      </w:r>
      <w:r w:rsidRPr="001448AB">
        <w:rPr>
          <w:rFonts w:ascii="Arial" w:hAnsi="Arial" w:cs="Arial"/>
          <w:sz w:val="20"/>
          <w:szCs w:val="20"/>
        </w:rPr>
        <w:t>vytvořen nový SO pro přesah budov</w:t>
      </w:r>
      <w:r w:rsidR="00E065F0">
        <w:rPr>
          <w:rFonts w:ascii="Arial" w:hAnsi="Arial" w:cs="Arial"/>
          <w:sz w:val="20"/>
          <w:szCs w:val="20"/>
        </w:rPr>
        <w:t>y</w:t>
      </w:r>
      <w:r w:rsidRPr="001448AB">
        <w:rPr>
          <w:rFonts w:ascii="Arial" w:hAnsi="Arial" w:cs="Arial"/>
          <w:sz w:val="20"/>
          <w:szCs w:val="20"/>
        </w:rPr>
        <w:t xml:space="preserve"> na území jiné obce.</w:t>
      </w:r>
    </w:p>
    <w:p w:rsidR="008F3056" w:rsidRPr="001448AB" w:rsidRDefault="008F3056" w:rsidP="008F3056">
      <w:pPr>
        <w:jc w:val="both"/>
        <w:rPr>
          <w:rFonts w:ascii="Arial" w:hAnsi="Arial" w:cs="Arial"/>
          <w:b/>
          <w:sz w:val="20"/>
          <w:szCs w:val="20"/>
        </w:rPr>
      </w:pPr>
      <w:r w:rsidRPr="001448AB">
        <w:rPr>
          <w:rFonts w:ascii="Arial" w:hAnsi="Arial" w:cs="Arial"/>
          <w:b/>
          <w:sz w:val="20"/>
          <w:szCs w:val="20"/>
        </w:rPr>
        <w:t>Statistický obvod</w:t>
      </w:r>
    </w:p>
    <w:p w:rsidR="008F3056" w:rsidRPr="001448AB" w:rsidRDefault="008F3056" w:rsidP="008F3056">
      <w:pPr>
        <w:jc w:val="both"/>
        <w:rPr>
          <w:rFonts w:ascii="Arial" w:hAnsi="Arial" w:cs="Arial"/>
          <w:sz w:val="20"/>
          <w:szCs w:val="20"/>
        </w:rPr>
      </w:pPr>
      <w:r w:rsidRPr="001448AB">
        <w:rPr>
          <w:rFonts w:ascii="Arial" w:hAnsi="Arial" w:cs="Arial"/>
          <w:sz w:val="20"/>
          <w:szCs w:val="20"/>
        </w:rPr>
        <w:t xml:space="preserve">V okrese </w:t>
      </w:r>
      <w:r w:rsidR="00094D4C">
        <w:rPr>
          <w:rFonts w:ascii="Arial" w:hAnsi="Arial" w:cs="Arial"/>
          <w:sz w:val="20"/>
          <w:szCs w:val="20"/>
        </w:rPr>
        <w:t>Přerov</w:t>
      </w:r>
      <w:r w:rsidRPr="001448AB">
        <w:rPr>
          <w:rFonts w:ascii="Arial" w:hAnsi="Arial" w:cs="Arial"/>
          <w:sz w:val="20"/>
          <w:szCs w:val="20"/>
        </w:rPr>
        <w:t xml:space="preserve"> byl pro </w:t>
      </w:r>
      <w:r w:rsidRPr="001448AB">
        <w:rPr>
          <w:rFonts w:ascii="Arial" w:hAnsi="Arial" w:cs="Arial"/>
          <w:b/>
          <w:sz w:val="20"/>
          <w:szCs w:val="20"/>
        </w:rPr>
        <w:t>přesah</w:t>
      </w:r>
      <w:r w:rsidRPr="001448AB">
        <w:rPr>
          <w:rFonts w:ascii="Arial" w:hAnsi="Arial" w:cs="Arial"/>
          <w:sz w:val="20"/>
          <w:szCs w:val="20"/>
        </w:rPr>
        <w:t xml:space="preserve"> budov</w:t>
      </w:r>
      <w:r w:rsidR="00F25FC4">
        <w:rPr>
          <w:rFonts w:ascii="Arial" w:hAnsi="Arial" w:cs="Arial"/>
          <w:sz w:val="20"/>
          <w:szCs w:val="20"/>
        </w:rPr>
        <w:t>y</w:t>
      </w:r>
      <w:r w:rsidRPr="001448AB">
        <w:rPr>
          <w:rFonts w:ascii="Arial" w:hAnsi="Arial" w:cs="Arial"/>
          <w:sz w:val="20"/>
          <w:szCs w:val="20"/>
        </w:rPr>
        <w:t xml:space="preserve"> z obce </w:t>
      </w:r>
      <w:r w:rsidR="00094D4C">
        <w:rPr>
          <w:rFonts w:ascii="Arial" w:eastAsia="Times New Roman" w:hAnsi="Arial" w:cs="Arial"/>
          <w:bCs/>
          <w:sz w:val="20"/>
          <w:szCs w:val="20"/>
          <w:lang w:eastAsia="cs-CZ"/>
        </w:rPr>
        <w:t>517666 Říkovice</w:t>
      </w:r>
      <w:r w:rsidR="00094D4C" w:rsidRPr="000C1904">
        <w:rPr>
          <w:rFonts w:ascii="Arial" w:eastAsia="Times New Roman" w:hAnsi="Arial" w:cs="Arial"/>
          <w:bCs/>
          <w:sz w:val="20"/>
          <w:szCs w:val="20"/>
          <w:lang w:eastAsia="cs-CZ"/>
        </w:rPr>
        <w:t xml:space="preserve"> na území obce </w:t>
      </w:r>
      <w:r w:rsidR="00094D4C">
        <w:rPr>
          <w:rFonts w:ascii="Arial" w:eastAsia="Times New Roman" w:hAnsi="Arial" w:cs="Arial"/>
          <w:bCs/>
          <w:sz w:val="20"/>
          <w:szCs w:val="20"/>
          <w:lang w:eastAsia="cs-CZ"/>
        </w:rPr>
        <w:t>589225 Žalkovice</w:t>
      </w:r>
      <w:r w:rsidR="00094D4C" w:rsidRPr="001448AB">
        <w:rPr>
          <w:rFonts w:ascii="Arial" w:hAnsi="Arial" w:cs="Arial"/>
          <w:b/>
          <w:sz w:val="20"/>
          <w:szCs w:val="20"/>
        </w:rPr>
        <w:t xml:space="preserve"> </w:t>
      </w:r>
      <w:r w:rsidR="003C2EDA">
        <w:rPr>
          <w:rFonts w:ascii="Arial" w:hAnsi="Arial" w:cs="Arial"/>
          <w:b/>
          <w:sz w:val="20"/>
          <w:szCs w:val="20"/>
        </w:rPr>
        <w:t xml:space="preserve">s platností od 15.9.2016 </w:t>
      </w:r>
      <w:r w:rsidRPr="001448AB">
        <w:rPr>
          <w:rFonts w:ascii="Arial" w:hAnsi="Arial" w:cs="Arial"/>
          <w:b/>
          <w:sz w:val="20"/>
          <w:szCs w:val="20"/>
        </w:rPr>
        <w:t>vytvořen</w:t>
      </w:r>
      <w:r w:rsidRPr="001448AB">
        <w:rPr>
          <w:rFonts w:ascii="Arial" w:hAnsi="Arial" w:cs="Arial"/>
          <w:sz w:val="20"/>
          <w:szCs w:val="20"/>
        </w:rPr>
        <w:t xml:space="preserve"> </w:t>
      </w:r>
      <w:r w:rsidRPr="001448AB">
        <w:rPr>
          <w:rFonts w:ascii="Arial" w:hAnsi="Arial" w:cs="Arial"/>
          <w:b/>
          <w:sz w:val="20"/>
          <w:szCs w:val="20"/>
        </w:rPr>
        <w:t xml:space="preserve">nový </w:t>
      </w:r>
    </w:p>
    <w:p w:rsidR="008F3056" w:rsidRPr="001448AB" w:rsidRDefault="008F3056" w:rsidP="008F3056">
      <w:pPr>
        <w:jc w:val="both"/>
        <w:rPr>
          <w:rFonts w:ascii="Arial" w:hAnsi="Arial" w:cs="Arial"/>
          <w:sz w:val="20"/>
          <w:szCs w:val="20"/>
        </w:rPr>
      </w:pPr>
      <w:r w:rsidRPr="001448AB">
        <w:rPr>
          <w:rFonts w:ascii="Arial" w:hAnsi="Arial" w:cs="Arial"/>
          <w:b/>
          <w:sz w:val="20"/>
          <w:szCs w:val="20"/>
        </w:rPr>
        <w:t xml:space="preserve">SO </w:t>
      </w:r>
      <w:r w:rsidR="00094D4C">
        <w:rPr>
          <w:rFonts w:ascii="Arial" w:hAnsi="Arial" w:cs="Arial"/>
          <w:b/>
          <w:sz w:val="20"/>
          <w:szCs w:val="20"/>
        </w:rPr>
        <w:t>695</w:t>
      </w:r>
      <w:r w:rsidRPr="001448AB">
        <w:rPr>
          <w:rFonts w:ascii="Arial" w:hAnsi="Arial" w:cs="Arial"/>
          <w:b/>
          <w:sz w:val="20"/>
          <w:szCs w:val="20"/>
        </w:rPr>
        <w:t xml:space="preserve"> / IDSO </w:t>
      </w:r>
      <w:r w:rsidR="008C1E16" w:rsidRPr="001448AB">
        <w:rPr>
          <w:rFonts w:ascii="Arial" w:hAnsi="Arial" w:cs="Arial"/>
          <w:b/>
          <w:sz w:val="20"/>
          <w:szCs w:val="20"/>
        </w:rPr>
        <w:t>858</w:t>
      </w:r>
      <w:r w:rsidR="00094D4C">
        <w:rPr>
          <w:rFonts w:ascii="Arial" w:hAnsi="Arial" w:cs="Arial"/>
          <w:b/>
          <w:sz w:val="20"/>
          <w:szCs w:val="20"/>
        </w:rPr>
        <w:t>269</w:t>
      </w:r>
      <w:r w:rsidRPr="001448AB">
        <w:rPr>
          <w:rFonts w:ascii="Arial" w:hAnsi="Arial" w:cs="Arial"/>
          <w:b/>
          <w:sz w:val="20"/>
          <w:szCs w:val="20"/>
        </w:rPr>
        <w:t xml:space="preserve"> s vazbou</w:t>
      </w:r>
      <w:r w:rsidRPr="001448AB">
        <w:rPr>
          <w:rFonts w:ascii="Arial" w:hAnsi="Arial" w:cs="Arial"/>
          <w:sz w:val="20"/>
          <w:szCs w:val="20"/>
        </w:rPr>
        <w:t xml:space="preserve"> </w:t>
      </w:r>
      <w:r w:rsidRPr="001448AB">
        <w:rPr>
          <w:rFonts w:ascii="Arial" w:hAnsi="Arial" w:cs="Arial"/>
          <w:b/>
          <w:sz w:val="20"/>
          <w:szCs w:val="20"/>
        </w:rPr>
        <w:t xml:space="preserve">na ZSJ díl </w:t>
      </w:r>
      <w:r w:rsidR="00DF11CD">
        <w:rPr>
          <w:rFonts w:ascii="Arial" w:hAnsi="Arial" w:cs="Arial"/>
          <w:b/>
          <w:sz w:val="20"/>
          <w:szCs w:val="20"/>
        </w:rPr>
        <w:t>1455810 Říkovice</w:t>
      </w:r>
      <w:r w:rsidRPr="001448AB">
        <w:rPr>
          <w:rFonts w:ascii="Arial" w:hAnsi="Arial" w:cs="Arial"/>
          <w:sz w:val="20"/>
          <w:szCs w:val="20"/>
        </w:rPr>
        <w:t>.</w:t>
      </w:r>
    </w:p>
    <w:p w:rsidR="008F3056" w:rsidRDefault="008F3056" w:rsidP="008F3056">
      <w:pPr>
        <w:rPr>
          <w:rFonts w:ascii="Arial" w:eastAsia="Times New Roman" w:hAnsi="Arial" w:cs="Arial"/>
          <w:b/>
          <w:bCs/>
          <w:sz w:val="20"/>
          <w:szCs w:val="20"/>
          <w:highlight w:val="lightGray"/>
          <w:u w:val="single"/>
          <w:lang w:eastAsia="cs-CZ"/>
        </w:rPr>
      </w:pPr>
    </w:p>
    <w:p w:rsidR="00A438BB" w:rsidRPr="00A438BB" w:rsidRDefault="001448AB" w:rsidP="00A438BB">
      <w:pPr>
        <w:jc w:val="both"/>
        <w:rPr>
          <w:rFonts w:ascii="Arial" w:eastAsia="Times New Roman" w:hAnsi="Arial" w:cs="Arial"/>
          <w:b/>
          <w:bCs/>
          <w:sz w:val="20"/>
          <w:szCs w:val="20"/>
          <w:highlight w:val="lightGray"/>
          <w:u w:val="single"/>
          <w:lang w:eastAsia="cs-CZ"/>
        </w:rPr>
      </w:pPr>
      <w:bookmarkStart w:id="1" w:name="dunajovice"/>
      <w:r w:rsidRPr="00A438BB">
        <w:rPr>
          <w:rFonts w:ascii="Arial" w:eastAsia="Times New Roman" w:hAnsi="Arial" w:cs="Arial"/>
          <w:b/>
          <w:bCs/>
          <w:sz w:val="20"/>
          <w:szCs w:val="20"/>
          <w:highlight w:val="lightGray"/>
          <w:u w:val="single"/>
          <w:lang w:eastAsia="cs-CZ"/>
        </w:rPr>
        <w:t xml:space="preserve">AD </w:t>
      </w:r>
      <w:r w:rsidR="00A438BB" w:rsidRPr="00A438BB">
        <w:rPr>
          <w:rFonts w:ascii="Arial" w:eastAsia="Times New Roman" w:hAnsi="Arial" w:cs="Arial"/>
          <w:b/>
          <w:bCs/>
          <w:sz w:val="20"/>
          <w:szCs w:val="20"/>
          <w:highlight w:val="lightGray"/>
          <w:u w:val="single"/>
          <w:lang w:eastAsia="cs-CZ"/>
        </w:rPr>
        <w:t>2</w:t>
      </w:r>
      <w:r w:rsidRPr="00A438BB">
        <w:rPr>
          <w:rFonts w:ascii="Arial" w:eastAsia="Times New Roman" w:hAnsi="Arial" w:cs="Arial"/>
          <w:b/>
          <w:bCs/>
          <w:sz w:val="20"/>
          <w:szCs w:val="20"/>
          <w:highlight w:val="lightGray"/>
          <w:u w:val="single"/>
          <w:lang w:eastAsia="cs-CZ"/>
        </w:rPr>
        <w:t>. / Vytvoření přesahu budov</w:t>
      </w:r>
      <w:r w:rsidR="00EA2F90">
        <w:rPr>
          <w:rFonts w:ascii="Arial" w:eastAsia="Times New Roman" w:hAnsi="Arial" w:cs="Arial"/>
          <w:b/>
          <w:bCs/>
          <w:sz w:val="20"/>
          <w:szCs w:val="20"/>
          <w:highlight w:val="lightGray"/>
          <w:u w:val="single"/>
          <w:lang w:eastAsia="cs-CZ"/>
        </w:rPr>
        <w:t>y</w:t>
      </w:r>
      <w:r w:rsidRPr="00A438BB">
        <w:rPr>
          <w:rFonts w:ascii="Arial" w:eastAsia="Times New Roman" w:hAnsi="Arial" w:cs="Arial"/>
          <w:b/>
          <w:bCs/>
          <w:sz w:val="20"/>
          <w:szCs w:val="20"/>
          <w:highlight w:val="lightGray"/>
          <w:u w:val="single"/>
          <w:lang w:eastAsia="cs-CZ"/>
        </w:rPr>
        <w:t xml:space="preserve"> z obce </w:t>
      </w:r>
      <w:r w:rsidR="00A438BB" w:rsidRPr="00A438BB">
        <w:rPr>
          <w:rFonts w:ascii="Arial" w:eastAsia="Times New Roman" w:hAnsi="Arial" w:cs="Arial"/>
          <w:b/>
          <w:bCs/>
          <w:sz w:val="20"/>
          <w:szCs w:val="20"/>
          <w:highlight w:val="lightGray"/>
          <w:u w:val="single"/>
          <w:lang w:eastAsia="cs-CZ"/>
        </w:rPr>
        <w:t>594091 Horní Dunajovice na území obce 594431 Mikulovice</w:t>
      </w:r>
    </w:p>
    <w:bookmarkEnd w:id="1"/>
    <w:p w:rsidR="00E065F0" w:rsidRPr="001448AB" w:rsidRDefault="00E065F0" w:rsidP="00E065F0">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w:t>
      </w:r>
      <w:r w:rsidRPr="001448AB">
        <w:rPr>
          <w:rFonts w:ascii="Arial" w:hAnsi="Arial" w:cs="Arial"/>
          <w:sz w:val="20"/>
          <w:szCs w:val="20"/>
        </w:rPr>
        <w:t xml:space="preserve"> byl </w:t>
      </w:r>
      <w:r>
        <w:rPr>
          <w:rFonts w:ascii="Arial" w:hAnsi="Arial" w:cs="Arial"/>
          <w:sz w:val="20"/>
          <w:szCs w:val="20"/>
        </w:rPr>
        <w:t xml:space="preserve">dodatečně </w:t>
      </w:r>
      <w:r w:rsidRPr="001448AB">
        <w:rPr>
          <w:rFonts w:ascii="Arial" w:hAnsi="Arial" w:cs="Arial"/>
          <w:sz w:val="20"/>
          <w:szCs w:val="20"/>
        </w:rPr>
        <w:t>vytvořen nový SO pro přesah budov</w:t>
      </w:r>
      <w:r>
        <w:rPr>
          <w:rFonts w:ascii="Arial" w:hAnsi="Arial" w:cs="Arial"/>
          <w:sz w:val="20"/>
          <w:szCs w:val="20"/>
        </w:rPr>
        <w:t>y</w:t>
      </w:r>
      <w:r w:rsidRPr="001448AB">
        <w:rPr>
          <w:rFonts w:ascii="Arial" w:hAnsi="Arial" w:cs="Arial"/>
          <w:sz w:val="20"/>
          <w:szCs w:val="20"/>
        </w:rPr>
        <w:t xml:space="preserve"> na území jiné obce.</w:t>
      </w:r>
    </w:p>
    <w:p w:rsidR="001448AB" w:rsidRPr="001448AB" w:rsidRDefault="001448AB" w:rsidP="001448AB">
      <w:pPr>
        <w:jc w:val="both"/>
        <w:rPr>
          <w:rFonts w:ascii="Arial" w:hAnsi="Arial" w:cs="Arial"/>
          <w:b/>
          <w:sz w:val="20"/>
          <w:szCs w:val="20"/>
        </w:rPr>
      </w:pPr>
      <w:r w:rsidRPr="001448AB">
        <w:rPr>
          <w:rFonts w:ascii="Arial" w:hAnsi="Arial" w:cs="Arial"/>
          <w:b/>
          <w:sz w:val="20"/>
          <w:szCs w:val="20"/>
        </w:rPr>
        <w:t>Statistický obvod</w:t>
      </w:r>
    </w:p>
    <w:p w:rsidR="001448AB" w:rsidRPr="00A438BB" w:rsidRDefault="001448AB" w:rsidP="001448AB">
      <w:pPr>
        <w:jc w:val="both"/>
        <w:rPr>
          <w:rFonts w:ascii="Arial" w:eastAsia="Times New Roman" w:hAnsi="Arial" w:cs="Arial"/>
          <w:bCs/>
          <w:sz w:val="20"/>
          <w:szCs w:val="20"/>
          <w:lang w:eastAsia="cs-CZ"/>
        </w:rPr>
      </w:pPr>
      <w:r w:rsidRPr="00A438BB">
        <w:rPr>
          <w:rFonts w:ascii="Arial" w:hAnsi="Arial" w:cs="Arial"/>
          <w:sz w:val="20"/>
          <w:szCs w:val="20"/>
        </w:rPr>
        <w:t xml:space="preserve">V okrese </w:t>
      </w:r>
      <w:r w:rsidR="006438B4">
        <w:rPr>
          <w:rFonts w:ascii="Arial" w:hAnsi="Arial" w:cs="Arial"/>
          <w:sz w:val="20"/>
          <w:szCs w:val="20"/>
        </w:rPr>
        <w:t>Znojmo</w:t>
      </w:r>
      <w:r w:rsidRPr="00A438BB">
        <w:rPr>
          <w:rFonts w:ascii="Arial" w:hAnsi="Arial" w:cs="Arial"/>
          <w:sz w:val="20"/>
          <w:szCs w:val="20"/>
        </w:rPr>
        <w:t xml:space="preserve"> byl pro </w:t>
      </w:r>
      <w:r w:rsidRPr="00A438BB">
        <w:rPr>
          <w:rFonts w:ascii="Arial" w:hAnsi="Arial" w:cs="Arial"/>
          <w:b/>
          <w:sz w:val="20"/>
          <w:szCs w:val="20"/>
        </w:rPr>
        <w:t>přesah</w:t>
      </w:r>
      <w:r w:rsidRPr="00A438BB">
        <w:rPr>
          <w:rFonts w:ascii="Arial" w:hAnsi="Arial" w:cs="Arial"/>
          <w:sz w:val="20"/>
          <w:szCs w:val="20"/>
        </w:rPr>
        <w:t xml:space="preserve"> budov</w:t>
      </w:r>
      <w:r w:rsidR="00F25FC4">
        <w:rPr>
          <w:rFonts w:ascii="Arial" w:hAnsi="Arial" w:cs="Arial"/>
          <w:sz w:val="20"/>
          <w:szCs w:val="20"/>
        </w:rPr>
        <w:t>y</w:t>
      </w:r>
      <w:r w:rsidRPr="00A438BB">
        <w:rPr>
          <w:rFonts w:ascii="Arial" w:hAnsi="Arial" w:cs="Arial"/>
          <w:sz w:val="20"/>
          <w:szCs w:val="20"/>
        </w:rPr>
        <w:t xml:space="preserve"> z obce </w:t>
      </w:r>
      <w:r w:rsidR="00A438BB" w:rsidRPr="00A438BB">
        <w:rPr>
          <w:rFonts w:ascii="Arial" w:eastAsia="Times New Roman" w:hAnsi="Arial" w:cs="Arial"/>
          <w:bCs/>
          <w:sz w:val="20"/>
          <w:szCs w:val="20"/>
          <w:lang w:eastAsia="cs-CZ"/>
        </w:rPr>
        <w:t>594091 Horní Dunajovice na území obce 594431 Mikulovice</w:t>
      </w:r>
      <w:r w:rsidR="00A438BB">
        <w:rPr>
          <w:rFonts w:ascii="Arial" w:eastAsia="Times New Roman" w:hAnsi="Arial" w:cs="Arial"/>
          <w:bCs/>
          <w:sz w:val="20"/>
          <w:szCs w:val="20"/>
          <w:lang w:eastAsia="cs-CZ"/>
        </w:rPr>
        <w:t xml:space="preserve"> </w:t>
      </w:r>
      <w:r w:rsidR="003C2EDA">
        <w:rPr>
          <w:rFonts w:ascii="Arial" w:hAnsi="Arial" w:cs="Arial"/>
          <w:b/>
          <w:sz w:val="20"/>
          <w:szCs w:val="20"/>
        </w:rPr>
        <w:t xml:space="preserve">s platností od 15.9.2016 </w:t>
      </w:r>
      <w:r w:rsidRPr="001448AB">
        <w:rPr>
          <w:rFonts w:ascii="Arial" w:hAnsi="Arial" w:cs="Arial"/>
          <w:b/>
          <w:sz w:val="20"/>
          <w:szCs w:val="20"/>
        </w:rPr>
        <w:t>vytvořen</w:t>
      </w:r>
      <w:r w:rsidRPr="001448AB">
        <w:rPr>
          <w:rFonts w:ascii="Arial" w:hAnsi="Arial" w:cs="Arial"/>
          <w:sz w:val="20"/>
          <w:szCs w:val="20"/>
        </w:rPr>
        <w:t xml:space="preserve"> </w:t>
      </w:r>
      <w:r w:rsidRPr="001448AB">
        <w:rPr>
          <w:rFonts w:ascii="Arial" w:hAnsi="Arial" w:cs="Arial"/>
          <w:b/>
          <w:sz w:val="20"/>
          <w:szCs w:val="20"/>
        </w:rPr>
        <w:t xml:space="preserve">nový </w:t>
      </w:r>
    </w:p>
    <w:p w:rsidR="001448AB" w:rsidRPr="001448AB" w:rsidRDefault="001448AB" w:rsidP="001448AB">
      <w:pPr>
        <w:jc w:val="both"/>
        <w:rPr>
          <w:rFonts w:ascii="Arial" w:hAnsi="Arial" w:cs="Arial"/>
          <w:sz w:val="20"/>
          <w:szCs w:val="20"/>
        </w:rPr>
      </w:pPr>
      <w:r w:rsidRPr="001448AB">
        <w:rPr>
          <w:rFonts w:ascii="Arial" w:hAnsi="Arial" w:cs="Arial"/>
          <w:b/>
          <w:sz w:val="20"/>
          <w:szCs w:val="20"/>
        </w:rPr>
        <w:t xml:space="preserve">SO </w:t>
      </w:r>
      <w:r w:rsidR="006438B4">
        <w:rPr>
          <w:rFonts w:ascii="Arial" w:hAnsi="Arial" w:cs="Arial"/>
          <w:b/>
          <w:sz w:val="20"/>
          <w:szCs w:val="20"/>
        </w:rPr>
        <w:t>556</w:t>
      </w:r>
      <w:r w:rsidRPr="001448AB">
        <w:rPr>
          <w:rFonts w:ascii="Arial" w:hAnsi="Arial" w:cs="Arial"/>
          <w:b/>
          <w:sz w:val="20"/>
          <w:szCs w:val="20"/>
        </w:rPr>
        <w:t xml:space="preserve"> / IDSO 858</w:t>
      </w:r>
      <w:r w:rsidR="006438B4">
        <w:rPr>
          <w:rFonts w:ascii="Arial" w:hAnsi="Arial" w:cs="Arial"/>
          <w:b/>
          <w:sz w:val="20"/>
          <w:szCs w:val="20"/>
        </w:rPr>
        <w:t>277</w:t>
      </w:r>
      <w:r w:rsidRPr="001448AB">
        <w:rPr>
          <w:rFonts w:ascii="Arial" w:hAnsi="Arial" w:cs="Arial"/>
          <w:b/>
          <w:sz w:val="20"/>
          <w:szCs w:val="20"/>
        </w:rPr>
        <w:t xml:space="preserve"> s vazbou</w:t>
      </w:r>
      <w:r w:rsidRPr="001448AB">
        <w:rPr>
          <w:rFonts w:ascii="Arial" w:hAnsi="Arial" w:cs="Arial"/>
          <w:sz w:val="20"/>
          <w:szCs w:val="20"/>
        </w:rPr>
        <w:t xml:space="preserve"> </w:t>
      </w:r>
      <w:r w:rsidRPr="001448AB">
        <w:rPr>
          <w:rFonts w:ascii="Arial" w:hAnsi="Arial" w:cs="Arial"/>
          <w:b/>
          <w:sz w:val="20"/>
          <w:szCs w:val="20"/>
        </w:rPr>
        <w:t xml:space="preserve">na ZSJ díl </w:t>
      </w:r>
      <w:r w:rsidR="006438B4">
        <w:rPr>
          <w:rFonts w:ascii="Arial" w:hAnsi="Arial" w:cs="Arial"/>
          <w:b/>
          <w:sz w:val="20"/>
          <w:szCs w:val="20"/>
        </w:rPr>
        <w:t>0428620 Horní Dunajovice</w:t>
      </w:r>
      <w:r w:rsidRPr="001448AB">
        <w:rPr>
          <w:rFonts w:ascii="Arial" w:hAnsi="Arial" w:cs="Arial"/>
          <w:sz w:val="20"/>
          <w:szCs w:val="20"/>
        </w:rPr>
        <w:t>.</w:t>
      </w:r>
    </w:p>
    <w:p w:rsidR="001448AB" w:rsidRDefault="001448AB" w:rsidP="008F3056">
      <w:pPr>
        <w:rPr>
          <w:rFonts w:ascii="Arial" w:eastAsia="Times New Roman" w:hAnsi="Arial" w:cs="Arial"/>
          <w:b/>
          <w:bCs/>
          <w:sz w:val="20"/>
          <w:szCs w:val="20"/>
          <w:highlight w:val="lightGray"/>
          <w:u w:val="single"/>
          <w:lang w:eastAsia="cs-CZ"/>
        </w:rPr>
      </w:pPr>
    </w:p>
    <w:p w:rsidR="008F3056" w:rsidRPr="008F3056" w:rsidRDefault="008F3056" w:rsidP="008F3056">
      <w:pPr>
        <w:rPr>
          <w:rFonts w:ascii="Arial" w:eastAsia="Times New Roman" w:hAnsi="Arial" w:cs="Arial"/>
          <w:b/>
          <w:bCs/>
          <w:sz w:val="20"/>
          <w:szCs w:val="20"/>
          <w:highlight w:val="lightGray"/>
          <w:u w:val="single"/>
          <w:lang w:eastAsia="cs-CZ"/>
        </w:rPr>
      </w:pPr>
      <w:bookmarkStart w:id="2" w:name="bratřínov"/>
      <w:r w:rsidRPr="008F3056">
        <w:rPr>
          <w:rFonts w:ascii="Arial" w:eastAsia="Times New Roman" w:hAnsi="Arial" w:cs="Arial"/>
          <w:b/>
          <w:bCs/>
          <w:sz w:val="20"/>
          <w:szCs w:val="20"/>
          <w:highlight w:val="lightGray"/>
          <w:u w:val="single"/>
          <w:lang w:eastAsia="cs-CZ"/>
        </w:rPr>
        <w:t xml:space="preserve">AD </w:t>
      </w:r>
      <w:r w:rsidR="002E45BA">
        <w:rPr>
          <w:rFonts w:ascii="Arial" w:eastAsia="Times New Roman" w:hAnsi="Arial" w:cs="Arial"/>
          <w:b/>
          <w:bCs/>
          <w:sz w:val="20"/>
          <w:szCs w:val="20"/>
          <w:highlight w:val="lightGray"/>
          <w:u w:val="single"/>
          <w:lang w:eastAsia="cs-CZ"/>
        </w:rPr>
        <w:t>3</w:t>
      </w:r>
      <w:r w:rsidRPr="008F3056">
        <w:rPr>
          <w:rFonts w:ascii="Arial" w:eastAsia="Times New Roman" w:hAnsi="Arial" w:cs="Arial"/>
          <w:b/>
          <w:bCs/>
          <w:sz w:val="20"/>
          <w:szCs w:val="20"/>
          <w:highlight w:val="lightGray"/>
          <w:u w:val="single"/>
          <w:lang w:eastAsia="cs-CZ"/>
        </w:rPr>
        <w:t xml:space="preserve">. / </w:t>
      </w:r>
      <w:r w:rsidR="00EA2F90" w:rsidRPr="00A438BB">
        <w:rPr>
          <w:rFonts w:ascii="Arial" w:eastAsia="Times New Roman" w:hAnsi="Arial" w:cs="Arial"/>
          <w:b/>
          <w:bCs/>
          <w:sz w:val="20"/>
          <w:szCs w:val="20"/>
          <w:highlight w:val="lightGray"/>
          <w:u w:val="single"/>
          <w:lang w:eastAsia="cs-CZ"/>
        </w:rPr>
        <w:t xml:space="preserve">Vytvoření přesahu </w:t>
      </w:r>
      <w:r w:rsidRPr="008F3056">
        <w:rPr>
          <w:rFonts w:ascii="Arial" w:eastAsia="Times New Roman" w:hAnsi="Arial" w:cs="Arial"/>
          <w:b/>
          <w:bCs/>
          <w:sz w:val="20"/>
          <w:szCs w:val="20"/>
          <w:highlight w:val="lightGray"/>
          <w:u w:val="single"/>
          <w:lang w:eastAsia="cs-CZ"/>
        </w:rPr>
        <w:t xml:space="preserve">budovy z obce </w:t>
      </w:r>
      <w:r w:rsidR="002E45BA" w:rsidRPr="002E45BA">
        <w:rPr>
          <w:rFonts w:ascii="Arial" w:eastAsia="Times New Roman" w:hAnsi="Arial" w:cs="Arial"/>
          <w:b/>
          <w:bCs/>
          <w:sz w:val="20"/>
          <w:szCs w:val="20"/>
          <w:highlight w:val="lightGray"/>
          <w:u w:val="single"/>
          <w:lang w:eastAsia="cs-CZ"/>
        </w:rPr>
        <w:t>571199 Bratřínov na území obce 539104 Bojanovice</w:t>
      </w:r>
    </w:p>
    <w:bookmarkEnd w:id="2"/>
    <w:p w:rsidR="00E065F0" w:rsidRPr="001448AB" w:rsidRDefault="00E065F0" w:rsidP="00E065F0">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w:t>
      </w:r>
      <w:r w:rsidRPr="001448AB">
        <w:rPr>
          <w:rFonts w:ascii="Arial" w:hAnsi="Arial" w:cs="Arial"/>
          <w:sz w:val="20"/>
          <w:szCs w:val="20"/>
        </w:rPr>
        <w:t xml:space="preserve"> byl </w:t>
      </w:r>
      <w:r>
        <w:rPr>
          <w:rFonts w:ascii="Arial" w:hAnsi="Arial" w:cs="Arial"/>
          <w:sz w:val="20"/>
          <w:szCs w:val="20"/>
        </w:rPr>
        <w:t xml:space="preserve">dodatečně </w:t>
      </w:r>
      <w:r w:rsidRPr="001448AB">
        <w:rPr>
          <w:rFonts w:ascii="Arial" w:hAnsi="Arial" w:cs="Arial"/>
          <w:sz w:val="20"/>
          <w:szCs w:val="20"/>
        </w:rPr>
        <w:t>vytvořen nový SO pro přesah budov</w:t>
      </w:r>
      <w:r>
        <w:rPr>
          <w:rFonts w:ascii="Arial" w:hAnsi="Arial" w:cs="Arial"/>
          <w:sz w:val="20"/>
          <w:szCs w:val="20"/>
        </w:rPr>
        <w:t>y</w:t>
      </w:r>
      <w:r w:rsidRPr="001448AB">
        <w:rPr>
          <w:rFonts w:ascii="Arial" w:hAnsi="Arial" w:cs="Arial"/>
          <w:sz w:val="20"/>
          <w:szCs w:val="20"/>
        </w:rPr>
        <w:t xml:space="preserve"> na území jiné obce.</w:t>
      </w:r>
    </w:p>
    <w:p w:rsidR="008F3056" w:rsidRPr="00A16782" w:rsidRDefault="008F3056" w:rsidP="008F3056">
      <w:pPr>
        <w:jc w:val="both"/>
        <w:rPr>
          <w:rFonts w:ascii="Arial" w:hAnsi="Arial" w:cs="Arial"/>
          <w:b/>
          <w:sz w:val="20"/>
          <w:szCs w:val="20"/>
        </w:rPr>
      </w:pPr>
      <w:r w:rsidRPr="00A16782">
        <w:rPr>
          <w:rFonts w:ascii="Arial" w:hAnsi="Arial" w:cs="Arial"/>
          <w:b/>
          <w:sz w:val="20"/>
          <w:szCs w:val="20"/>
        </w:rPr>
        <w:t>Statistický obvod</w:t>
      </w:r>
    </w:p>
    <w:p w:rsidR="008F3056" w:rsidRPr="00A16782" w:rsidRDefault="008F3056" w:rsidP="008F3056">
      <w:pPr>
        <w:jc w:val="both"/>
        <w:rPr>
          <w:rFonts w:ascii="Arial" w:hAnsi="Arial" w:cs="Arial"/>
          <w:sz w:val="20"/>
          <w:szCs w:val="20"/>
        </w:rPr>
      </w:pPr>
      <w:r w:rsidRPr="00A16782">
        <w:rPr>
          <w:rFonts w:ascii="Arial" w:hAnsi="Arial" w:cs="Arial"/>
          <w:sz w:val="20"/>
          <w:szCs w:val="20"/>
        </w:rPr>
        <w:t xml:space="preserve">V okrese </w:t>
      </w:r>
      <w:r w:rsidR="002E45BA">
        <w:rPr>
          <w:rFonts w:ascii="Arial" w:hAnsi="Arial" w:cs="Arial"/>
          <w:sz w:val="20"/>
          <w:szCs w:val="20"/>
        </w:rPr>
        <w:t>Praha-západ</w:t>
      </w:r>
      <w:r w:rsidRPr="00A16782">
        <w:rPr>
          <w:rFonts w:ascii="Arial" w:hAnsi="Arial" w:cs="Arial"/>
          <w:sz w:val="20"/>
          <w:szCs w:val="20"/>
        </w:rPr>
        <w:t xml:space="preserve"> byl </w:t>
      </w:r>
      <w:r w:rsidR="00F25FC4" w:rsidRPr="00A438BB">
        <w:rPr>
          <w:rFonts w:ascii="Arial" w:hAnsi="Arial" w:cs="Arial"/>
          <w:sz w:val="20"/>
          <w:szCs w:val="20"/>
        </w:rPr>
        <w:t xml:space="preserve">pro </w:t>
      </w:r>
      <w:r w:rsidR="00F25FC4" w:rsidRPr="00A438BB">
        <w:rPr>
          <w:rFonts w:ascii="Arial" w:hAnsi="Arial" w:cs="Arial"/>
          <w:b/>
          <w:sz w:val="20"/>
          <w:szCs w:val="20"/>
        </w:rPr>
        <w:t>přesah</w:t>
      </w:r>
      <w:r w:rsidR="00F25FC4" w:rsidRPr="00A438BB">
        <w:rPr>
          <w:rFonts w:ascii="Arial" w:hAnsi="Arial" w:cs="Arial"/>
          <w:sz w:val="20"/>
          <w:szCs w:val="20"/>
        </w:rPr>
        <w:t xml:space="preserve"> budov</w:t>
      </w:r>
      <w:r w:rsidR="00F25FC4">
        <w:rPr>
          <w:rFonts w:ascii="Arial" w:hAnsi="Arial" w:cs="Arial"/>
          <w:sz w:val="20"/>
          <w:szCs w:val="20"/>
        </w:rPr>
        <w:t>y</w:t>
      </w:r>
      <w:r w:rsidR="00F25FC4" w:rsidRPr="00A438BB">
        <w:rPr>
          <w:rFonts w:ascii="Arial" w:hAnsi="Arial" w:cs="Arial"/>
          <w:sz w:val="20"/>
          <w:szCs w:val="20"/>
        </w:rPr>
        <w:t xml:space="preserve"> </w:t>
      </w:r>
      <w:r w:rsidRPr="00A16782">
        <w:rPr>
          <w:rFonts w:ascii="Arial" w:hAnsi="Arial" w:cs="Arial"/>
          <w:sz w:val="20"/>
          <w:szCs w:val="20"/>
        </w:rPr>
        <w:t xml:space="preserve">z obce </w:t>
      </w:r>
      <w:r w:rsidR="002E45BA">
        <w:rPr>
          <w:rFonts w:ascii="Arial" w:eastAsia="Times New Roman" w:hAnsi="Arial" w:cs="Arial"/>
          <w:bCs/>
          <w:sz w:val="20"/>
          <w:szCs w:val="20"/>
          <w:lang w:eastAsia="cs-CZ"/>
        </w:rPr>
        <w:t>571199 Bratřínov</w:t>
      </w:r>
      <w:r w:rsidR="002E45BA" w:rsidRPr="000C1904">
        <w:rPr>
          <w:rFonts w:ascii="Arial" w:eastAsia="Times New Roman" w:hAnsi="Arial" w:cs="Arial"/>
          <w:bCs/>
          <w:sz w:val="20"/>
          <w:szCs w:val="20"/>
          <w:lang w:eastAsia="cs-CZ"/>
        </w:rPr>
        <w:t xml:space="preserve"> na území obce </w:t>
      </w:r>
      <w:r w:rsidR="002E45BA">
        <w:rPr>
          <w:rFonts w:ascii="Arial" w:eastAsia="Times New Roman" w:hAnsi="Arial" w:cs="Arial"/>
          <w:bCs/>
          <w:sz w:val="20"/>
          <w:szCs w:val="20"/>
          <w:lang w:eastAsia="cs-CZ"/>
        </w:rPr>
        <w:t>539104 Bojanovice</w:t>
      </w:r>
      <w:r w:rsidR="003C2EDA" w:rsidRPr="003C2EDA">
        <w:rPr>
          <w:rFonts w:ascii="Arial" w:hAnsi="Arial" w:cs="Arial"/>
          <w:b/>
          <w:sz w:val="20"/>
          <w:szCs w:val="20"/>
        </w:rPr>
        <w:t xml:space="preserve"> </w:t>
      </w:r>
      <w:r w:rsidR="003C2EDA">
        <w:rPr>
          <w:rFonts w:ascii="Arial" w:hAnsi="Arial" w:cs="Arial"/>
          <w:b/>
          <w:sz w:val="20"/>
          <w:szCs w:val="20"/>
        </w:rPr>
        <w:t xml:space="preserve">s platností od 15.9.2016 </w:t>
      </w:r>
      <w:r w:rsidR="00F25FC4" w:rsidRPr="001448AB">
        <w:rPr>
          <w:rFonts w:ascii="Arial" w:hAnsi="Arial" w:cs="Arial"/>
          <w:b/>
          <w:sz w:val="20"/>
          <w:szCs w:val="20"/>
        </w:rPr>
        <w:t>vytvořen</w:t>
      </w:r>
      <w:r w:rsidR="00F25FC4" w:rsidRPr="001448AB">
        <w:rPr>
          <w:rFonts w:ascii="Arial" w:hAnsi="Arial" w:cs="Arial"/>
          <w:sz w:val="20"/>
          <w:szCs w:val="20"/>
        </w:rPr>
        <w:t xml:space="preserve"> </w:t>
      </w:r>
      <w:r w:rsidR="00F25FC4" w:rsidRPr="001448AB">
        <w:rPr>
          <w:rFonts w:ascii="Arial" w:hAnsi="Arial" w:cs="Arial"/>
          <w:b/>
          <w:sz w:val="20"/>
          <w:szCs w:val="20"/>
        </w:rPr>
        <w:t>nový</w:t>
      </w:r>
    </w:p>
    <w:p w:rsidR="008F3056" w:rsidRPr="00A16782" w:rsidRDefault="008F3056" w:rsidP="008F3056">
      <w:pPr>
        <w:jc w:val="both"/>
        <w:rPr>
          <w:rFonts w:ascii="Arial" w:hAnsi="Arial" w:cs="Arial"/>
          <w:sz w:val="20"/>
          <w:szCs w:val="20"/>
        </w:rPr>
      </w:pPr>
      <w:r w:rsidRPr="00A16782">
        <w:rPr>
          <w:rFonts w:ascii="Arial" w:hAnsi="Arial" w:cs="Arial"/>
          <w:b/>
          <w:sz w:val="20"/>
          <w:szCs w:val="20"/>
        </w:rPr>
        <w:t xml:space="preserve">SO </w:t>
      </w:r>
      <w:r w:rsidR="00F25FC4">
        <w:rPr>
          <w:rFonts w:ascii="Arial" w:hAnsi="Arial" w:cs="Arial"/>
          <w:b/>
          <w:sz w:val="20"/>
          <w:szCs w:val="20"/>
        </w:rPr>
        <w:t>463</w:t>
      </w:r>
      <w:r w:rsidRPr="00A16782">
        <w:rPr>
          <w:rFonts w:ascii="Arial" w:hAnsi="Arial" w:cs="Arial"/>
          <w:b/>
          <w:sz w:val="20"/>
          <w:szCs w:val="20"/>
        </w:rPr>
        <w:t xml:space="preserve"> / IDSO </w:t>
      </w:r>
      <w:r w:rsidR="00A16782">
        <w:rPr>
          <w:rFonts w:ascii="Arial" w:hAnsi="Arial" w:cs="Arial"/>
          <w:b/>
          <w:sz w:val="20"/>
          <w:szCs w:val="20"/>
        </w:rPr>
        <w:t>85</w:t>
      </w:r>
      <w:r w:rsidR="00F25FC4">
        <w:rPr>
          <w:rFonts w:ascii="Arial" w:hAnsi="Arial" w:cs="Arial"/>
          <w:b/>
          <w:sz w:val="20"/>
          <w:szCs w:val="20"/>
        </w:rPr>
        <w:t xml:space="preserve">8251 </w:t>
      </w:r>
      <w:r w:rsidR="00F25FC4" w:rsidRPr="001448AB">
        <w:rPr>
          <w:rFonts w:ascii="Arial" w:hAnsi="Arial" w:cs="Arial"/>
          <w:b/>
          <w:sz w:val="20"/>
          <w:szCs w:val="20"/>
        </w:rPr>
        <w:t>s vazbou</w:t>
      </w:r>
      <w:r w:rsidRPr="00A16782">
        <w:rPr>
          <w:rFonts w:ascii="Arial" w:hAnsi="Arial" w:cs="Arial"/>
          <w:sz w:val="20"/>
          <w:szCs w:val="20"/>
        </w:rPr>
        <w:t xml:space="preserve"> </w:t>
      </w:r>
      <w:r w:rsidRPr="00A16782">
        <w:rPr>
          <w:rFonts w:ascii="Arial" w:hAnsi="Arial" w:cs="Arial"/>
          <w:b/>
          <w:sz w:val="20"/>
          <w:szCs w:val="20"/>
        </w:rPr>
        <w:t xml:space="preserve">na ZSJ díl </w:t>
      </w:r>
      <w:r w:rsidR="00F25FC4">
        <w:rPr>
          <w:rFonts w:ascii="Arial" w:hAnsi="Arial" w:cs="Arial"/>
          <w:b/>
          <w:sz w:val="20"/>
          <w:szCs w:val="20"/>
        </w:rPr>
        <w:t>0097250 Bratřínov</w:t>
      </w:r>
      <w:r w:rsidRPr="00A16782">
        <w:rPr>
          <w:rFonts w:ascii="Arial" w:hAnsi="Arial" w:cs="Arial"/>
          <w:sz w:val="20"/>
          <w:szCs w:val="20"/>
        </w:rPr>
        <w:t>.</w:t>
      </w:r>
    </w:p>
    <w:p w:rsidR="00A16782" w:rsidRDefault="00A16782" w:rsidP="00E86257">
      <w:pPr>
        <w:pStyle w:val="Prosttext"/>
        <w:rPr>
          <w:rFonts w:ascii="Arial" w:hAnsi="Arial" w:cs="Arial"/>
          <w:b/>
          <w:bCs/>
          <w:highlight w:val="lightGray"/>
          <w:u w:val="single"/>
        </w:rPr>
      </w:pPr>
    </w:p>
    <w:p w:rsidR="00672519" w:rsidRDefault="00672519" w:rsidP="00E86257">
      <w:pPr>
        <w:pStyle w:val="Prosttext"/>
        <w:rPr>
          <w:rFonts w:ascii="Arial" w:hAnsi="Arial" w:cs="Arial"/>
          <w:b/>
          <w:bCs/>
          <w:highlight w:val="lightGray"/>
          <w:u w:val="single"/>
        </w:rPr>
      </w:pPr>
    </w:p>
    <w:p w:rsidR="00A16782" w:rsidRPr="008F3056" w:rsidRDefault="00A16782" w:rsidP="00A16782">
      <w:pPr>
        <w:rPr>
          <w:rFonts w:ascii="Arial" w:eastAsia="Times New Roman" w:hAnsi="Arial" w:cs="Arial"/>
          <w:b/>
          <w:bCs/>
          <w:sz w:val="20"/>
          <w:szCs w:val="20"/>
          <w:highlight w:val="lightGray"/>
          <w:u w:val="single"/>
          <w:lang w:eastAsia="cs-CZ"/>
        </w:rPr>
      </w:pPr>
      <w:bookmarkStart w:id="3" w:name="bořetice"/>
      <w:r w:rsidRPr="008F3056">
        <w:rPr>
          <w:rFonts w:ascii="Arial" w:eastAsia="Times New Roman" w:hAnsi="Arial" w:cs="Arial"/>
          <w:b/>
          <w:bCs/>
          <w:sz w:val="20"/>
          <w:szCs w:val="20"/>
          <w:highlight w:val="lightGray"/>
          <w:u w:val="single"/>
          <w:lang w:eastAsia="cs-CZ"/>
        </w:rPr>
        <w:t xml:space="preserve">AD </w:t>
      </w:r>
      <w:r w:rsidR="00F25FC4">
        <w:rPr>
          <w:rFonts w:ascii="Arial" w:eastAsia="Times New Roman" w:hAnsi="Arial" w:cs="Arial"/>
          <w:b/>
          <w:bCs/>
          <w:sz w:val="20"/>
          <w:szCs w:val="20"/>
          <w:highlight w:val="lightGray"/>
          <w:u w:val="single"/>
          <w:lang w:eastAsia="cs-CZ"/>
        </w:rPr>
        <w:t>4</w:t>
      </w:r>
      <w:r w:rsidRPr="008F3056">
        <w:rPr>
          <w:rFonts w:ascii="Arial" w:eastAsia="Times New Roman" w:hAnsi="Arial" w:cs="Arial"/>
          <w:b/>
          <w:bCs/>
          <w:sz w:val="20"/>
          <w:szCs w:val="20"/>
          <w:highlight w:val="lightGray"/>
          <w:u w:val="single"/>
          <w:lang w:eastAsia="cs-CZ"/>
        </w:rPr>
        <w:t xml:space="preserve">. / Ukončení přesahu budovy z obce </w:t>
      </w:r>
      <w:r w:rsidR="00F25FC4" w:rsidRPr="00F25FC4">
        <w:rPr>
          <w:rFonts w:ascii="Arial" w:eastAsia="Times New Roman" w:hAnsi="Arial" w:cs="Arial"/>
          <w:b/>
          <w:bCs/>
          <w:sz w:val="20"/>
          <w:szCs w:val="20"/>
          <w:highlight w:val="lightGray"/>
          <w:u w:val="single"/>
          <w:lang w:eastAsia="cs-CZ"/>
        </w:rPr>
        <w:t>584347 Boře</w:t>
      </w:r>
      <w:r w:rsidR="00E065F0">
        <w:rPr>
          <w:rFonts w:ascii="Arial" w:eastAsia="Times New Roman" w:hAnsi="Arial" w:cs="Arial"/>
          <w:b/>
          <w:bCs/>
          <w:sz w:val="20"/>
          <w:szCs w:val="20"/>
          <w:highlight w:val="lightGray"/>
          <w:u w:val="single"/>
          <w:lang w:eastAsia="cs-CZ"/>
        </w:rPr>
        <w:t>t</w:t>
      </w:r>
      <w:r w:rsidR="00F25FC4" w:rsidRPr="00F25FC4">
        <w:rPr>
          <w:rFonts w:ascii="Arial" w:eastAsia="Times New Roman" w:hAnsi="Arial" w:cs="Arial"/>
          <w:b/>
          <w:bCs/>
          <w:sz w:val="20"/>
          <w:szCs w:val="20"/>
          <w:highlight w:val="lightGray"/>
          <w:u w:val="single"/>
          <w:lang w:eastAsia="cs-CZ"/>
        </w:rPr>
        <w:t>ice na území obce 584703 Němčičky</w:t>
      </w:r>
    </w:p>
    <w:bookmarkEnd w:id="3"/>
    <w:p w:rsidR="00E065F0" w:rsidRPr="001448AB" w:rsidRDefault="00E065F0" w:rsidP="00E065F0">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w:t>
      </w:r>
      <w:r w:rsidRPr="001448AB">
        <w:rPr>
          <w:rFonts w:ascii="Arial" w:hAnsi="Arial" w:cs="Arial"/>
          <w:sz w:val="20"/>
          <w:szCs w:val="20"/>
        </w:rPr>
        <w:t xml:space="preserve"> byl </w:t>
      </w:r>
      <w:r>
        <w:rPr>
          <w:rFonts w:ascii="Arial" w:hAnsi="Arial" w:cs="Arial"/>
          <w:sz w:val="20"/>
          <w:szCs w:val="20"/>
        </w:rPr>
        <w:t>zrušen</w:t>
      </w:r>
      <w:r w:rsidRPr="001448AB">
        <w:rPr>
          <w:rFonts w:ascii="Arial" w:hAnsi="Arial" w:cs="Arial"/>
          <w:sz w:val="20"/>
          <w:szCs w:val="20"/>
        </w:rPr>
        <w:t xml:space="preserve"> přesah budov</w:t>
      </w:r>
      <w:r>
        <w:rPr>
          <w:rFonts w:ascii="Arial" w:hAnsi="Arial" w:cs="Arial"/>
          <w:sz w:val="20"/>
          <w:szCs w:val="20"/>
        </w:rPr>
        <w:t>y</w:t>
      </w:r>
      <w:r w:rsidRPr="001448AB">
        <w:rPr>
          <w:rFonts w:ascii="Arial" w:hAnsi="Arial" w:cs="Arial"/>
          <w:sz w:val="20"/>
          <w:szCs w:val="20"/>
        </w:rPr>
        <w:t xml:space="preserve"> na území jiné obce.</w:t>
      </w:r>
    </w:p>
    <w:p w:rsidR="00A16782" w:rsidRPr="00522BC2" w:rsidRDefault="00A16782" w:rsidP="00A16782">
      <w:pPr>
        <w:jc w:val="both"/>
        <w:rPr>
          <w:rFonts w:ascii="Arial" w:hAnsi="Arial" w:cs="Arial"/>
          <w:b/>
          <w:sz w:val="20"/>
          <w:szCs w:val="20"/>
        </w:rPr>
      </w:pPr>
      <w:r w:rsidRPr="00522BC2">
        <w:rPr>
          <w:rFonts w:ascii="Arial" w:hAnsi="Arial" w:cs="Arial"/>
          <w:b/>
          <w:sz w:val="20"/>
          <w:szCs w:val="20"/>
        </w:rPr>
        <w:t>Statistický obvod</w:t>
      </w:r>
    </w:p>
    <w:p w:rsidR="00A16782" w:rsidRPr="00522BC2" w:rsidRDefault="00A16782" w:rsidP="00A16782">
      <w:pPr>
        <w:jc w:val="both"/>
        <w:rPr>
          <w:rFonts w:ascii="Arial" w:hAnsi="Arial" w:cs="Arial"/>
          <w:sz w:val="20"/>
          <w:szCs w:val="20"/>
        </w:rPr>
      </w:pPr>
      <w:r w:rsidRPr="00522BC2">
        <w:rPr>
          <w:rFonts w:ascii="Arial" w:hAnsi="Arial" w:cs="Arial"/>
          <w:sz w:val="20"/>
          <w:szCs w:val="20"/>
        </w:rPr>
        <w:t xml:space="preserve">V okrese </w:t>
      </w:r>
      <w:r w:rsidR="00F25FC4">
        <w:rPr>
          <w:rFonts w:ascii="Arial" w:hAnsi="Arial" w:cs="Arial"/>
          <w:sz w:val="20"/>
          <w:szCs w:val="20"/>
        </w:rPr>
        <w:t>Břeclav</w:t>
      </w:r>
      <w:r w:rsidRPr="00522BC2">
        <w:rPr>
          <w:rFonts w:ascii="Arial" w:hAnsi="Arial" w:cs="Arial"/>
          <w:sz w:val="20"/>
          <w:szCs w:val="20"/>
        </w:rPr>
        <w:t xml:space="preserve"> byl </w:t>
      </w:r>
      <w:r w:rsidRPr="00522BC2">
        <w:rPr>
          <w:rFonts w:ascii="Arial" w:hAnsi="Arial" w:cs="Arial"/>
          <w:b/>
          <w:sz w:val="20"/>
          <w:szCs w:val="20"/>
        </w:rPr>
        <w:t>zrušen přesah</w:t>
      </w:r>
      <w:r w:rsidRPr="00522BC2">
        <w:rPr>
          <w:rFonts w:ascii="Arial" w:hAnsi="Arial" w:cs="Arial"/>
          <w:sz w:val="20"/>
          <w:szCs w:val="20"/>
        </w:rPr>
        <w:t xml:space="preserve"> budovy z obce </w:t>
      </w:r>
      <w:r w:rsidR="00F25FC4">
        <w:rPr>
          <w:rFonts w:ascii="Arial" w:eastAsia="Times New Roman" w:hAnsi="Arial" w:cs="Arial"/>
          <w:bCs/>
          <w:sz w:val="20"/>
          <w:szCs w:val="20"/>
          <w:lang w:eastAsia="cs-CZ"/>
        </w:rPr>
        <w:t>584347 Boře</w:t>
      </w:r>
      <w:r w:rsidR="00156A8F">
        <w:rPr>
          <w:rFonts w:ascii="Arial" w:eastAsia="Times New Roman" w:hAnsi="Arial" w:cs="Arial"/>
          <w:bCs/>
          <w:sz w:val="20"/>
          <w:szCs w:val="20"/>
          <w:lang w:eastAsia="cs-CZ"/>
        </w:rPr>
        <w:t>tice</w:t>
      </w:r>
      <w:r w:rsidR="00F25FC4" w:rsidRPr="000C1904">
        <w:rPr>
          <w:rFonts w:ascii="Arial" w:eastAsia="Times New Roman" w:hAnsi="Arial" w:cs="Arial"/>
          <w:bCs/>
          <w:sz w:val="20"/>
          <w:szCs w:val="20"/>
          <w:lang w:eastAsia="cs-CZ"/>
        </w:rPr>
        <w:t xml:space="preserve"> na území obce </w:t>
      </w:r>
      <w:r w:rsidR="00F25FC4">
        <w:rPr>
          <w:rFonts w:ascii="Arial" w:eastAsia="Times New Roman" w:hAnsi="Arial" w:cs="Arial"/>
          <w:bCs/>
          <w:sz w:val="20"/>
          <w:szCs w:val="20"/>
          <w:lang w:eastAsia="cs-CZ"/>
        </w:rPr>
        <w:t>584703 Němčičky</w:t>
      </w:r>
      <w:r w:rsidRPr="00522BC2">
        <w:rPr>
          <w:rFonts w:ascii="Arial" w:hAnsi="Arial" w:cs="Arial"/>
          <w:sz w:val="20"/>
          <w:szCs w:val="20"/>
        </w:rPr>
        <w:t xml:space="preserve"> a došlo s platností od </w:t>
      </w:r>
      <w:r w:rsidR="003C2EDA">
        <w:rPr>
          <w:rFonts w:ascii="Arial" w:hAnsi="Arial" w:cs="Arial"/>
          <w:sz w:val="20"/>
          <w:szCs w:val="20"/>
        </w:rPr>
        <w:t>15.9</w:t>
      </w:r>
      <w:r w:rsidR="0097247F">
        <w:rPr>
          <w:rFonts w:ascii="Arial" w:hAnsi="Arial" w:cs="Arial"/>
          <w:sz w:val="20"/>
          <w:szCs w:val="20"/>
        </w:rPr>
        <w:t>.2016</w:t>
      </w:r>
      <w:r w:rsidRPr="00522BC2">
        <w:rPr>
          <w:rFonts w:ascii="Arial" w:hAnsi="Arial" w:cs="Arial"/>
          <w:sz w:val="20"/>
          <w:szCs w:val="20"/>
        </w:rPr>
        <w:t xml:space="preserve"> ke změně vazby</w:t>
      </w:r>
    </w:p>
    <w:p w:rsidR="00A16782" w:rsidRPr="00522BC2" w:rsidRDefault="00A16782" w:rsidP="00A16782">
      <w:pPr>
        <w:jc w:val="both"/>
        <w:rPr>
          <w:rFonts w:ascii="Arial" w:hAnsi="Arial" w:cs="Arial"/>
          <w:sz w:val="20"/>
          <w:szCs w:val="20"/>
        </w:rPr>
      </w:pPr>
      <w:r w:rsidRPr="00522BC2">
        <w:rPr>
          <w:rFonts w:ascii="Arial" w:hAnsi="Arial" w:cs="Arial"/>
          <w:b/>
          <w:sz w:val="20"/>
          <w:szCs w:val="20"/>
        </w:rPr>
        <w:t xml:space="preserve">SO </w:t>
      </w:r>
      <w:r w:rsidR="003C2EDA">
        <w:rPr>
          <w:rFonts w:ascii="Arial" w:hAnsi="Arial" w:cs="Arial"/>
          <w:b/>
          <w:sz w:val="20"/>
          <w:szCs w:val="20"/>
        </w:rPr>
        <w:t>122</w:t>
      </w:r>
      <w:r w:rsidRPr="00522BC2">
        <w:rPr>
          <w:rFonts w:ascii="Arial" w:hAnsi="Arial" w:cs="Arial"/>
          <w:b/>
          <w:sz w:val="20"/>
          <w:szCs w:val="20"/>
        </w:rPr>
        <w:t xml:space="preserve"> / IDSO </w:t>
      </w:r>
      <w:r w:rsidR="003C2EDA">
        <w:rPr>
          <w:rFonts w:ascii="Arial" w:hAnsi="Arial" w:cs="Arial"/>
          <w:b/>
          <w:sz w:val="20"/>
          <w:szCs w:val="20"/>
        </w:rPr>
        <w:t>565407</w:t>
      </w:r>
      <w:r w:rsidRPr="00522BC2">
        <w:rPr>
          <w:rFonts w:ascii="Arial" w:hAnsi="Arial" w:cs="Arial"/>
          <w:sz w:val="20"/>
          <w:szCs w:val="20"/>
        </w:rPr>
        <w:t xml:space="preserve"> </w:t>
      </w:r>
      <w:r w:rsidRPr="00522BC2">
        <w:rPr>
          <w:rFonts w:ascii="Arial" w:hAnsi="Arial" w:cs="Arial"/>
          <w:b/>
          <w:sz w:val="20"/>
          <w:szCs w:val="20"/>
        </w:rPr>
        <w:t xml:space="preserve">na ZSJ díl </w:t>
      </w:r>
      <w:r w:rsidR="003C2EDA">
        <w:rPr>
          <w:rFonts w:ascii="Arial" w:hAnsi="Arial" w:cs="Arial"/>
          <w:b/>
          <w:sz w:val="20"/>
          <w:szCs w:val="20"/>
        </w:rPr>
        <w:t>1030630 Němčičky</w:t>
      </w:r>
      <w:r w:rsidRPr="00522BC2">
        <w:rPr>
          <w:rFonts w:ascii="Arial" w:hAnsi="Arial" w:cs="Arial"/>
          <w:sz w:val="20"/>
          <w:szCs w:val="20"/>
        </w:rPr>
        <w:t>.</w:t>
      </w:r>
    </w:p>
    <w:p w:rsidR="003C2EDA" w:rsidRPr="008F3056" w:rsidRDefault="003C2EDA" w:rsidP="003C2EDA">
      <w:pPr>
        <w:rPr>
          <w:rFonts w:ascii="Arial" w:eastAsia="Times New Roman" w:hAnsi="Arial" w:cs="Arial"/>
          <w:b/>
          <w:bCs/>
          <w:sz w:val="20"/>
          <w:szCs w:val="20"/>
          <w:highlight w:val="lightGray"/>
          <w:u w:val="single"/>
          <w:lang w:eastAsia="cs-CZ"/>
        </w:rPr>
      </w:pPr>
      <w:bookmarkStart w:id="4" w:name="svojšice"/>
      <w:r w:rsidRPr="008F3056">
        <w:rPr>
          <w:rFonts w:ascii="Arial" w:eastAsia="Times New Roman" w:hAnsi="Arial" w:cs="Arial"/>
          <w:b/>
          <w:bCs/>
          <w:sz w:val="20"/>
          <w:szCs w:val="20"/>
          <w:highlight w:val="lightGray"/>
          <w:u w:val="single"/>
          <w:lang w:eastAsia="cs-CZ"/>
        </w:rPr>
        <w:lastRenderedPageBreak/>
        <w:t xml:space="preserve">AD </w:t>
      </w:r>
      <w:r>
        <w:rPr>
          <w:rFonts w:ascii="Arial" w:eastAsia="Times New Roman" w:hAnsi="Arial" w:cs="Arial"/>
          <w:b/>
          <w:bCs/>
          <w:sz w:val="20"/>
          <w:szCs w:val="20"/>
          <w:highlight w:val="lightGray"/>
          <w:u w:val="single"/>
          <w:lang w:eastAsia="cs-CZ"/>
        </w:rPr>
        <w:t>5</w:t>
      </w:r>
      <w:r w:rsidRPr="008F3056">
        <w:rPr>
          <w:rFonts w:ascii="Arial" w:eastAsia="Times New Roman" w:hAnsi="Arial" w:cs="Arial"/>
          <w:b/>
          <w:bCs/>
          <w:sz w:val="20"/>
          <w:szCs w:val="20"/>
          <w:highlight w:val="lightGray"/>
          <w:u w:val="single"/>
          <w:lang w:eastAsia="cs-CZ"/>
        </w:rPr>
        <w:t xml:space="preserve">. / Ukončení přesahu budovy z obce </w:t>
      </w:r>
      <w:r w:rsidRPr="003C2EDA">
        <w:rPr>
          <w:rFonts w:ascii="Arial" w:eastAsia="Times New Roman" w:hAnsi="Arial" w:cs="Arial"/>
          <w:b/>
          <w:bCs/>
          <w:sz w:val="20"/>
          <w:szCs w:val="20"/>
          <w:highlight w:val="lightGray"/>
          <w:u w:val="single"/>
          <w:lang w:eastAsia="cs-CZ"/>
        </w:rPr>
        <w:t>533726 Svojšice na území obce 533742 Toušice</w:t>
      </w:r>
    </w:p>
    <w:bookmarkEnd w:id="4"/>
    <w:p w:rsidR="003C2EDA" w:rsidRPr="00522BC2" w:rsidRDefault="003C2EDA" w:rsidP="003C2EDA">
      <w:pPr>
        <w:jc w:val="both"/>
        <w:rPr>
          <w:rFonts w:ascii="Arial" w:eastAsia="Times New Roman" w:hAnsi="Arial" w:cs="Arial"/>
          <w:sz w:val="20"/>
          <w:szCs w:val="20"/>
          <w:lang w:eastAsia="cs-CZ"/>
        </w:rPr>
      </w:pPr>
      <w:r w:rsidRPr="00522BC2">
        <w:rPr>
          <w:rFonts w:ascii="Arial" w:eastAsia="Times New Roman" w:hAnsi="Arial" w:cs="Arial"/>
          <w:sz w:val="20"/>
          <w:szCs w:val="20"/>
          <w:lang w:eastAsia="cs-CZ"/>
        </w:rPr>
        <w:t xml:space="preserve">Na základě změny </w:t>
      </w:r>
      <w:r w:rsidR="002E2205">
        <w:rPr>
          <w:rFonts w:ascii="Arial" w:eastAsia="Times New Roman" w:hAnsi="Arial" w:cs="Arial"/>
          <w:sz w:val="20"/>
          <w:szCs w:val="20"/>
          <w:lang w:eastAsia="cs-CZ"/>
        </w:rPr>
        <w:t xml:space="preserve">průběhu hranice mezi obcemi 533726 Svojšice a 533742 Toušice byl </w:t>
      </w:r>
      <w:r w:rsidRPr="00522BC2">
        <w:rPr>
          <w:rFonts w:ascii="Arial" w:eastAsia="Times New Roman" w:hAnsi="Arial" w:cs="Arial"/>
          <w:sz w:val="20"/>
          <w:szCs w:val="20"/>
          <w:lang w:eastAsia="cs-CZ"/>
        </w:rPr>
        <w:t>ukončen přesah budovy na území jiné obce.</w:t>
      </w:r>
    </w:p>
    <w:p w:rsidR="003C2EDA" w:rsidRPr="00522BC2" w:rsidRDefault="003C2EDA" w:rsidP="003C2EDA">
      <w:pPr>
        <w:jc w:val="both"/>
        <w:rPr>
          <w:rFonts w:ascii="Arial" w:hAnsi="Arial" w:cs="Arial"/>
          <w:b/>
          <w:sz w:val="20"/>
          <w:szCs w:val="20"/>
        </w:rPr>
      </w:pPr>
      <w:r w:rsidRPr="00522BC2">
        <w:rPr>
          <w:rFonts w:ascii="Arial" w:hAnsi="Arial" w:cs="Arial"/>
          <w:b/>
          <w:sz w:val="20"/>
          <w:szCs w:val="20"/>
        </w:rPr>
        <w:t>Statistický obvod</w:t>
      </w:r>
    </w:p>
    <w:p w:rsidR="003C2EDA" w:rsidRPr="00522BC2" w:rsidRDefault="003C2EDA" w:rsidP="003C2EDA">
      <w:pPr>
        <w:jc w:val="both"/>
        <w:rPr>
          <w:rFonts w:ascii="Arial" w:hAnsi="Arial" w:cs="Arial"/>
          <w:sz w:val="20"/>
          <w:szCs w:val="20"/>
        </w:rPr>
      </w:pPr>
      <w:r w:rsidRPr="00522BC2">
        <w:rPr>
          <w:rFonts w:ascii="Arial" w:hAnsi="Arial" w:cs="Arial"/>
          <w:sz w:val="20"/>
          <w:szCs w:val="20"/>
        </w:rPr>
        <w:t xml:space="preserve">V okrese </w:t>
      </w:r>
      <w:r>
        <w:rPr>
          <w:rFonts w:ascii="Arial" w:hAnsi="Arial" w:cs="Arial"/>
          <w:sz w:val="20"/>
          <w:szCs w:val="20"/>
        </w:rPr>
        <w:t>Břeclav</w:t>
      </w:r>
      <w:r w:rsidRPr="00522BC2">
        <w:rPr>
          <w:rFonts w:ascii="Arial" w:hAnsi="Arial" w:cs="Arial"/>
          <w:sz w:val="20"/>
          <w:szCs w:val="20"/>
        </w:rPr>
        <w:t xml:space="preserve"> byl </w:t>
      </w:r>
      <w:r w:rsidRPr="00522BC2">
        <w:rPr>
          <w:rFonts w:ascii="Arial" w:hAnsi="Arial" w:cs="Arial"/>
          <w:b/>
          <w:sz w:val="20"/>
          <w:szCs w:val="20"/>
        </w:rPr>
        <w:t>zrušen přesah</w:t>
      </w:r>
      <w:r w:rsidRPr="00522BC2">
        <w:rPr>
          <w:rFonts w:ascii="Arial" w:hAnsi="Arial" w:cs="Arial"/>
          <w:sz w:val="20"/>
          <w:szCs w:val="20"/>
        </w:rPr>
        <w:t xml:space="preserve"> budovy z obce </w:t>
      </w:r>
      <w:r>
        <w:rPr>
          <w:rFonts w:ascii="Arial" w:eastAsia="Times New Roman" w:hAnsi="Arial" w:cs="Arial"/>
          <w:bCs/>
          <w:sz w:val="20"/>
          <w:szCs w:val="20"/>
          <w:lang w:eastAsia="cs-CZ"/>
        </w:rPr>
        <w:t>533726 Svojšice</w:t>
      </w:r>
      <w:r w:rsidRPr="000C1904">
        <w:rPr>
          <w:rFonts w:ascii="Arial" w:eastAsia="Times New Roman" w:hAnsi="Arial" w:cs="Arial"/>
          <w:bCs/>
          <w:sz w:val="20"/>
          <w:szCs w:val="20"/>
          <w:lang w:eastAsia="cs-CZ"/>
        </w:rPr>
        <w:t xml:space="preserve"> na území obce </w:t>
      </w:r>
      <w:r>
        <w:rPr>
          <w:rFonts w:ascii="Arial" w:eastAsia="Times New Roman" w:hAnsi="Arial" w:cs="Arial"/>
          <w:bCs/>
          <w:sz w:val="20"/>
          <w:szCs w:val="20"/>
          <w:lang w:eastAsia="cs-CZ"/>
        </w:rPr>
        <w:t>533742 Toušice</w:t>
      </w:r>
      <w:r w:rsidRPr="00522BC2">
        <w:rPr>
          <w:rFonts w:ascii="Arial" w:hAnsi="Arial" w:cs="Arial"/>
          <w:sz w:val="20"/>
          <w:szCs w:val="20"/>
        </w:rPr>
        <w:t xml:space="preserve"> s platností od </w:t>
      </w:r>
      <w:r>
        <w:rPr>
          <w:rFonts w:ascii="Arial" w:hAnsi="Arial" w:cs="Arial"/>
          <w:sz w:val="20"/>
          <w:szCs w:val="20"/>
        </w:rPr>
        <w:t>15.9.2016</w:t>
      </w:r>
      <w:r w:rsidRPr="00522BC2">
        <w:rPr>
          <w:rFonts w:ascii="Arial" w:hAnsi="Arial" w:cs="Arial"/>
          <w:sz w:val="20"/>
          <w:szCs w:val="20"/>
        </w:rPr>
        <w:t xml:space="preserve"> </w:t>
      </w:r>
      <w:r w:rsidR="002E2205">
        <w:rPr>
          <w:rFonts w:ascii="Arial" w:hAnsi="Arial" w:cs="Arial"/>
          <w:sz w:val="20"/>
          <w:szCs w:val="20"/>
        </w:rPr>
        <w:t>u</w:t>
      </w:r>
      <w:r w:rsidR="000547BE">
        <w:rPr>
          <w:rFonts w:ascii="Arial" w:hAnsi="Arial" w:cs="Arial"/>
          <w:sz w:val="20"/>
          <w:szCs w:val="20"/>
        </w:rPr>
        <w:t xml:space="preserve"> </w:t>
      </w:r>
      <w:r w:rsidRPr="00522BC2">
        <w:rPr>
          <w:rFonts w:ascii="Arial" w:hAnsi="Arial" w:cs="Arial"/>
          <w:b/>
          <w:sz w:val="20"/>
          <w:szCs w:val="20"/>
        </w:rPr>
        <w:t xml:space="preserve">SO </w:t>
      </w:r>
      <w:r>
        <w:rPr>
          <w:rFonts w:ascii="Arial" w:hAnsi="Arial" w:cs="Arial"/>
          <w:b/>
          <w:sz w:val="20"/>
          <w:szCs w:val="20"/>
        </w:rPr>
        <w:t>419</w:t>
      </w:r>
      <w:r w:rsidRPr="00522BC2">
        <w:rPr>
          <w:rFonts w:ascii="Arial" w:hAnsi="Arial" w:cs="Arial"/>
          <w:b/>
          <w:sz w:val="20"/>
          <w:szCs w:val="20"/>
        </w:rPr>
        <w:t xml:space="preserve"> / IDSO </w:t>
      </w:r>
      <w:r>
        <w:rPr>
          <w:rFonts w:ascii="Arial" w:hAnsi="Arial" w:cs="Arial"/>
          <w:b/>
          <w:sz w:val="20"/>
          <w:szCs w:val="20"/>
        </w:rPr>
        <w:t>205664</w:t>
      </w:r>
      <w:r w:rsidRPr="00522BC2">
        <w:rPr>
          <w:rFonts w:ascii="Arial" w:hAnsi="Arial" w:cs="Arial"/>
          <w:sz w:val="20"/>
          <w:szCs w:val="20"/>
        </w:rPr>
        <w:t>.</w:t>
      </w:r>
    </w:p>
    <w:p w:rsidR="003C2EDA" w:rsidRDefault="003C2EDA" w:rsidP="00522BC2">
      <w:pPr>
        <w:pStyle w:val="Prosttext"/>
        <w:jc w:val="both"/>
        <w:rPr>
          <w:rFonts w:ascii="Arial" w:hAnsi="Arial" w:cs="Arial"/>
          <w:b/>
          <w:bCs/>
          <w:highlight w:val="lightGray"/>
          <w:u w:val="single"/>
        </w:rPr>
      </w:pPr>
    </w:p>
    <w:p w:rsidR="00672519" w:rsidRDefault="00672519" w:rsidP="00522BC2">
      <w:pPr>
        <w:pStyle w:val="Prosttext"/>
        <w:jc w:val="both"/>
        <w:rPr>
          <w:rFonts w:ascii="Arial" w:hAnsi="Arial" w:cs="Arial"/>
          <w:b/>
          <w:bCs/>
          <w:highlight w:val="lightGray"/>
          <w:u w:val="single"/>
        </w:rPr>
      </w:pPr>
    </w:p>
    <w:p w:rsidR="000547BE" w:rsidRPr="008F3056" w:rsidRDefault="000547BE" w:rsidP="000547BE">
      <w:pPr>
        <w:rPr>
          <w:rFonts w:ascii="Arial" w:eastAsia="Times New Roman" w:hAnsi="Arial" w:cs="Arial"/>
          <w:b/>
          <w:bCs/>
          <w:sz w:val="20"/>
          <w:szCs w:val="20"/>
          <w:highlight w:val="lightGray"/>
          <w:u w:val="single"/>
          <w:lang w:eastAsia="cs-CZ"/>
        </w:rPr>
      </w:pPr>
      <w:bookmarkStart w:id="5" w:name="okříšky"/>
      <w:r w:rsidRPr="008F3056">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6</w:t>
      </w:r>
      <w:r w:rsidRPr="008F3056">
        <w:rPr>
          <w:rFonts w:ascii="Arial" w:eastAsia="Times New Roman" w:hAnsi="Arial" w:cs="Arial"/>
          <w:b/>
          <w:bCs/>
          <w:sz w:val="20"/>
          <w:szCs w:val="20"/>
          <w:highlight w:val="lightGray"/>
          <w:u w:val="single"/>
          <w:lang w:eastAsia="cs-CZ"/>
        </w:rPr>
        <w:t xml:space="preserve">. / Ukončení přesahu budovy z obce </w:t>
      </w:r>
      <w:r w:rsidRPr="000547BE">
        <w:rPr>
          <w:rFonts w:ascii="Arial" w:eastAsia="Times New Roman" w:hAnsi="Arial" w:cs="Arial"/>
          <w:b/>
          <w:bCs/>
          <w:sz w:val="20"/>
          <w:szCs w:val="20"/>
          <w:highlight w:val="lightGray"/>
          <w:u w:val="single"/>
          <w:lang w:eastAsia="cs-CZ"/>
        </w:rPr>
        <w:t>591301 Okříšky na území obce 591360 Petrovice</w:t>
      </w:r>
    </w:p>
    <w:bookmarkEnd w:id="5"/>
    <w:p w:rsidR="00431DC9" w:rsidRPr="001448AB" w:rsidRDefault="00431DC9" w:rsidP="00431DC9">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w:t>
      </w:r>
      <w:r w:rsidRPr="001448AB">
        <w:rPr>
          <w:rFonts w:ascii="Arial" w:hAnsi="Arial" w:cs="Arial"/>
          <w:sz w:val="20"/>
          <w:szCs w:val="20"/>
        </w:rPr>
        <w:t xml:space="preserve"> byl </w:t>
      </w:r>
      <w:r>
        <w:rPr>
          <w:rFonts w:ascii="Arial" w:hAnsi="Arial" w:cs="Arial"/>
          <w:sz w:val="20"/>
          <w:szCs w:val="20"/>
        </w:rPr>
        <w:t>zrušen</w:t>
      </w:r>
      <w:r w:rsidRPr="001448AB">
        <w:rPr>
          <w:rFonts w:ascii="Arial" w:hAnsi="Arial" w:cs="Arial"/>
          <w:sz w:val="20"/>
          <w:szCs w:val="20"/>
        </w:rPr>
        <w:t xml:space="preserve"> přesah budov</w:t>
      </w:r>
      <w:r>
        <w:rPr>
          <w:rFonts w:ascii="Arial" w:hAnsi="Arial" w:cs="Arial"/>
          <w:sz w:val="20"/>
          <w:szCs w:val="20"/>
        </w:rPr>
        <w:t>y</w:t>
      </w:r>
      <w:r w:rsidRPr="001448AB">
        <w:rPr>
          <w:rFonts w:ascii="Arial" w:hAnsi="Arial" w:cs="Arial"/>
          <w:sz w:val="20"/>
          <w:szCs w:val="20"/>
        </w:rPr>
        <w:t xml:space="preserve"> na území jiné obce.</w:t>
      </w:r>
    </w:p>
    <w:p w:rsidR="000547BE" w:rsidRPr="00522BC2" w:rsidRDefault="000547BE" w:rsidP="000547BE">
      <w:pPr>
        <w:jc w:val="both"/>
        <w:rPr>
          <w:rFonts w:ascii="Arial" w:hAnsi="Arial" w:cs="Arial"/>
          <w:b/>
          <w:sz w:val="20"/>
          <w:szCs w:val="20"/>
        </w:rPr>
      </w:pPr>
      <w:r w:rsidRPr="00522BC2">
        <w:rPr>
          <w:rFonts w:ascii="Arial" w:hAnsi="Arial" w:cs="Arial"/>
          <w:b/>
          <w:sz w:val="20"/>
          <w:szCs w:val="20"/>
        </w:rPr>
        <w:t>Statistický obvod</w:t>
      </w:r>
    </w:p>
    <w:p w:rsidR="000547BE" w:rsidRPr="00522BC2" w:rsidRDefault="000547BE" w:rsidP="000547BE">
      <w:pPr>
        <w:jc w:val="both"/>
        <w:rPr>
          <w:rFonts w:ascii="Arial" w:hAnsi="Arial" w:cs="Arial"/>
          <w:sz w:val="20"/>
          <w:szCs w:val="20"/>
        </w:rPr>
      </w:pPr>
      <w:r w:rsidRPr="00522BC2">
        <w:rPr>
          <w:rFonts w:ascii="Arial" w:hAnsi="Arial" w:cs="Arial"/>
          <w:sz w:val="20"/>
          <w:szCs w:val="20"/>
        </w:rPr>
        <w:t xml:space="preserve">V okrese </w:t>
      </w:r>
      <w:r w:rsidR="00426E24">
        <w:rPr>
          <w:rFonts w:ascii="Arial" w:hAnsi="Arial" w:cs="Arial"/>
          <w:sz w:val="20"/>
          <w:szCs w:val="20"/>
        </w:rPr>
        <w:t>Třebíč</w:t>
      </w:r>
      <w:r w:rsidRPr="00522BC2">
        <w:rPr>
          <w:rFonts w:ascii="Arial" w:hAnsi="Arial" w:cs="Arial"/>
          <w:sz w:val="20"/>
          <w:szCs w:val="20"/>
        </w:rPr>
        <w:t xml:space="preserve"> byl </w:t>
      </w:r>
      <w:r w:rsidRPr="00522BC2">
        <w:rPr>
          <w:rFonts w:ascii="Arial" w:hAnsi="Arial" w:cs="Arial"/>
          <w:b/>
          <w:sz w:val="20"/>
          <w:szCs w:val="20"/>
        </w:rPr>
        <w:t>zrušen přesah</w:t>
      </w:r>
      <w:r w:rsidRPr="00522BC2">
        <w:rPr>
          <w:rFonts w:ascii="Arial" w:hAnsi="Arial" w:cs="Arial"/>
          <w:sz w:val="20"/>
          <w:szCs w:val="20"/>
        </w:rPr>
        <w:t xml:space="preserve"> budovy z obce </w:t>
      </w:r>
      <w:r>
        <w:rPr>
          <w:rFonts w:ascii="Arial" w:eastAsia="Times New Roman" w:hAnsi="Arial" w:cs="Arial"/>
          <w:bCs/>
          <w:sz w:val="20"/>
          <w:szCs w:val="20"/>
          <w:lang w:eastAsia="cs-CZ"/>
        </w:rPr>
        <w:t>591301 Okříšky</w:t>
      </w:r>
      <w:r w:rsidRPr="000C1904">
        <w:rPr>
          <w:rFonts w:ascii="Arial" w:eastAsia="Times New Roman" w:hAnsi="Arial" w:cs="Arial"/>
          <w:bCs/>
          <w:sz w:val="20"/>
          <w:szCs w:val="20"/>
          <w:lang w:eastAsia="cs-CZ"/>
        </w:rPr>
        <w:t xml:space="preserve"> na území obce </w:t>
      </w:r>
      <w:r>
        <w:rPr>
          <w:rFonts w:ascii="Arial" w:eastAsia="Times New Roman" w:hAnsi="Arial" w:cs="Arial"/>
          <w:bCs/>
          <w:sz w:val="20"/>
          <w:szCs w:val="20"/>
          <w:lang w:eastAsia="cs-CZ"/>
        </w:rPr>
        <w:t>591360 Petrovice</w:t>
      </w:r>
      <w:r w:rsidRPr="00522BC2">
        <w:rPr>
          <w:rFonts w:ascii="Arial" w:hAnsi="Arial" w:cs="Arial"/>
          <w:sz w:val="20"/>
          <w:szCs w:val="20"/>
        </w:rPr>
        <w:t xml:space="preserve"> a došlo s platností od </w:t>
      </w:r>
      <w:r>
        <w:rPr>
          <w:rFonts w:ascii="Arial" w:hAnsi="Arial" w:cs="Arial"/>
          <w:sz w:val="20"/>
          <w:szCs w:val="20"/>
        </w:rPr>
        <w:t>15.9.2016</w:t>
      </w:r>
      <w:r w:rsidRPr="00522BC2">
        <w:rPr>
          <w:rFonts w:ascii="Arial" w:hAnsi="Arial" w:cs="Arial"/>
          <w:sz w:val="20"/>
          <w:szCs w:val="20"/>
        </w:rPr>
        <w:t xml:space="preserve"> ke změně vazby</w:t>
      </w:r>
    </w:p>
    <w:p w:rsidR="000547BE" w:rsidRDefault="000547BE" w:rsidP="000547BE">
      <w:pPr>
        <w:jc w:val="both"/>
        <w:rPr>
          <w:rFonts w:ascii="Arial" w:hAnsi="Arial" w:cs="Arial"/>
          <w:sz w:val="20"/>
          <w:szCs w:val="20"/>
        </w:rPr>
      </w:pPr>
      <w:r w:rsidRPr="00522BC2">
        <w:rPr>
          <w:rFonts w:ascii="Arial" w:hAnsi="Arial" w:cs="Arial"/>
          <w:b/>
          <w:sz w:val="20"/>
          <w:szCs w:val="20"/>
        </w:rPr>
        <w:t xml:space="preserve">SO </w:t>
      </w:r>
      <w:r>
        <w:rPr>
          <w:rFonts w:ascii="Arial" w:hAnsi="Arial" w:cs="Arial"/>
          <w:b/>
          <w:sz w:val="20"/>
          <w:szCs w:val="20"/>
        </w:rPr>
        <w:t>460</w:t>
      </w:r>
      <w:r w:rsidRPr="00522BC2">
        <w:rPr>
          <w:rFonts w:ascii="Arial" w:hAnsi="Arial" w:cs="Arial"/>
          <w:b/>
          <w:sz w:val="20"/>
          <w:szCs w:val="20"/>
        </w:rPr>
        <w:t xml:space="preserve"> / IDSO </w:t>
      </w:r>
      <w:r>
        <w:rPr>
          <w:rFonts w:ascii="Arial" w:hAnsi="Arial" w:cs="Arial"/>
          <w:b/>
          <w:sz w:val="20"/>
          <w:szCs w:val="20"/>
        </w:rPr>
        <w:t>604909</w:t>
      </w:r>
      <w:r w:rsidRPr="00522BC2">
        <w:rPr>
          <w:rFonts w:ascii="Arial" w:hAnsi="Arial" w:cs="Arial"/>
          <w:sz w:val="20"/>
          <w:szCs w:val="20"/>
        </w:rPr>
        <w:t xml:space="preserve"> </w:t>
      </w:r>
      <w:r w:rsidRPr="00522BC2">
        <w:rPr>
          <w:rFonts w:ascii="Arial" w:hAnsi="Arial" w:cs="Arial"/>
          <w:b/>
          <w:sz w:val="20"/>
          <w:szCs w:val="20"/>
        </w:rPr>
        <w:t xml:space="preserve">na ZSJ díl </w:t>
      </w:r>
      <w:r>
        <w:rPr>
          <w:rFonts w:ascii="Arial" w:hAnsi="Arial" w:cs="Arial"/>
          <w:b/>
          <w:sz w:val="20"/>
          <w:szCs w:val="20"/>
        </w:rPr>
        <w:t>120162 Petrovice</w:t>
      </w:r>
      <w:r w:rsidRPr="00522BC2">
        <w:rPr>
          <w:rFonts w:ascii="Arial" w:hAnsi="Arial" w:cs="Arial"/>
          <w:sz w:val="20"/>
          <w:szCs w:val="20"/>
        </w:rPr>
        <w:t>.</w:t>
      </w:r>
    </w:p>
    <w:p w:rsidR="00672519" w:rsidRDefault="00672519" w:rsidP="00426E24">
      <w:pPr>
        <w:rPr>
          <w:rFonts w:ascii="Arial" w:eastAsia="Times New Roman" w:hAnsi="Arial" w:cs="Arial"/>
          <w:b/>
          <w:bCs/>
          <w:sz w:val="20"/>
          <w:szCs w:val="20"/>
          <w:highlight w:val="lightGray"/>
          <w:u w:val="single"/>
          <w:lang w:eastAsia="cs-CZ"/>
        </w:rPr>
      </w:pPr>
    </w:p>
    <w:p w:rsidR="00426E24" w:rsidRPr="008F3056" w:rsidRDefault="00426E24" w:rsidP="00426E24">
      <w:pPr>
        <w:rPr>
          <w:rFonts w:ascii="Arial" w:eastAsia="Times New Roman" w:hAnsi="Arial" w:cs="Arial"/>
          <w:b/>
          <w:bCs/>
          <w:sz w:val="20"/>
          <w:szCs w:val="20"/>
          <w:highlight w:val="lightGray"/>
          <w:u w:val="single"/>
          <w:lang w:eastAsia="cs-CZ"/>
        </w:rPr>
      </w:pPr>
      <w:bookmarkStart w:id="6" w:name="zdice"/>
      <w:r w:rsidRPr="008F3056">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7</w:t>
      </w:r>
      <w:r w:rsidRPr="008F3056">
        <w:rPr>
          <w:rFonts w:ascii="Arial" w:eastAsia="Times New Roman" w:hAnsi="Arial" w:cs="Arial"/>
          <w:b/>
          <w:bCs/>
          <w:sz w:val="20"/>
          <w:szCs w:val="20"/>
          <w:highlight w:val="lightGray"/>
          <w:u w:val="single"/>
          <w:lang w:eastAsia="cs-CZ"/>
        </w:rPr>
        <w:t xml:space="preserve">. / Ukončení přesahu budovy z obce </w:t>
      </w:r>
      <w:r>
        <w:rPr>
          <w:rFonts w:ascii="Arial" w:eastAsia="Times New Roman" w:hAnsi="Arial" w:cs="Arial"/>
          <w:b/>
          <w:bCs/>
          <w:sz w:val="20"/>
          <w:szCs w:val="20"/>
          <w:highlight w:val="lightGray"/>
          <w:u w:val="single"/>
          <w:lang w:eastAsia="cs-CZ"/>
        </w:rPr>
        <w:t>532011 Zdice</w:t>
      </w:r>
      <w:r w:rsidRPr="000547BE">
        <w:rPr>
          <w:rFonts w:ascii="Arial" w:eastAsia="Times New Roman" w:hAnsi="Arial" w:cs="Arial"/>
          <w:b/>
          <w:bCs/>
          <w:sz w:val="20"/>
          <w:szCs w:val="20"/>
          <w:highlight w:val="lightGray"/>
          <w:u w:val="single"/>
          <w:lang w:eastAsia="cs-CZ"/>
        </w:rPr>
        <w:t xml:space="preserve"> na území obce </w:t>
      </w:r>
      <w:r>
        <w:rPr>
          <w:rFonts w:ascii="Arial" w:eastAsia="Times New Roman" w:hAnsi="Arial" w:cs="Arial"/>
          <w:b/>
          <w:bCs/>
          <w:sz w:val="20"/>
          <w:szCs w:val="20"/>
          <w:highlight w:val="lightGray"/>
          <w:u w:val="single"/>
          <w:lang w:eastAsia="cs-CZ"/>
        </w:rPr>
        <w:t>534447 Chodouň</w:t>
      </w:r>
    </w:p>
    <w:bookmarkEnd w:id="6"/>
    <w:p w:rsidR="00431DC9" w:rsidRPr="001448AB" w:rsidRDefault="00431DC9" w:rsidP="00431DC9">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w:t>
      </w:r>
      <w:r w:rsidRPr="001448AB">
        <w:rPr>
          <w:rFonts w:ascii="Arial" w:hAnsi="Arial" w:cs="Arial"/>
          <w:sz w:val="20"/>
          <w:szCs w:val="20"/>
        </w:rPr>
        <w:t xml:space="preserve"> byl </w:t>
      </w:r>
      <w:r>
        <w:rPr>
          <w:rFonts w:ascii="Arial" w:hAnsi="Arial" w:cs="Arial"/>
          <w:sz w:val="20"/>
          <w:szCs w:val="20"/>
        </w:rPr>
        <w:t>zrušen</w:t>
      </w:r>
      <w:r w:rsidRPr="001448AB">
        <w:rPr>
          <w:rFonts w:ascii="Arial" w:hAnsi="Arial" w:cs="Arial"/>
          <w:sz w:val="20"/>
          <w:szCs w:val="20"/>
        </w:rPr>
        <w:t xml:space="preserve"> přesah budov</w:t>
      </w:r>
      <w:r>
        <w:rPr>
          <w:rFonts w:ascii="Arial" w:hAnsi="Arial" w:cs="Arial"/>
          <w:sz w:val="20"/>
          <w:szCs w:val="20"/>
        </w:rPr>
        <w:t>y</w:t>
      </w:r>
      <w:r w:rsidRPr="001448AB">
        <w:rPr>
          <w:rFonts w:ascii="Arial" w:hAnsi="Arial" w:cs="Arial"/>
          <w:sz w:val="20"/>
          <w:szCs w:val="20"/>
        </w:rPr>
        <w:t xml:space="preserve"> na území jiné obce.</w:t>
      </w:r>
    </w:p>
    <w:p w:rsidR="00426E24" w:rsidRPr="00522BC2" w:rsidRDefault="00426E24" w:rsidP="00426E24">
      <w:pPr>
        <w:jc w:val="both"/>
        <w:rPr>
          <w:rFonts w:ascii="Arial" w:hAnsi="Arial" w:cs="Arial"/>
          <w:b/>
          <w:sz w:val="20"/>
          <w:szCs w:val="20"/>
        </w:rPr>
      </w:pPr>
      <w:r w:rsidRPr="00522BC2">
        <w:rPr>
          <w:rFonts w:ascii="Arial" w:hAnsi="Arial" w:cs="Arial"/>
          <w:b/>
          <w:sz w:val="20"/>
          <w:szCs w:val="20"/>
        </w:rPr>
        <w:t>Statistický obvod</w:t>
      </w:r>
    </w:p>
    <w:p w:rsidR="00426E24" w:rsidRPr="00522BC2" w:rsidRDefault="00426E24" w:rsidP="00426E24">
      <w:pPr>
        <w:jc w:val="both"/>
        <w:rPr>
          <w:rFonts w:ascii="Arial" w:hAnsi="Arial" w:cs="Arial"/>
          <w:sz w:val="20"/>
          <w:szCs w:val="20"/>
        </w:rPr>
      </w:pPr>
      <w:r w:rsidRPr="00522BC2">
        <w:rPr>
          <w:rFonts w:ascii="Arial" w:hAnsi="Arial" w:cs="Arial"/>
          <w:sz w:val="20"/>
          <w:szCs w:val="20"/>
        </w:rPr>
        <w:t xml:space="preserve">V okrese </w:t>
      </w:r>
      <w:r>
        <w:rPr>
          <w:rFonts w:ascii="Arial" w:hAnsi="Arial" w:cs="Arial"/>
          <w:sz w:val="20"/>
          <w:szCs w:val="20"/>
        </w:rPr>
        <w:t>Beroun</w:t>
      </w:r>
      <w:r w:rsidRPr="00522BC2">
        <w:rPr>
          <w:rFonts w:ascii="Arial" w:hAnsi="Arial" w:cs="Arial"/>
          <w:sz w:val="20"/>
          <w:szCs w:val="20"/>
        </w:rPr>
        <w:t xml:space="preserve"> byl </w:t>
      </w:r>
      <w:r w:rsidRPr="00522BC2">
        <w:rPr>
          <w:rFonts w:ascii="Arial" w:hAnsi="Arial" w:cs="Arial"/>
          <w:b/>
          <w:sz w:val="20"/>
          <w:szCs w:val="20"/>
        </w:rPr>
        <w:t>zrušen přesah</w:t>
      </w:r>
      <w:r w:rsidRPr="00522BC2">
        <w:rPr>
          <w:rFonts w:ascii="Arial" w:hAnsi="Arial" w:cs="Arial"/>
          <w:sz w:val="20"/>
          <w:szCs w:val="20"/>
        </w:rPr>
        <w:t xml:space="preserve"> budovy z obce </w:t>
      </w:r>
      <w:r w:rsidRPr="00426E24">
        <w:rPr>
          <w:rFonts w:ascii="Arial" w:hAnsi="Arial" w:cs="Arial"/>
          <w:sz w:val="20"/>
          <w:szCs w:val="20"/>
        </w:rPr>
        <w:t>532011 Zdice na území obce 534447 Chodouň</w:t>
      </w:r>
      <w:r w:rsidRPr="00522BC2">
        <w:rPr>
          <w:rFonts w:ascii="Arial" w:hAnsi="Arial" w:cs="Arial"/>
          <w:sz w:val="20"/>
          <w:szCs w:val="20"/>
        </w:rPr>
        <w:t xml:space="preserve"> a došlo s platností od </w:t>
      </w:r>
      <w:r>
        <w:rPr>
          <w:rFonts w:ascii="Arial" w:hAnsi="Arial" w:cs="Arial"/>
          <w:sz w:val="20"/>
          <w:szCs w:val="20"/>
        </w:rPr>
        <w:t>15.9.2016</w:t>
      </w:r>
      <w:r w:rsidRPr="00522BC2">
        <w:rPr>
          <w:rFonts w:ascii="Arial" w:hAnsi="Arial" w:cs="Arial"/>
          <w:sz w:val="20"/>
          <w:szCs w:val="20"/>
        </w:rPr>
        <w:t xml:space="preserve"> ke změně vazby</w:t>
      </w:r>
    </w:p>
    <w:p w:rsidR="00426E24" w:rsidRDefault="00426E24" w:rsidP="00426E24">
      <w:pPr>
        <w:jc w:val="both"/>
        <w:rPr>
          <w:rFonts w:ascii="Arial" w:hAnsi="Arial" w:cs="Arial"/>
          <w:sz w:val="20"/>
          <w:szCs w:val="20"/>
        </w:rPr>
      </w:pPr>
      <w:r w:rsidRPr="00522BC2">
        <w:rPr>
          <w:rFonts w:ascii="Arial" w:hAnsi="Arial" w:cs="Arial"/>
          <w:b/>
          <w:sz w:val="20"/>
          <w:szCs w:val="20"/>
        </w:rPr>
        <w:t xml:space="preserve">SO </w:t>
      </w:r>
      <w:r>
        <w:rPr>
          <w:rFonts w:ascii="Arial" w:hAnsi="Arial" w:cs="Arial"/>
          <w:b/>
          <w:sz w:val="20"/>
          <w:szCs w:val="20"/>
        </w:rPr>
        <w:t>398</w:t>
      </w:r>
      <w:r w:rsidRPr="00522BC2">
        <w:rPr>
          <w:rFonts w:ascii="Arial" w:hAnsi="Arial" w:cs="Arial"/>
          <w:b/>
          <w:sz w:val="20"/>
          <w:szCs w:val="20"/>
        </w:rPr>
        <w:t xml:space="preserve"> / IDSO </w:t>
      </w:r>
      <w:r>
        <w:rPr>
          <w:rFonts w:ascii="Arial" w:hAnsi="Arial" w:cs="Arial"/>
          <w:b/>
          <w:sz w:val="20"/>
          <w:szCs w:val="20"/>
        </w:rPr>
        <w:t>853208</w:t>
      </w:r>
      <w:r w:rsidRPr="00522BC2">
        <w:rPr>
          <w:rFonts w:ascii="Arial" w:hAnsi="Arial" w:cs="Arial"/>
          <w:sz w:val="20"/>
          <w:szCs w:val="20"/>
        </w:rPr>
        <w:t xml:space="preserve"> </w:t>
      </w:r>
      <w:r w:rsidRPr="00522BC2">
        <w:rPr>
          <w:rFonts w:ascii="Arial" w:hAnsi="Arial" w:cs="Arial"/>
          <w:b/>
          <w:sz w:val="20"/>
          <w:szCs w:val="20"/>
        </w:rPr>
        <w:t xml:space="preserve">na ZSJ díl </w:t>
      </w:r>
      <w:r>
        <w:rPr>
          <w:rFonts w:ascii="Arial" w:hAnsi="Arial" w:cs="Arial"/>
          <w:b/>
          <w:sz w:val="20"/>
          <w:szCs w:val="20"/>
        </w:rPr>
        <w:t>0521160 Chodouň</w:t>
      </w:r>
      <w:r w:rsidRPr="00522BC2">
        <w:rPr>
          <w:rFonts w:ascii="Arial" w:hAnsi="Arial" w:cs="Arial"/>
          <w:sz w:val="20"/>
          <w:szCs w:val="20"/>
        </w:rPr>
        <w:t>.</w:t>
      </w:r>
    </w:p>
    <w:p w:rsidR="00672519" w:rsidRDefault="00672519" w:rsidP="00426E24">
      <w:pPr>
        <w:rPr>
          <w:rFonts w:ascii="Arial" w:eastAsia="Times New Roman" w:hAnsi="Arial" w:cs="Arial"/>
          <w:b/>
          <w:bCs/>
          <w:sz w:val="20"/>
          <w:szCs w:val="20"/>
          <w:highlight w:val="lightGray"/>
          <w:u w:val="single"/>
          <w:lang w:eastAsia="cs-CZ"/>
        </w:rPr>
      </w:pPr>
    </w:p>
    <w:p w:rsidR="00426E24" w:rsidRPr="008F3056" w:rsidRDefault="00426E24" w:rsidP="00426E24">
      <w:pPr>
        <w:rPr>
          <w:rFonts w:ascii="Arial" w:eastAsia="Times New Roman" w:hAnsi="Arial" w:cs="Arial"/>
          <w:b/>
          <w:bCs/>
          <w:sz w:val="20"/>
          <w:szCs w:val="20"/>
          <w:highlight w:val="lightGray"/>
          <w:u w:val="single"/>
          <w:lang w:eastAsia="cs-CZ"/>
        </w:rPr>
      </w:pPr>
      <w:bookmarkStart w:id="7" w:name="strašecí"/>
      <w:r w:rsidRPr="008F3056">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8</w:t>
      </w:r>
      <w:r w:rsidRPr="008F3056">
        <w:rPr>
          <w:rFonts w:ascii="Arial" w:eastAsia="Times New Roman" w:hAnsi="Arial" w:cs="Arial"/>
          <w:b/>
          <w:bCs/>
          <w:sz w:val="20"/>
          <w:szCs w:val="20"/>
          <w:highlight w:val="lightGray"/>
          <w:u w:val="single"/>
          <w:lang w:eastAsia="cs-CZ"/>
        </w:rPr>
        <w:t xml:space="preserve">. / Ukončení přesahu budovy z obce </w:t>
      </w:r>
      <w:r>
        <w:rPr>
          <w:rFonts w:ascii="Arial" w:eastAsia="Times New Roman" w:hAnsi="Arial" w:cs="Arial"/>
          <w:b/>
          <w:bCs/>
          <w:sz w:val="20"/>
          <w:szCs w:val="20"/>
          <w:highlight w:val="lightGray"/>
          <w:u w:val="single"/>
          <w:lang w:eastAsia="cs-CZ"/>
        </w:rPr>
        <w:t>542164 Nové Strašecí</w:t>
      </w:r>
      <w:r w:rsidRPr="000547BE">
        <w:rPr>
          <w:rFonts w:ascii="Arial" w:eastAsia="Times New Roman" w:hAnsi="Arial" w:cs="Arial"/>
          <w:b/>
          <w:bCs/>
          <w:sz w:val="20"/>
          <w:szCs w:val="20"/>
          <w:highlight w:val="lightGray"/>
          <w:u w:val="single"/>
          <w:lang w:eastAsia="cs-CZ"/>
        </w:rPr>
        <w:t xml:space="preserve"> na území obce </w:t>
      </w:r>
      <w:r>
        <w:rPr>
          <w:rFonts w:ascii="Arial" w:eastAsia="Times New Roman" w:hAnsi="Arial" w:cs="Arial"/>
          <w:b/>
          <w:bCs/>
          <w:sz w:val="20"/>
          <w:szCs w:val="20"/>
          <w:highlight w:val="lightGray"/>
          <w:u w:val="single"/>
          <w:lang w:eastAsia="cs-CZ"/>
        </w:rPr>
        <w:t>542351 Řevničov</w:t>
      </w:r>
    </w:p>
    <w:bookmarkEnd w:id="7"/>
    <w:p w:rsidR="00431DC9" w:rsidRPr="001448AB" w:rsidRDefault="00431DC9" w:rsidP="00431DC9">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w:t>
      </w:r>
      <w:r w:rsidRPr="001448AB">
        <w:rPr>
          <w:rFonts w:ascii="Arial" w:hAnsi="Arial" w:cs="Arial"/>
          <w:sz w:val="20"/>
          <w:szCs w:val="20"/>
        </w:rPr>
        <w:t xml:space="preserve"> byl </w:t>
      </w:r>
      <w:r>
        <w:rPr>
          <w:rFonts w:ascii="Arial" w:hAnsi="Arial" w:cs="Arial"/>
          <w:sz w:val="20"/>
          <w:szCs w:val="20"/>
        </w:rPr>
        <w:t>zrušen</w:t>
      </w:r>
      <w:r w:rsidRPr="001448AB">
        <w:rPr>
          <w:rFonts w:ascii="Arial" w:hAnsi="Arial" w:cs="Arial"/>
          <w:sz w:val="20"/>
          <w:szCs w:val="20"/>
        </w:rPr>
        <w:t xml:space="preserve"> přesah budov</w:t>
      </w:r>
      <w:r>
        <w:rPr>
          <w:rFonts w:ascii="Arial" w:hAnsi="Arial" w:cs="Arial"/>
          <w:sz w:val="20"/>
          <w:szCs w:val="20"/>
        </w:rPr>
        <w:t>y</w:t>
      </w:r>
      <w:r w:rsidRPr="001448AB">
        <w:rPr>
          <w:rFonts w:ascii="Arial" w:hAnsi="Arial" w:cs="Arial"/>
          <w:sz w:val="20"/>
          <w:szCs w:val="20"/>
        </w:rPr>
        <w:t xml:space="preserve"> na území jiné obce.</w:t>
      </w:r>
    </w:p>
    <w:p w:rsidR="00426E24" w:rsidRPr="00522BC2" w:rsidRDefault="00426E24" w:rsidP="00426E24">
      <w:pPr>
        <w:jc w:val="both"/>
        <w:rPr>
          <w:rFonts w:ascii="Arial" w:hAnsi="Arial" w:cs="Arial"/>
          <w:b/>
          <w:sz w:val="20"/>
          <w:szCs w:val="20"/>
        </w:rPr>
      </w:pPr>
      <w:r w:rsidRPr="00522BC2">
        <w:rPr>
          <w:rFonts w:ascii="Arial" w:hAnsi="Arial" w:cs="Arial"/>
          <w:b/>
          <w:sz w:val="20"/>
          <w:szCs w:val="20"/>
        </w:rPr>
        <w:t>Statistický obvod</w:t>
      </w:r>
    </w:p>
    <w:p w:rsidR="00426E24" w:rsidRPr="00522BC2" w:rsidRDefault="00426E24" w:rsidP="00426E24">
      <w:pPr>
        <w:jc w:val="both"/>
        <w:rPr>
          <w:rFonts w:ascii="Arial" w:hAnsi="Arial" w:cs="Arial"/>
          <w:sz w:val="20"/>
          <w:szCs w:val="20"/>
        </w:rPr>
      </w:pPr>
      <w:r w:rsidRPr="00522BC2">
        <w:rPr>
          <w:rFonts w:ascii="Arial" w:hAnsi="Arial" w:cs="Arial"/>
          <w:sz w:val="20"/>
          <w:szCs w:val="20"/>
        </w:rPr>
        <w:t xml:space="preserve">V okrese </w:t>
      </w:r>
      <w:r w:rsidR="008A136A">
        <w:rPr>
          <w:rFonts w:ascii="Arial" w:hAnsi="Arial" w:cs="Arial"/>
          <w:sz w:val="20"/>
          <w:szCs w:val="20"/>
        </w:rPr>
        <w:t>Rakovník</w:t>
      </w:r>
      <w:r w:rsidRPr="00522BC2">
        <w:rPr>
          <w:rFonts w:ascii="Arial" w:hAnsi="Arial" w:cs="Arial"/>
          <w:sz w:val="20"/>
          <w:szCs w:val="20"/>
        </w:rPr>
        <w:t xml:space="preserve"> byl </w:t>
      </w:r>
      <w:r w:rsidRPr="00522BC2">
        <w:rPr>
          <w:rFonts w:ascii="Arial" w:hAnsi="Arial" w:cs="Arial"/>
          <w:b/>
          <w:sz w:val="20"/>
          <w:szCs w:val="20"/>
        </w:rPr>
        <w:t>zrušen přesah</w:t>
      </w:r>
      <w:r w:rsidRPr="00522BC2">
        <w:rPr>
          <w:rFonts w:ascii="Arial" w:hAnsi="Arial" w:cs="Arial"/>
          <w:sz w:val="20"/>
          <w:szCs w:val="20"/>
        </w:rPr>
        <w:t xml:space="preserve"> budovy z obce </w:t>
      </w:r>
      <w:r w:rsidR="008A136A" w:rsidRPr="008A136A">
        <w:rPr>
          <w:rFonts w:ascii="Arial" w:hAnsi="Arial" w:cs="Arial"/>
          <w:sz w:val="20"/>
          <w:szCs w:val="20"/>
        </w:rPr>
        <w:t>542164 Nové Strašecí na území obce 542351 Řevničov</w:t>
      </w:r>
      <w:r w:rsidRPr="00522BC2">
        <w:rPr>
          <w:rFonts w:ascii="Arial" w:hAnsi="Arial" w:cs="Arial"/>
          <w:sz w:val="20"/>
          <w:szCs w:val="20"/>
        </w:rPr>
        <w:t xml:space="preserve"> a došlo s platností od </w:t>
      </w:r>
      <w:r>
        <w:rPr>
          <w:rFonts w:ascii="Arial" w:hAnsi="Arial" w:cs="Arial"/>
          <w:sz w:val="20"/>
          <w:szCs w:val="20"/>
        </w:rPr>
        <w:t>15.9.2016</w:t>
      </w:r>
      <w:r w:rsidRPr="00522BC2">
        <w:rPr>
          <w:rFonts w:ascii="Arial" w:hAnsi="Arial" w:cs="Arial"/>
          <w:sz w:val="20"/>
          <w:szCs w:val="20"/>
        </w:rPr>
        <w:t xml:space="preserve"> ke změně vazby</w:t>
      </w:r>
    </w:p>
    <w:p w:rsidR="00426E24" w:rsidRPr="00522BC2" w:rsidRDefault="00426E24" w:rsidP="00426E24">
      <w:pPr>
        <w:jc w:val="both"/>
        <w:rPr>
          <w:rFonts w:ascii="Arial" w:hAnsi="Arial" w:cs="Arial"/>
          <w:sz w:val="20"/>
          <w:szCs w:val="20"/>
        </w:rPr>
      </w:pPr>
      <w:r w:rsidRPr="00522BC2">
        <w:rPr>
          <w:rFonts w:ascii="Arial" w:hAnsi="Arial" w:cs="Arial"/>
          <w:b/>
          <w:sz w:val="20"/>
          <w:szCs w:val="20"/>
        </w:rPr>
        <w:t xml:space="preserve">SO </w:t>
      </w:r>
      <w:r w:rsidR="008A136A">
        <w:rPr>
          <w:rFonts w:ascii="Arial" w:hAnsi="Arial" w:cs="Arial"/>
          <w:b/>
          <w:sz w:val="20"/>
          <w:szCs w:val="20"/>
        </w:rPr>
        <w:t>215</w:t>
      </w:r>
      <w:r w:rsidRPr="00522BC2">
        <w:rPr>
          <w:rFonts w:ascii="Arial" w:hAnsi="Arial" w:cs="Arial"/>
          <w:b/>
          <w:sz w:val="20"/>
          <w:szCs w:val="20"/>
        </w:rPr>
        <w:t xml:space="preserve"> / IDSO </w:t>
      </w:r>
      <w:r w:rsidR="008A136A">
        <w:rPr>
          <w:rFonts w:ascii="Arial" w:hAnsi="Arial" w:cs="Arial"/>
          <w:b/>
          <w:sz w:val="20"/>
          <w:szCs w:val="20"/>
        </w:rPr>
        <w:t>254479</w:t>
      </w:r>
      <w:r w:rsidRPr="00522BC2">
        <w:rPr>
          <w:rFonts w:ascii="Arial" w:hAnsi="Arial" w:cs="Arial"/>
          <w:sz w:val="20"/>
          <w:szCs w:val="20"/>
        </w:rPr>
        <w:t xml:space="preserve"> </w:t>
      </w:r>
      <w:r w:rsidRPr="00522BC2">
        <w:rPr>
          <w:rFonts w:ascii="Arial" w:hAnsi="Arial" w:cs="Arial"/>
          <w:b/>
          <w:sz w:val="20"/>
          <w:szCs w:val="20"/>
        </w:rPr>
        <w:t xml:space="preserve">na ZSJ díl </w:t>
      </w:r>
      <w:r w:rsidR="008A136A">
        <w:rPr>
          <w:rFonts w:ascii="Arial" w:hAnsi="Arial" w:cs="Arial"/>
          <w:b/>
          <w:sz w:val="20"/>
          <w:szCs w:val="20"/>
        </w:rPr>
        <w:t>1453940 Řevničov-u nádraží</w:t>
      </w:r>
      <w:r w:rsidRPr="00522BC2">
        <w:rPr>
          <w:rFonts w:ascii="Arial" w:hAnsi="Arial" w:cs="Arial"/>
          <w:sz w:val="20"/>
          <w:szCs w:val="20"/>
        </w:rPr>
        <w:t>.</w:t>
      </w:r>
    </w:p>
    <w:p w:rsidR="003C2EDA" w:rsidRDefault="003C2EDA" w:rsidP="00522BC2">
      <w:pPr>
        <w:pStyle w:val="Prosttext"/>
        <w:jc w:val="both"/>
        <w:rPr>
          <w:rFonts w:ascii="Arial" w:hAnsi="Arial" w:cs="Arial"/>
          <w:b/>
          <w:bCs/>
          <w:highlight w:val="lightGray"/>
          <w:u w:val="single"/>
        </w:rPr>
      </w:pPr>
    </w:p>
    <w:p w:rsidR="00672519" w:rsidRDefault="00672519" w:rsidP="00522BC2">
      <w:pPr>
        <w:pStyle w:val="Prosttext"/>
        <w:jc w:val="both"/>
        <w:rPr>
          <w:rFonts w:ascii="Arial" w:hAnsi="Arial" w:cs="Arial"/>
          <w:b/>
          <w:bCs/>
          <w:highlight w:val="lightGray"/>
          <w:u w:val="single"/>
        </w:rPr>
      </w:pPr>
    </w:p>
    <w:p w:rsidR="00E86257" w:rsidRDefault="008A136A" w:rsidP="00522BC2">
      <w:pPr>
        <w:pStyle w:val="Prosttext"/>
        <w:jc w:val="both"/>
        <w:rPr>
          <w:rFonts w:ascii="Arial" w:hAnsi="Arial" w:cs="Arial"/>
          <w:b/>
          <w:bCs/>
          <w:u w:val="single"/>
        </w:rPr>
      </w:pPr>
      <w:bookmarkStart w:id="8" w:name="starcova"/>
      <w:r>
        <w:rPr>
          <w:rFonts w:ascii="Arial" w:hAnsi="Arial" w:cs="Arial"/>
          <w:b/>
          <w:bCs/>
          <w:highlight w:val="lightGray"/>
          <w:u w:val="single"/>
        </w:rPr>
        <w:t>AD 9</w:t>
      </w:r>
      <w:r w:rsidR="00E86257" w:rsidRPr="005A040B">
        <w:rPr>
          <w:rFonts w:ascii="Arial" w:hAnsi="Arial" w:cs="Arial"/>
          <w:b/>
          <w:bCs/>
          <w:highlight w:val="lightGray"/>
          <w:u w:val="single"/>
        </w:rPr>
        <w:t xml:space="preserve">./ Změna </w:t>
      </w:r>
      <w:r w:rsidR="00E86257" w:rsidRPr="00160002">
        <w:rPr>
          <w:rFonts w:ascii="Arial" w:hAnsi="Arial" w:cs="Arial"/>
          <w:b/>
          <w:bCs/>
          <w:highlight w:val="lightGray"/>
          <w:u w:val="single"/>
        </w:rPr>
        <w:t xml:space="preserve">příslušnosti </w:t>
      </w:r>
      <w:r w:rsidR="00E86257">
        <w:rPr>
          <w:rFonts w:ascii="Arial" w:hAnsi="Arial" w:cs="Arial"/>
          <w:b/>
          <w:bCs/>
          <w:highlight w:val="lightGray"/>
          <w:u w:val="single"/>
        </w:rPr>
        <w:t xml:space="preserve">SO </w:t>
      </w:r>
      <w:r>
        <w:rPr>
          <w:rFonts w:ascii="Arial" w:hAnsi="Arial" w:cs="Arial"/>
          <w:b/>
          <w:bCs/>
          <w:highlight w:val="lightGray"/>
          <w:u w:val="single"/>
        </w:rPr>
        <w:t>308757</w:t>
      </w:r>
      <w:r w:rsidR="00E86257" w:rsidRPr="00160002">
        <w:rPr>
          <w:rFonts w:ascii="Arial" w:hAnsi="Arial" w:cs="Arial"/>
          <w:b/>
          <w:bCs/>
          <w:highlight w:val="lightGray"/>
          <w:u w:val="single"/>
        </w:rPr>
        <w:t xml:space="preserve"> do </w:t>
      </w:r>
      <w:r w:rsidR="00E86257" w:rsidRPr="007B4CF9">
        <w:rPr>
          <w:rFonts w:ascii="Arial" w:hAnsi="Arial" w:cs="Arial"/>
          <w:b/>
          <w:bCs/>
          <w:highlight w:val="lightGray"/>
          <w:u w:val="single"/>
        </w:rPr>
        <w:t>ZSJ díl</w:t>
      </w:r>
    </w:p>
    <w:bookmarkEnd w:id="8"/>
    <w:p w:rsidR="00E86257" w:rsidRDefault="00E86257" w:rsidP="00522BC2">
      <w:pPr>
        <w:pStyle w:val="Prosttext"/>
        <w:jc w:val="both"/>
        <w:rPr>
          <w:rFonts w:ascii="Arial" w:hAnsi="Arial" w:cs="Arial"/>
        </w:rPr>
      </w:pPr>
    </w:p>
    <w:p w:rsidR="00E86257" w:rsidRPr="00522BC2" w:rsidRDefault="00431DC9" w:rsidP="00522BC2">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 </w:t>
      </w:r>
      <w:r w:rsidR="00E86257" w:rsidRPr="00522BC2">
        <w:rPr>
          <w:rFonts w:ascii="Arial" w:hAnsi="Arial" w:cs="Arial"/>
          <w:sz w:val="20"/>
          <w:szCs w:val="20"/>
        </w:rPr>
        <w:t>byla provedena aktualizace vazby ZSJ dílu.</w:t>
      </w:r>
    </w:p>
    <w:p w:rsidR="00E86257" w:rsidRPr="00522BC2" w:rsidRDefault="00E86257" w:rsidP="00522BC2">
      <w:pPr>
        <w:jc w:val="both"/>
        <w:rPr>
          <w:rFonts w:ascii="Arial" w:eastAsia="Times New Roman" w:hAnsi="Arial" w:cs="Arial"/>
          <w:b/>
          <w:sz w:val="20"/>
          <w:szCs w:val="20"/>
          <w:lang w:eastAsia="cs-CZ"/>
        </w:rPr>
      </w:pPr>
      <w:r w:rsidRPr="00522BC2">
        <w:rPr>
          <w:rFonts w:ascii="Arial" w:eastAsia="Times New Roman" w:hAnsi="Arial" w:cs="Arial"/>
          <w:b/>
          <w:sz w:val="20"/>
          <w:szCs w:val="20"/>
          <w:lang w:eastAsia="cs-CZ"/>
        </w:rPr>
        <w:lastRenderedPageBreak/>
        <w:t>Statistický obvod</w:t>
      </w:r>
    </w:p>
    <w:p w:rsidR="00E86257" w:rsidRPr="00522BC2" w:rsidRDefault="00E86257" w:rsidP="00522BC2">
      <w:pPr>
        <w:jc w:val="both"/>
        <w:rPr>
          <w:rFonts w:ascii="Arial" w:eastAsia="Times New Roman" w:hAnsi="Arial" w:cs="Arial"/>
          <w:sz w:val="20"/>
          <w:szCs w:val="20"/>
          <w:lang w:eastAsia="cs-CZ"/>
        </w:rPr>
      </w:pPr>
      <w:r w:rsidRPr="00522BC2">
        <w:rPr>
          <w:rFonts w:ascii="Arial" w:eastAsia="Times New Roman" w:hAnsi="Arial" w:cs="Arial"/>
          <w:sz w:val="20"/>
          <w:szCs w:val="20"/>
          <w:lang w:eastAsia="cs-CZ"/>
        </w:rPr>
        <w:t xml:space="preserve">V okrese </w:t>
      </w:r>
      <w:r w:rsidR="008A136A">
        <w:rPr>
          <w:rFonts w:ascii="Arial" w:eastAsia="Times New Roman" w:hAnsi="Arial" w:cs="Arial"/>
          <w:sz w:val="20"/>
          <w:szCs w:val="20"/>
          <w:lang w:eastAsia="cs-CZ"/>
        </w:rPr>
        <w:t>Tábor</w:t>
      </w:r>
      <w:r w:rsidRPr="00522BC2">
        <w:rPr>
          <w:rFonts w:ascii="Arial" w:eastAsia="Times New Roman" w:hAnsi="Arial" w:cs="Arial"/>
          <w:sz w:val="20"/>
          <w:szCs w:val="20"/>
          <w:lang w:eastAsia="cs-CZ"/>
        </w:rPr>
        <w:t xml:space="preserve"> v obci </w:t>
      </w:r>
      <w:r w:rsidR="008A136A">
        <w:rPr>
          <w:rFonts w:ascii="Arial" w:eastAsia="Times New Roman" w:hAnsi="Arial" w:cs="Arial"/>
          <w:sz w:val="20"/>
          <w:szCs w:val="20"/>
          <w:lang w:eastAsia="cs-CZ"/>
        </w:rPr>
        <w:t>549631 Nadějkov</w:t>
      </w:r>
      <w:r w:rsidRPr="00522BC2">
        <w:rPr>
          <w:rFonts w:ascii="Arial" w:eastAsia="Times New Roman" w:hAnsi="Arial" w:cs="Arial"/>
          <w:sz w:val="20"/>
          <w:szCs w:val="20"/>
          <w:lang w:eastAsia="cs-CZ"/>
        </w:rPr>
        <w:t xml:space="preserve"> byla </w:t>
      </w:r>
      <w:r w:rsidRPr="008A136A">
        <w:rPr>
          <w:rFonts w:ascii="Arial" w:hAnsi="Arial" w:cs="Arial"/>
          <w:sz w:val="20"/>
          <w:szCs w:val="20"/>
        </w:rPr>
        <w:t xml:space="preserve">s účinností </w:t>
      </w:r>
      <w:r w:rsidRPr="00522BC2">
        <w:rPr>
          <w:rFonts w:ascii="Arial" w:hAnsi="Arial" w:cs="Arial"/>
          <w:sz w:val="20"/>
          <w:szCs w:val="20"/>
        </w:rPr>
        <w:t xml:space="preserve">od </w:t>
      </w:r>
      <w:r w:rsidR="00C16338">
        <w:rPr>
          <w:rFonts w:ascii="Arial" w:hAnsi="Arial" w:cs="Arial"/>
          <w:sz w:val="20"/>
          <w:szCs w:val="20"/>
        </w:rPr>
        <w:t>15.9.2016</w:t>
      </w:r>
      <w:r w:rsidRPr="00522BC2">
        <w:rPr>
          <w:rFonts w:ascii="Arial" w:hAnsi="Arial" w:cs="Arial"/>
        </w:rPr>
        <w:t xml:space="preserve"> </w:t>
      </w:r>
      <w:r w:rsidRPr="00522BC2">
        <w:rPr>
          <w:rFonts w:ascii="Arial" w:eastAsia="Times New Roman" w:hAnsi="Arial" w:cs="Arial"/>
          <w:b/>
          <w:sz w:val="20"/>
          <w:szCs w:val="20"/>
          <w:lang w:eastAsia="cs-CZ"/>
        </w:rPr>
        <w:t>změněna vazba</w:t>
      </w:r>
      <w:r w:rsidRPr="00522BC2">
        <w:rPr>
          <w:rFonts w:ascii="Arial" w:eastAsia="Times New Roman" w:hAnsi="Arial" w:cs="Arial"/>
          <w:sz w:val="20"/>
          <w:szCs w:val="20"/>
          <w:lang w:eastAsia="cs-CZ"/>
        </w:rPr>
        <w:t xml:space="preserve"> </w:t>
      </w:r>
    </w:p>
    <w:p w:rsidR="00E86257" w:rsidRPr="00522BC2" w:rsidRDefault="00E86257" w:rsidP="00522BC2">
      <w:pPr>
        <w:jc w:val="both"/>
        <w:rPr>
          <w:rFonts w:ascii="Arial" w:eastAsia="Times New Roman" w:hAnsi="Arial" w:cs="Arial"/>
          <w:sz w:val="20"/>
          <w:szCs w:val="20"/>
          <w:lang w:eastAsia="cs-CZ"/>
        </w:rPr>
      </w:pPr>
      <w:r w:rsidRPr="00522BC2">
        <w:rPr>
          <w:rFonts w:ascii="Arial" w:eastAsia="Times New Roman" w:hAnsi="Arial" w:cs="Arial"/>
          <w:b/>
          <w:sz w:val="20"/>
          <w:szCs w:val="20"/>
          <w:lang w:eastAsia="cs-CZ"/>
        </w:rPr>
        <w:t xml:space="preserve">SO </w:t>
      </w:r>
      <w:r w:rsidR="008A136A">
        <w:rPr>
          <w:rFonts w:ascii="Arial" w:eastAsia="Times New Roman" w:hAnsi="Arial" w:cs="Arial"/>
          <w:b/>
          <w:sz w:val="20"/>
          <w:szCs w:val="20"/>
          <w:lang w:eastAsia="cs-CZ"/>
        </w:rPr>
        <w:t>391</w:t>
      </w:r>
      <w:r w:rsidRPr="00522BC2">
        <w:rPr>
          <w:rFonts w:ascii="Arial" w:eastAsia="Times New Roman" w:hAnsi="Arial" w:cs="Arial"/>
          <w:b/>
          <w:sz w:val="20"/>
          <w:szCs w:val="20"/>
          <w:lang w:eastAsia="cs-CZ"/>
        </w:rPr>
        <w:t xml:space="preserve"> / IDSO </w:t>
      </w:r>
      <w:r w:rsidR="000E1F45">
        <w:rPr>
          <w:rFonts w:ascii="Arial" w:eastAsia="Times New Roman" w:hAnsi="Arial" w:cs="Arial"/>
          <w:b/>
          <w:sz w:val="20"/>
          <w:szCs w:val="20"/>
          <w:lang w:eastAsia="cs-CZ"/>
        </w:rPr>
        <w:t>308757</w:t>
      </w:r>
      <w:r w:rsidRPr="00522BC2">
        <w:rPr>
          <w:rFonts w:ascii="Arial" w:eastAsia="Times New Roman" w:hAnsi="Arial" w:cs="Arial"/>
          <w:sz w:val="20"/>
          <w:szCs w:val="20"/>
          <w:lang w:eastAsia="cs-CZ"/>
        </w:rPr>
        <w:t xml:space="preserve"> z dosavadní ZSJ díl </w:t>
      </w:r>
      <w:r w:rsidR="000E1F45">
        <w:rPr>
          <w:rFonts w:ascii="Arial" w:eastAsia="Times New Roman" w:hAnsi="Arial" w:cs="Arial"/>
          <w:sz w:val="20"/>
          <w:szCs w:val="20"/>
          <w:lang w:eastAsia="cs-CZ"/>
        </w:rPr>
        <w:t>1010520 Nadějkov</w:t>
      </w:r>
      <w:r w:rsidRPr="00522BC2">
        <w:rPr>
          <w:rFonts w:ascii="Arial" w:eastAsia="Times New Roman" w:hAnsi="Arial" w:cs="Arial"/>
          <w:sz w:val="20"/>
          <w:szCs w:val="20"/>
          <w:lang w:eastAsia="cs-CZ"/>
        </w:rPr>
        <w:t xml:space="preserve"> nově do </w:t>
      </w:r>
      <w:r w:rsidRPr="00522BC2">
        <w:rPr>
          <w:rFonts w:ascii="Arial" w:eastAsia="Times New Roman" w:hAnsi="Arial" w:cs="Arial"/>
          <w:b/>
          <w:sz w:val="20"/>
          <w:szCs w:val="20"/>
          <w:lang w:eastAsia="cs-CZ"/>
        </w:rPr>
        <w:t xml:space="preserve">ZSJ díl </w:t>
      </w:r>
      <w:r w:rsidR="000E1F45">
        <w:rPr>
          <w:rFonts w:ascii="Arial" w:eastAsia="Times New Roman" w:hAnsi="Arial" w:cs="Arial"/>
          <w:b/>
          <w:sz w:val="20"/>
          <w:szCs w:val="20"/>
          <w:lang w:eastAsia="cs-CZ"/>
        </w:rPr>
        <w:t>1010950 Starcova Lhota</w:t>
      </w:r>
      <w:r w:rsidRPr="00522BC2">
        <w:rPr>
          <w:rFonts w:ascii="Arial" w:eastAsia="Times New Roman" w:hAnsi="Arial" w:cs="Arial"/>
          <w:sz w:val="20"/>
          <w:szCs w:val="20"/>
          <w:lang w:eastAsia="cs-CZ"/>
        </w:rPr>
        <w:t>.</w:t>
      </w:r>
    </w:p>
    <w:p w:rsidR="00857F68" w:rsidRDefault="00857F68"/>
    <w:p w:rsidR="00E86257" w:rsidRPr="00C87169" w:rsidRDefault="00E86257" w:rsidP="00E86257">
      <w:pPr>
        <w:jc w:val="both"/>
        <w:rPr>
          <w:rFonts w:ascii="Arial" w:eastAsia="Times New Roman" w:hAnsi="Arial" w:cs="Arial"/>
          <w:b/>
          <w:bCs/>
          <w:sz w:val="20"/>
          <w:szCs w:val="20"/>
          <w:highlight w:val="lightGray"/>
          <w:u w:val="single"/>
          <w:lang w:eastAsia="cs-CZ"/>
        </w:rPr>
      </w:pPr>
      <w:bookmarkStart w:id="9" w:name="na_křepčích"/>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w:t>
      </w:r>
      <w:r w:rsidR="000E1F45">
        <w:rPr>
          <w:rFonts w:ascii="Arial" w:eastAsia="Times New Roman" w:hAnsi="Arial" w:cs="Arial"/>
          <w:b/>
          <w:bCs/>
          <w:sz w:val="20"/>
          <w:szCs w:val="20"/>
          <w:highlight w:val="lightGray"/>
          <w:u w:val="single"/>
          <w:lang w:eastAsia="cs-CZ"/>
        </w:rPr>
        <w:t>0</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0E1F45">
        <w:rPr>
          <w:rFonts w:ascii="Arial" w:eastAsia="Times New Roman" w:hAnsi="Arial" w:cs="Arial"/>
          <w:b/>
          <w:bCs/>
          <w:sz w:val="20"/>
          <w:szCs w:val="20"/>
          <w:highlight w:val="lightGray"/>
          <w:u w:val="single"/>
          <w:lang w:eastAsia="cs-CZ"/>
        </w:rPr>
        <w:t>312894 Na Křepčích</w:t>
      </w:r>
      <w:r w:rsidRPr="00C87169">
        <w:rPr>
          <w:rFonts w:ascii="Arial" w:eastAsia="Times New Roman" w:hAnsi="Arial" w:cs="Arial"/>
          <w:b/>
          <w:bCs/>
          <w:sz w:val="20"/>
          <w:szCs w:val="20"/>
          <w:highlight w:val="lightGray"/>
          <w:u w:val="single"/>
          <w:lang w:eastAsia="cs-CZ"/>
        </w:rPr>
        <w:t xml:space="preserve"> na díly</w:t>
      </w:r>
    </w:p>
    <w:bookmarkEnd w:id="9"/>
    <w:p w:rsidR="00E86257" w:rsidRPr="0097247F" w:rsidRDefault="00431DC9" w:rsidP="00E86257">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 </w:t>
      </w:r>
      <w:r w:rsidRPr="00522BC2">
        <w:rPr>
          <w:rFonts w:ascii="Arial" w:hAnsi="Arial" w:cs="Arial"/>
          <w:sz w:val="20"/>
          <w:szCs w:val="20"/>
        </w:rPr>
        <w:t>byla provedena aktualizace vazby ZSJ dílu</w:t>
      </w:r>
      <w:r w:rsidR="00E86257" w:rsidRPr="0097247F">
        <w:rPr>
          <w:rFonts w:ascii="Arial" w:hAnsi="Arial" w:cs="Arial"/>
          <w:sz w:val="20"/>
          <w:szCs w:val="20"/>
        </w:rPr>
        <w:t>, která má nyní následující parametry:</w:t>
      </w:r>
    </w:p>
    <w:p w:rsidR="00E86257" w:rsidRPr="0097247F" w:rsidRDefault="00E86257" w:rsidP="00E86257">
      <w:pPr>
        <w:jc w:val="both"/>
        <w:rPr>
          <w:rFonts w:ascii="Arial" w:hAnsi="Arial" w:cs="Arial"/>
          <w:b/>
          <w:sz w:val="20"/>
          <w:szCs w:val="20"/>
        </w:rPr>
      </w:pPr>
      <w:r w:rsidRPr="0097247F">
        <w:rPr>
          <w:rFonts w:ascii="Arial" w:hAnsi="Arial" w:cs="Arial"/>
          <w:b/>
          <w:sz w:val="20"/>
          <w:szCs w:val="20"/>
        </w:rPr>
        <w:t>Základní sídelní jednotka díl</w:t>
      </w:r>
    </w:p>
    <w:p w:rsidR="00E86257" w:rsidRPr="0097247F" w:rsidRDefault="00E86257" w:rsidP="00E86257">
      <w:pPr>
        <w:jc w:val="both"/>
        <w:rPr>
          <w:rFonts w:ascii="Arial" w:hAnsi="Arial" w:cs="Arial"/>
          <w:sz w:val="20"/>
          <w:szCs w:val="20"/>
        </w:rPr>
      </w:pPr>
      <w:r w:rsidRPr="0097247F">
        <w:rPr>
          <w:rFonts w:ascii="Arial" w:hAnsi="Arial" w:cs="Arial"/>
          <w:sz w:val="20"/>
          <w:szCs w:val="20"/>
        </w:rPr>
        <w:t xml:space="preserve">V okrese </w:t>
      </w:r>
      <w:r w:rsidR="000E1F45">
        <w:rPr>
          <w:rFonts w:ascii="Arial" w:hAnsi="Arial" w:cs="Arial"/>
          <w:sz w:val="20"/>
          <w:szCs w:val="20"/>
        </w:rPr>
        <w:t>Ústí nad Orlicí</w:t>
      </w:r>
      <w:r w:rsidRPr="0097247F">
        <w:rPr>
          <w:rFonts w:ascii="Arial" w:hAnsi="Arial" w:cs="Arial"/>
          <w:sz w:val="20"/>
          <w:szCs w:val="20"/>
        </w:rPr>
        <w:t xml:space="preserve">, v obci </w:t>
      </w:r>
      <w:r w:rsidR="000E1F45">
        <w:rPr>
          <w:rFonts w:ascii="Arial" w:hAnsi="Arial" w:cs="Arial"/>
          <w:sz w:val="20"/>
          <w:szCs w:val="20"/>
        </w:rPr>
        <w:t>580350 Choceň</w:t>
      </w:r>
      <w:r w:rsidRPr="0097247F">
        <w:rPr>
          <w:rFonts w:ascii="Arial" w:hAnsi="Arial" w:cs="Arial"/>
          <w:sz w:val="20"/>
          <w:szCs w:val="20"/>
        </w:rPr>
        <w:t>,</w:t>
      </w:r>
      <w:r w:rsidRPr="0097247F">
        <w:rPr>
          <w:rFonts w:ascii="Arial" w:hAnsi="Arial" w:cs="Arial"/>
          <w:b/>
          <w:sz w:val="20"/>
          <w:szCs w:val="20"/>
        </w:rPr>
        <w:t xml:space="preserve"> </w:t>
      </w:r>
      <w:r w:rsidRPr="0097247F">
        <w:rPr>
          <w:rFonts w:ascii="Arial" w:hAnsi="Arial" w:cs="Arial"/>
          <w:sz w:val="20"/>
          <w:szCs w:val="20"/>
        </w:rPr>
        <w:t xml:space="preserve">s účinností od </w:t>
      </w:r>
      <w:r w:rsidR="00C16338">
        <w:rPr>
          <w:rFonts w:ascii="Arial" w:hAnsi="Arial" w:cs="Arial"/>
          <w:sz w:val="20"/>
          <w:szCs w:val="20"/>
        </w:rPr>
        <w:t>15.9.2016</w:t>
      </w:r>
      <w:r w:rsidRPr="0097247F">
        <w:rPr>
          <w:rFonts w:ascii="Arial" w:hAnsi="Arial" w:cs="Arial"/>
        </w:rPr>
        <w:t xml:space="preserve"> </w:t>
      </w:r>
      <w:r w:rsidRPr="0097247F">
        <w:rPr>
          <w:rFonts w:ascii="Arial" w:hAnsi="Arial" w:cs="Arial"/>
          <w:sz w:val="20"/>
          <w:szCs w:val="20"/>
        </w:rPr>
        <w:t xml:space="preserve">došlo k rozdělení ZSJ </w:t>
      </w:r>
      <w:r w:rsidR="000E1F45">
        <w:rPr>
          <w:rFonts w:ascii="Arial" w:hAnsi="Arial" w:cs="Arial"/>
          <w:sz w:val="20"/>
          <w:szCs w:val="20"/>
        </w:rPr>
        <w:t>312894 Na Křepčích</w:t>
      </w:r>
      <w:r w:rsidRPr="0097247F">
        <w:rPr>
          <w:rFonts w:ascii="Arial" w:hAnsi="Arial" w:cs="Arial"/>
          <w:sz w:val="20"/>
          <w:szCs w:val="20"/>
        </w:rPr>
        <w:t xml:space="preserve"> na dva díly:</w:t>
      </w:r>
    </w:p>
    <w:p w:rsidR="00E86257" w:rsidRPr="0097247F" w:rsidRDefault="00E86257" w:rsidP="00E86257">
      <w:pPr>
        <w:jc w:val="both"/>
        <w:rPr>
          <w:rFonts w:ascii="Arial" w:hAnsi="Arial" w:cs="Arial"/>
          <w:sz w:val="20"/>
          <w:szCs w:val="20"/>
        </w:rPr>
      </w:pPr>
      <w:r w:rsidRPr="000E1F45">
        <w:rPr>
          <w:rFonts w:ascii="Arial" w:hAnsi="Arial" w:cs="Arial"/>
          <w:b/>
          <w:sz w:val="20"/>
          <w:szCs w:val="20"/>
        </w:rPr>
        <w:t xml:space="preserve">ZSJ </w:t>
      </w:r>
      <w:r w:rsidR="000E1F45" w:rsidRPr="000E1F45">
        <w:rPr>
          <w:rFonts w:ascii="Arial" w:hAnsi="Arial" w:cs="Arial"/>
          <w:b/>
          <w:sz w:val="20"/>
          <w:szCs w:val="20"/>
        </w:rPr>
        <w:t>3128941 Na Křepčích</w:t>
      </w:r>
      <w:r w:rsidR="000E1F45" w:rsidRPr="0097247F">
        <w:rPr>
          <w:rFonts w:ascii="Arial" w:hAnsi="Arial" w:cs="Arial"/>
          <w:sz w:val="20"/>
          <w:szCs w:val="20"/>
        </w:rPr>
        <w:t xml:space="preserve"> </w:t>
      </w:r>
      <w:r w:rsidRPr="0097247F">
        <w:rPr>
          <w:rFonts w:ascii="Arial" w:hAnsi="Arial" w:cs="Arial"/>
          <w:b/>
          <w:sz w:val="20"/>
          <w:szCs w:val="20"/>
        </w:rPr>
        <w:t>díl 1</w:t>
      </w:r>
      <w:r w:rsidRPr="0097247F">
        <w:rPr>
          <w:rFonts w:ascii="Arial" w:hAnsi="Arial" w:cs="Arial"/>
          <w:sz w:val="20"/>
          <w:szCs w:val="20"/>
        </w:rPr>
        <w:t xml:space="preserve"> leží na katastrálním území </w:t>
      </w:r>
      <w:r w:rsidR="000E1F45">
        <w:rPr>
          <w:rFonts w:ascii="Arial" w:hAnsi="Arial" w:cs="Arial"/>
          <w:sz w:val="20"/>
          <w:szCs w:val="20"/>
        </w:rPr>
        <w:t>651974 Choceň</w:t>
      </w:r>
      <w:r w:rsidRPr="0097247F">
        <w:rPr>
          <w:rFonts w:ascii="Arial" w:hAnsi="Arial" w:cs="Arial"/>
          <w:sz w:val="20"/>
          <w:szCs w:val="20"/>
        </w:rPr>
        <w:t xml:space="preserve"> a budovy s čísly na jeho území přísluší k části obce </w:t>
      </w:r>
      <w:r w:rsidR="00E0160C">
        <w:rPr>
          <w:rFonts w:ascii="Arial" w:hAnsi="Arial" w:cs="Arial"/>
          <w:sz w:val="20"/>
          <w:szCs w:val="20"/>
        </w:rPr>
        <w:t>411400 Choceň</w:t>
      </w:r>
      <w:r w:rsidRPr="0097247F">
        <w:rPr>
          <w:rFonts w:ascii="Arial" w:hAnsi="Arial" w:cs="Arial"/>
          <w:sz w:val="20"/>
          <w:szCs w:val="20"/>
        </w:rPr>
        <w:t>;</w:t>
      </w:r>
    </w:p>
    <w:p w:rsidR="00E86257" w:rsidRPr="0097247F" w:rsidRDefault="00E86257" w:rsidP="00E86257">
      <w:pPr>
        <w:jc w:val="both"/>
        <w:rPr>
          <w:rFonts w:ascii="Arial" w:hAnsi="Arial" w:cs="Arial"/>
          <w:sz w:val="20"/>
          <w:szCs w:val="20"/>
        </w:rPr>
      </w:pPr>
      <w:r w:rsidRPr="0097247F">
        <w:rPr>
          <w:rFonts w:ascii="Arial" w:hAnsi="Arial" w:cs="Arial"/>
          <w:b/>
          <w:sz w:val="20"/>
          <w:szCs w:val="20"/>
        </w:rPr>
        <w:t xml:space="preserve">ZSJ </w:t>
      </w:r>
      <w:r w:rsidR="000E1F45" w:rsidRPr="000E1F45">
        <w:rPr>
          <w:rFonts w:ascii="Arial" w:hAnsi="Arial" w:cs="Arial"/>
          <w:b/>
          <w:sz w:val="20"/>
          <w:szCs w:val="20"/>
        </w:rPr>
        <w:t>3128942 Na Křepčích</w:t>
      </w:r>
      <w:r w:rsidR="000E1F45" w:rsidRPr="0097247F">
        <w:rPr>
          <w:rFonts w:ascii="Arial" w:hAnsi="Arial" w:cs="Arial"/>
          <w:sz w:val="20"/>
          <w:szCs w:val="20"/>
        </w:rPr>
        <w:t xml:space="preserve"> </w:t>
      </w:r>
      <w:r w:rsidRPr="0097247F">
        <w:rPr>
          <w:rFonts w:ascii="Arial" w:hAnsi="Arial" w:cs="Arial"/>
          <w:b/>
          <w:sz w:val="20"/>
          <w:szCs w:val="20"/>
        </w:rPr>
        <w:t>díl 2</w:t>
      </w:r>
      <w:r w:rsidRPr="0097247F">
        <w:rPr>
          <w:rFonts w:ascii="Arial" w:hAnsi="Arial" w:cs="Arial"/>
          <w:sz w:val="20"/>
          <w:szCs w:val="20"/>
        </w:rPr>
        <w:t xml:space="preserve"> leží na katastrálním území </w:t>
      </w:r>
      <w:r w:rsidR="000E1F45">
        <w:rPr>
          <w:rFonts w:ascii="Arial" w:hAnsi="Arial" w:cs="Arial"/>
          <w:sz w:val="20"/>
          <w:szCs w:val="20"/>
        </w:rPr>
        <w:t>651974 Choceň</w:t>
      </w:r>
      <w:r w:rsidR="000E1F45" w:rsidRPr="0097247F">
        <w:rPr>
          <w:rFonts w:ascii="Arial" w:hAnsi="Arial" w:cs="Arial"/>
          <w:sz w:val="20"/>
          <w:szCs w:val="20"/>
        </w:rPr>
        <w:t xml:space="preserve"> </w:t>
      </w:r>
      <w:r w:rsidRPr="0097247F">
        <w:rPr>
          <w:rFonts w:ascii="Arial" w:hAnsi="Arial" w:cs="Arial"/>
          <w:sz w:val="20"/>
          <w:szCs w:val="20"/>
        </w:rPr>
        <w:t xml:space="preserve">a budovy s čísly na jeho území přísluší k části obce </w:t>
      </w:r>
      <w:r w:rsidR="00E0160C">
        <w:rPr>
          <w:rFonts w:ascii="Arial" w:hAnsi="Arial" w:cs="Arial"/>
          <w:sz w:val="20"/>
          <w:szCs w:val="20"/>
        </w:rPr>
        <w:t>038253 Březenice</w:t>
      </w:r>
      <w:r w:rsidRPr="0097247F">
        <w:rPr>
          <w:rFonts w:ascii="Arial" w:hAnsi="Arial" w:cs="Arial"/>
          <w:sz w:val="20"/>
          <w:szCs w:val="20"/>
        </w:rPr>
        <w:t>.</w:t>
      </w:r>
    </w:p>
    <w:p w:rsidR="00E86257" w:rsidRPr="0097247F" w:rsidRDefault="00E86257" w:rsidP="00E86257">
      <w:pPr>
        <w:rPr>
          <w:rFonts w:ascii="Arial" w:hAnsi="Arial" w:cs="Arial"/>
          <w:b/>
          <w:sz w:val="20"/>
          <w:szCs w:val="20"/>
        </w:rPr>
      </w:pPr>
      <w:r w:rsidRPr="0097247F">
        <w:rPr>
          <w:rFonts w:ascii="Arial" w:hAnsi="Arial" w:cs="Arial"/>
          <w:b/>
          <w:sz w:val="20"/>
          <w:szCs w:val="20"/>
        </w:rPr>
        <w:t>Statistický obvod</w:t>
      </w:r>
    </w:p>
    <w:p w:rsidR="00E86257" w:rsidRPr="0097247F" w:rsidRDefault="00E86257" w:rsidP="00E86257">
      <w:pPr>
        <w:jc w:val="both"/>
        <w:rPr>
          <w:rFonts w:ascii="Arial" w:hAnsi="Arial" w:cs="Arial"/>
          <w:sz w:val="20"/>
          <w:szCs w:val="20"/>
        </w:rPr>
      </w:pPr>
      <w:r w:rsidRPr="0097247F">
        <w:rPr>
          <w:rFonts w:ascii="Arial" w:hAnsi="Arial" w:cs="Arial"/>
          <w:sz w:val="20"/>
          <w:szCs w:val="20"/>
        </w:rPr>
        <w:t xml:space="preserve">SO </w:t>
      </w:r>
      <w:r w:rsidR="00E0160C">
        <w:rPr>
          <w:rFonts w:ascii="Arial" w:hAnsi="Arial" w:cs="Arial"/>
          <w:sz w:val="20"/>
          <w:szCs w:val="20"/>
        </w:rPr>
        <w:t>292</w:t>
      </w:r>
      <w:r w:rsidRPr="0097247F">
        <w:rPr>
          <w:rFonts w:ascii="Arial" w:hAnsi="Arial" w:cs="Arial"/>
          <w:sz w:val="20"/>
          <w:szCs w:val="20"/>
        </w:rPr>
        <w:t xml:space="preserve"> / IDSO </w:t>
      </w:r>
      <w:r w:rsidR="00E0160C">
        <w:rPr>
          <w:rFonts w:ascii="Arial" w:hAnsi="Arial" w:cs="Arial"/>
          <w:sz w:val="20"/>
          <w:szCs w:val="20"/>
        </w:rPr>
        <w:t>525316</w:t>
      </w:r>
      <w:r w:rsidR="0097247F" w:rsidRPr="0097247F">
        <w:rPr>
          <w:rFonts w:ascii="Arial" w:hAnsi="Arial" w:cs="Arial"/>
          <w:sz w:val="20"/>
          <w:szCs w:val="20"/>
        </w:rPr>
        <w:t xml:space="preserve"> </w:t>
      </w:r>
      <w:r w:rsidRPr="0097247F">
        <w:rPr>
          <w:rFonts w:ascii="Arial" w:hAnsi="Arial" w:cs="Arial"/>
          <w:sz w:val="20"/>
          <w:szCs w:val="20"/>
        </w:rPr>
        <w:t xml:space="preserve">návazně změnil vazbu na ZSJ díl </w:t>
      </w:r>
      <w:r w:rsidR="00E0160C">
        <w:rPr>
          <w:rFonts w:ascii="Arial" w:hAnsi="Arial" w:cs="Arial"/>
          <w:sz w:val="20"/>
          <w:szCs w:val="20"/>
        </w:rPr>
        <w:t>3128941 Na Křepčích</w:t>
      </w:r>
      <w:r w:rsidR="00E0160C" w:rsidRPr="0097247F">
        <w:rPr>
          <w:rFonts w:ascii="Arial" w:hAnsi="Arial" w:cs="Arial"/>
          <w:sz w:val="20"/>
          <w:szCs w:val="20"/>
        </w:rPr>
        <w:t xml:space="preserve"> </w:t>
      </w:r>
      <w:r w:rsidRPr="0097247F">
        <w:rPr>
          <w:rFonts w:ascii="Arial" w:hAnsi="Arial" w:cs="Arial"/>
          <w:sz w:val="20"/>
          <w:szCs w:val="20"/>
        </w:rPr>
        <w:t>díl 1,</w:t>
      </w:r>
    </w:p>
    <w:p w:rsidR="00E86257" w:rsidRPr="0097247F" w:rsidRDefault="00E86257" w:rsidP="00E86257">
      <w:pPr>
        <w:jc w:val="both"/>
        <w:rPr>
          <w:rFonts w:ascii="Arial" w:hAnsi="Arial" w:cs="Arial"/>
          <w:sz w:val="20"/>
          <w:szCs w:val="20"/>
        </w:rPr>
      </w:pPr>
      <w:r w:rsidRPr="0097247F">
        <w:rPr>
          <w:rFonts w:ascii="Arial" w:hAnsi="Arial" w:cs="Arial"/>
          <w:b/>
          <w:sz w:val="20"/>
          <w:szCs w:val="20"/>
        </w:rPr>
        <w:t xml:space="preserve">vznikl nový SO </w:t>
      </w:r>
      <w:r w:rsidR="00E0160C">
        <w:rPr>
          <w:rFonts w:ascii="Arial" w:hAnsi="Arial" w:cs="Arial"/>
          <w:b/>
          <w:sz w:val="20"/>
          <w:szCs w:val="20"/>
        </w:rPr>
        <w:t>709</w:t>
      </w:r>
      <w:r w:rsidRPr="0097247F">
        <w:rPr>
          <w:rFonts w:ascii="Arial" w:hAnsi="Arial" w:cs="Arial"/>
          <w:b/>
          <w:sz w:val="20"/>
          <w:szCs w:val="20"/>
        </w:rPr>
        <w:t xml:space="preserve"> / IDSO 85</w:t>
      </w:r>
      <w:r w:rsidR="0097247F" w:rsidRPr="0097247F">
        <w:rPr>
          <w:rFonts w:ascii="Arial" w:hAnsi="Arial" w:cs="Arial"/>
          <w:b/>
          <w:sz w:val="20"/>
          <w:szCs w:val="20"/>
        </w:rPr>
        <w:t>8</w:t>
      </w:r>
      <w:r w:rsidR="00E0160C">
        <w:rPr>
          <w:rFonts w:ascii="Arial" w:hAnsi="Arial" w:cs="Arial"/>
          <w:b/>
          <w:sz w:val="20"/>
          <w:szCs w:val="20"/>
        </w:rPr>
        <w:t>242</w:t>
      </w:r>
      <w:r w:rsidRPr="0097247F">
        <w:rPr>
          <w:rFonts w:ascii="Arial" w:hAnsi="Arial" w:cs="Arial"/>
          <w:sz w:val="20"/>
          <w:szCs w:val="20"/>
        </w:rPr>
        <w:t xml:space="preserve"> s vazbou na ZSJ díl </w:t>
      </w:r>
      <w:r w:rsidR="000E1F45">
        <w:rPr>
          <w:rFonts w:ascii="Arial" w:hAnsi="Arial" w:cs="Arial"/>
          <w:sz w:val="20"/>
          <w:szCs w:val="20"/>
        </w:rPr>
        <w:t>3128942 Na Křepčích</w:t>
      </w:r>
      <w:r w:rsidR="000E1F45" w:rsidRPr="0097247F">
        <w:rPr>
          <w:rFonts w:ascii="Arial" w:hAnsi="Arial" w:cs="Arial"/>
          <w:sz w:val="20"/>
          <w:szCs w:val="20"/>
        </w:rPr>
        <w:t xml:space="preserve"> </w:t>
      </w:r>
      <w:r w:rsidRPr="0097247F">
        <w:rPr>
          <w:rFonts w:ascii="Arial" w:hAnsi="Arial" w:cs="Arial"/>
          <w:sz w:val="20"/>
          <w:szCs w:val="20"/>
        </w:rPr>
        <w:t>díl 2.</w:t>
      </w:r>
    </w:p>
    <w:p w:rsidR="00416EDE" w:rsidRDefault="00416EDE" w:rsidP="00E0160C">
      <w:pPr>
        <w:jc w:val="both"/>
        <w:rPr>
          <w:rFonts w:ascii="Arial" w:eastAsia="Times New Roman" w:hAnsi="Arial" w:cs="Arial"/>
          <w:b/>
          <w:bCs/>
          <w:sz w:val="20"/>
          <w:szCs w:val="20"/>
          <w:highlight w:val="lightGray"/>
          <w:u w:val="single"/>
          <w:lang w:eastAsia="cs-CZ"/>
        </w:rPr>
      </w:pPr>
    </w:p>
    <w:p w:rsidR="00E0160C" w:rsidRPr="00C87169" w:rsidRDefault="00E0160C" w:rsidP="00E0160C">
      <w:pPr>
        <w:jc w:val="both"/>
        <w:rPr>
          <w:rFonts w:ascii="Arial" w:eastAsia="Times New Roman" w:hAnsi="Arial" w:cs="Arial"/>
          <w:b/>
          <w:bCs/>
          <w:sz w:val="20"/>
          <w:szCs w:val="20"/>
          <w:highlight w:val="lightGray"/>
          <w:u w:val="single"/>
          <w:lang w:eastAsia="cs-CZ"/>
        </w:rPr>
      </w:pPr>
      <w:bookmarkStart w:id="10" w:name="slavětice"/>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w:t>
      </w:r>
      <w:r w:rsidR="00416EDE">
        <w:rPr>
          <w:rFonts w:ascii="Arial" w:eastAsia="Times New Roman" w:hAnsi="Arial" w:cs="Arial"/>
          <w:b/>
          <w:bCs/>
          <w:sz w:val="20"/>
          <w:szCs w:val="20"/>
          <w:highlight w:val="lightGray"/>
          <w:u w:val="single"/>
          <w:lang w:eastAsia="cs-CZ"/>
        </w:rPr>
        <w:t>1</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187208 Slavětice</w:t>
      </w:r>
      <w:r w:rsidRPr="00C87169">
        <w:rPr>
          <w:rFonts w:ascii="Arial" w:eastAsia="Times New Roman" w:hAnsi="Arial" w:cs="Arial"/>
          <w:b/>
          <w:bCs/>
          <w:sz w:val="20"/>
          <w:szCs w:val="20"/>
          <w:highlight w:val="lightGray"/>
          <w:u w:val="single"/>
          <w:lang w:eastAsia="cs-CZ"/>
        </w:rPr>
        <w:t xml:space="preserve"> na díly</w:t>
      </w:r>
    </w:p>
    <w:bookmarkEnd w:id="10"/>
    <w:p w:rsidR="00431DC9" w:rsidRPr="0097247F" w:rsidRDefault="00431DC9" w:rsidP="00431DC9">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 </w:t>
      </w:r>
      <w:r w:rsidRPr="00522BC2">
        <w:rPr>
          <w:rFonts w:ascii="Arial" w:hAnsi="Arial" w:cs="Arial"/>
          <w:sz w:val="20"/>
          <w:szCs w:val="20"/>
        </w:rPr>
        <w:t>byla provedena aktualizace vazby ZSJ dílu</w:t>
      </w:r>
      <w:r w:rsidRPr="0097247F">
        <w:rPr>
          <w:rFonts w:ascii="Arial" w:hAnsi="Arial" w:cs="Arial"/>
          <w:sz w:val="20"/>
          <w:szCs w:val="20"/>
        </w:rPr>
        <w:t>, která má nyní následující parametry:</w:t>
      </w:r>
    </w:p>
    <w:p w:rsidR="00E0160C" w:rsidRPr="0097247F" w:rsidRDefault="00E0160C" w:rsidP="00E0160C">
      <w:pPr>
        <w:jc w:val="both"/>
        <w:rPr>
          <w:rFonts w:ascii="Arial" w:hAnsi="Arial" w:cs="Arial"/>
          <w:b/>
          <w:sz w:val="20"/>
          <w:szCs w:val="20"/>
        </w:rPr>
      </w:pPr>
      <w:r w:rsidRPr="0097247F">
        <w:rPr>
          <w:rFonts w:ascii="Arial" w:hAnsi="Arial" w:cs="Arial"/>
          <w:b/>
          <w:sz w:val="20"/>
          <w:szCs w:val="20"/>
        </w:rPr>
        <w:t>Základní sídelní jednotka díl</w:t>
      </w:r>
    </w:p>
    <w:p w:rsidR="00E0160C" w:rsidRPr="0097247F" w:rsidRDefault="00E0160C" w:rsidP="00E0160C">
      <w:pPr>
        <w:jc w:val="both"/>
        <w:rPr>
          <w:rFonts w:ascii="Arial" w:hAnsi="Arial" w:cs="Arial"/>
          <w:sz w:val="20"/>
          <w:szCs w:val="20"/>
        </w:rPr>
      </w:pPr>
      <w:r w:rsidRPr="0097247F">
        <w:rPr>
          <w:rFonts w:ascii="Arial" w:hAnsi="Arial" w:cs="Arial"/>
          <w:sz w:val="20"/>
          <w:szCs w:val="20"/>
        </w:rPr>
        <w:t xml:space="preserve">V okrese </w:t>
      </w:r>
      <w:r>
        <w:rPr>
          <w:rFonts w:ascii="Arial" w:hAnsi="Arial" w:cs="Arial"/>
          <w:sz w:val="20"/>
          <w:szCs w:val="20"/>
        </w:rPr>
        <w:t>České Budějovice</w:t>
      </w:r>
      <w:r w:rsidRPr="0097247F">
        <w:rPr>
          <w:rFonts w:ascii="Arial" w:hAnsi="Arial" w:cs="Arial"/>
          <w:sz w:val="20"/>
          <w:szCs w:val="20"/>
        </w:rPr>
        <w:t xml:space="preserve">, v obci </w:t>
      </w:r>
      <w:r>
        <w:rPr>
          <w:rFonts w:ascii="Arial" w:hAnsi="Arial" w:cs="Arial"/>
          <w:sz w:val="20"/>
          <w:szCs w:val="20"/>
        </w:rPr>
        <w:t>545287 Všemyslice</w:t>
      </w:r>
      <w:r w:rsidRPr="0097247F">
        <w:rPr>
          <w:rFonts w:ascii="Arial" w:hAnsi="Arial" w:cs="Arial"/>
          <w:sz w:val="20"/>
          <w:szCs w:val="20"/>
        </w:rPr>
        <w:t>,</w:t>
      </w:r>
      <w:r w:rsidRPr="0097247F">
        <w:rPr>
          <w:rFonts w:ascii="Arial" w:hAnsi="Arial" w:cs="Arial"/>
          <w:b/>
          <w:sz w:val="20"/>
          <w:szCs w:val="20"/>
        </w:rPr>
        <w:t xml:space="preserve"> </w:t>
      </w:r>
      <w:r w:rsidRPr="0097247F">
        <w:rPr>
          <w:rFonts w:ascii="Arial" w:hAnsi="Arial" w:cs="Arial"/>
          <w:sz w:val="20"/>
          <w:szCs w:val="20"/>
        </w:rPr>
        <w:t xml:space="preserve">s účinností od </w:t>
      </w:r>
      <w:r w:rsidR="00C16338">
        <w:rPr>
          <w:rFonts w:ascii="Arial" w:hAnsi="Arial" w:cs="Arial"/>
          <w:sz w:val="20"/>
          <w:szCs w:val="20"/>
        </w:rPr>
        <w:t>15.9.2016</w:t>
      </w:r>
      <w:r w:rsidRPr="0097247F">
        <w:rPr>
          <w:rFonts w:ascii="Arial" w:hAnsi="Arial" w:cs="Arial"/>
        </w:rPr>
        <w:t xml:space="preserve"> </w:t>
      </w:r>
      <w:r w:rsidRPr="0097247F">
        <w:rPr>
          <w:rFonts w:ascii="Arial" w:hAnsi="Arial" w:cs="Arial"/>
          <w:sz w:val="20"/>
          <w:szCs w:val="20"/>
        </w:rPr>
        <w:t xml:space="preserve">došlo k rozdělení ZSJ </w:t>
      </w:r>
      <w:r>
        <w:rPr>
          <w:rFonts w:ascii="Arial" w:hAnsi="Arial" w:cs="Arial"/>
          <w:sz w:val="20"/>
          <w:szCs w:val="20"/>
        </w:rPr>
        <w:t>187208 Slavětice</w:t>
      </w:r>
      <w:r w:rsidRPr="0097247F">
        <w:rPr>
          <w:rFonts w:ascii="Arial" w:hAnsi="Arial" w:cs="Arial"/>
          <w:sz w:val="20"/>
          <w:szCs w:val="20"/>
        </w:rPr>
        <w:t xml:space="preserve"> na dva díly:</w:t>
      </w:r>
    </w:p>
    <w:p w:rsidR="00E0160C" w:rsidRPr="0097247F" w:rsidRDefault="00E0160C" w:rsidP="00E0160C">
      <w:pPr>
        <w:jc w:val="both"/>
        <w:rPr>
          <w:rFonts w:ascii="Arial" w:hAnsi="Arial" w:cs="Arial"/>
          <w:sz w:val="20"/>
          <w:szCs w:val="20"/>
        </w:rPr>
      </w:pPr>
      <w:r w:rsidRPr="000E1F45">
        <w:rPr>
          <w:rFonts w:ascii="Arial" w:hAnsi="Arial" w:cs="Arial"/>
          <w:b/>
          <w:sz w:val="20"/>
          <w:szCs w:val="20"/>
        </w:rPr>
        <w:t xml:space="preserve">ZSJ </w:t>
      </w:r>
      <w:r w:rsidR="005A0368" w:rsidRPr="005A0368">
        <w:rPr>
          <w:rFonts w:ascii="Arial" w:hAnsi="Arial" w:cs="Arial"/>
          <w:b/>
          <w:sz w:val="20"/>
          <w:szCs w:val="20"/>
        </w:rPr>
        <w:t>1872081 Slavětice</w:t>
      </w:r>
      <w:r w:rsidR="005A0368" w:rsidRPr="0097247F">
        <w:rPr>
          <w:rFonts w:ascii="Arial" w:hAnsi="Arial" w:cs="Arial"/>
          <w:sz w:val="20"/>
          <w:szCs w:val="20"/>
        </w:rPr>
        <w:t xml:space="preserve"> </w:t>
      </w:r>
      <w:r w:rsidRPr="0097247F">
        <w:rPr>
          <w:rFonts w:ascii="Arial" w:hAnsi="Arial" w:cs="Arial"/>
          <w:b/>
          <w:sz w:val="20"/>
          <w:szCs w:val="20"/>
        </w:rPr>
        <w:t>díl 1</w:t>
      </w:r>
      <w:r w:rsidRPr="0097247F">
        <w:rPr>
          <w:rFonts w:ascii="Arial" w:hAnsi="Arial" w:cs="Arial"/>
          <w:sz w:val="20"/>
          <w:szCs w:val="20"/>
        </w:rPr>
        <w:t xml:space="preserve"> leží na katastrálním území </w:t>
      </w:r>
      <w:r w:rsidR="005A0368">
        <w:rPr>
          <w:rFonts w:ascii="Arial" w:hAnsi="Arial" w:cs="Arial"/>
          <w:sz w:val="20"/>
          <w:szCs w:val="20"/>
        </w:rPr>
        <w:t>787205 Slavětice u Všemyslic</w:t>
      </w:r>
      <w:r w:rsidRPr="0097247F">
        <w:rPr>
          <w:rFonts w:ascii="Arial" w:hAnsi="Arial" w:cs="Arial"/>
          <w:sz w:val="20"/>
          <w:szCs w:val="20"/>
        </w:rPr>
        <w:t xml:space="preserve"> a budovy s čísly na jeho území přísluší k části obce </w:t>
      </w:r>
      <w:r w:rsidR="005A0368">
        <w:rPr>
          <w:rFonts w:ascii="Arial" w:hAnsi="Arial" w:cs="Arial"/>
          <w:sz w:val="20"/>
          <w:szCs w:val="20"/>
        </w:rPr>
        <w:t>187208 Slavětice</w:t>
      </w:r>
      <w:r w:rsidRPr="0097247F">
        <w:rPr>
          <w:rFonts w:ascii="Arial" w:hAnsi="Arial" w:cs="Arial"/>
          <w:sz w:val="20"/>
          <w:szCs w:val="20"/>
        </w:rPr>
        <w:t>;</w:t>
      </w:r>
    </w:p>
    <w:p w:rsidR="00E0160C" w:rsidRPr="0097247F" w:rsidRDefault="00E0160C" w:rsidP="00E0160C">
      <w:pPr>
        <w:jc w:val="both"/>
        <w:rPr>
          <w:rFonts w:ascii="Arial" w:hAnsi="Arial" w:cs="Arial"/>
          <w:sz w:val="20"/>
          <w:szCs w:val="20"/>
        </w:rPr>
      </w:pPr>
      <w:r w:rsidRPr="0097247F">
        <w:rPr>
          <w:rFonts w:ascii="Arial" w:hAnsi="Arial" w:cs="Arial"/>
          <w:b/>
          <w:sz w:val="20"/>
          <w:szCs w:val="20"/>
        </w:rPr>
        <w:t xml:space="preserve">ZSJ </w:t>
      </w:r>
      <w:r w:rsidR="005A0368" w:rsidRPr="005A0368">
        <w:rPr>
          <w:rFonts w:ascii="Arial" w:hAnsi="Arial" w:cs="Arial"/>
          <w:b/>
          <w:sz w:val="20"/>
          <w:szCs w:val="20"/>
        </w:rPr>
        <w:t>1872082 Slavětice</w:t>
      </w:r>
      <w:r w:rsidR="005A0368" w:rsidRPr="0097247F">
        <w:rPr>
          <w:rFonts w:ascii="Arial" w:hAnsi="Arial" w:cs="Arial"/>
          <w:sz w:val="20"/>
          <w:szCs w:val="20"/>
        </w:rPr>
        <w:t xml:space="preserve"> </w:t>
      </w:r>
      <w:r w:rsidRPr="0097247F">
        <w:rPr>
          <w:rFonts w:ascii="Arial" w:hAnsi="Arial" w:cs="Arial"/>
          <w:b/>
          <w:sz w:val="20"/>
          <w:szCs w:val="20"/>
        </w:rPr>
        <w:t>díl 2</w:t>
      </w:r>
      <w:r w:rsidRPr="0097247F">
        <w:rPr>
          <w:rFonts w:ascii="Arial" w:hAnsi="Arial" w:cs="Arial"/>
          <w:sz w:val="20"/>
          <w:szCs w:val="20"/>
        </w:rPr>
        <w:t xml:space="preserve"> leží na katastrálním území </w:t>
      </w:r>
      <w:r w:rsidR="005A0368">
        <w:rPr>
          <w:rFonts w:ascii="Arial" w:hAnsi="Arial" w:cs="Arial"/>
          <w:sz w:val="20"/>
          <w:szCs w:val="20"/>
        </w:rPr>
        <w:t>787205 Slavětice u Všemyslic</w:t>
      </w:r>
      <w:r w:rsidR="005A0368" w:rsidRPr="0097247F">
        <w:rPr>
          <w:rFonts w:ascii="Arial" w:hAnsi="Arial" w:cs="Arial"/>
          <w:sz w:val="20"/>
          <w:szCs w:val="20"/>
        </w:rPr>
        <w:t xml:space="preserve"> </w:t>
      </w:r>
      <w:r w:rsidRPr="0097247F">
        <w:rPr>
          <w:rFonts w:ascii="Arial" w:hAnsi="Arial" w:cs="Arial"/>
          <w:sz w:val="20"/>
          <w:szCs w:val="20"/>
        </w:rPr>
        <w:t xml:space="preserve">a budovy s čísly na jeho území přísluší k části obce </w:t>
      </w:r>
      <w:r w:rsidR="005A0368">
        <w:rPr>
          <w:rFonts w:ascii="Arial" w:hAnsi="Arial" w:cs="Arial"/>
          <w:sz w:val="20"/>
          <w:szCs w:val="20"/>
        </w:rPr>
        <w:t>187216 Všemyslice</w:t>
      </w:r>
      <w:r w:rsidRPr="0097247F">
        <w:rPr>
          <w:rFonts w:ascii="Arial" w:hAnsi="Arial" w:cs="Arial"/>
          <w:sz w:val="20"/>
          <w:szCs w:val="20"/>
        </w:rPr>
        <w:t>.</w:t>
      </w:r>
    </w:p>
    <w:p w:rsidR="00E0160C" w:rsidRPr="0097247F" w:rsidRDefault="00E0160C" w:rsidP="00E0160C">
      <w:pPr>
        <w:rPr>
          <w:rFonts w:ascii="Arial" w:hAnsi="Arial" w:cs="Arial"/>
          <w:b/>
          <w:sz w:val="20"/>
          <w:szCs w:val="20"/>
        </w:rPr>
      </w:pPr>
      <w:r w:rsidRPr="0097247F">
        <w:rPr>
          <w:rFonts w:ascii="Arial" w:hAnsi="Arial" w:cs="Arial"/>
          <w:b/>
          <w:sz w:val="20"/>
          <w:szCs w:val="20"/>
        </w:rPr>
        <w:t>Statistický obvod</w:t>
      </w:r>
    </w:p>
    <w:p w:rsidR="00E0160C" w:rsidRPr="0097247F" w:rsidRDefault="00E0160C" w:rsidP="00E0160C">
      <w:pPr>
        <w:jc w:val="both"/>
        <w:rPr>
          <w:rFonts w:ascii="Arial" w:hAnsi="Arial" w:cs="Arial"/>
          <w:sz w:val="20"/>
          <w:szCs w:val="20"/>
        </w:rPr>
      </w:pPr>
      <w:r w:rsidRPr="0097247F">
        <w:rPr>
          <w:rFonts w:ascii="Arial" w:hAnsi="Arial" w:cs="Arial"/>
          <w:sz w:val="20"/>
          <w:szCs w:val="20"/>
        </w:rPr>
        <w:t xml:space="preserve">SO </w:t>
      </w:r>
      <w:r w:rsidR="005A0368">
        <w:rPr>
          <w:rFonts w:ascii="Arial" w:hAnsi="Arial" w:cs="Arial"/>
          <w:sz w:val="20"/>
          <w:szCs w:val="20"/>
        </w:rPr>
        <w:t>937</w:t>
      </w:r>
      <w:r w:rsidRPr="0097247F">
        <w:rPr>
          <w:rFonts w:ascii="Arial" w:hAnsi="Arial" w:cs="Arial"/>
          <w:sz w:val="20"/>
          <w:szCs w:val="20"/>
        </w:rPr>
        <w:t xml:space="preserve"> / IDSO </w:t>
      </w:r>
      <w:r w:rsidR="005A0368">
        <w:rPr>
          <w:rFonts w:ascii="Arial" w:hAnsi="Arial" w:cs="Arial"/>
          <w:sz w:val="20"/>
          <w:szCs w:val="20"/>
        </w:rPr>
        <w:t>263621</w:t>
      </w:r>
      <w:r w:rsidRPr="0097247F">
        <w:rPr>
          <w:rFonts w:ascii="Arial" w:hAnsi="Arial" w:cs="Arial"/>
          <w:sz w:val="20"/>
          <w:szCs w:val="20"/>
        </w:rPr>
        <w:t xml:space="preserve"> návazně změnil vazbu na ZSJ díl </w:t>
      </w:r>
      <w:r w:rsidR="005A0368">
        <w:rPr>
          <w:rFonts w:ascii="Arial" w:hAnsi="Arial" w:cs="Arial"/>
          <w:sz w:val="20"/>
          <w:szCs w:val="20"/>
        </w:rPr>
        <w:t>1872081 Slavětice</w:t>
      </w:r>
      <w:r w:rsidR="005A0368" w:rsidRPr="0097247F">
        <w:rPr>
          <w:rFonts w:ascii="Arial" w:hAnsi="Arial" w:cs="Arial"/>
          <w:sz w:val="20"/>
          <w:szCs w:val="20"/>
        </w:rPr>
        <w:t xml:space="preserve"> </w:t>
      </w:r>
      <w:r w:rsidRPr="0097247F">
        <w:rPr>
          <w:rFonts w:ascii="Arial" w:hAnsi="Arial" w:cs="Arial"/>
          <w:sz w:val="20"/>
          <w:szCs w:val="20"/>
        </w:rPr>
        <w:t>díl 1,</w:t>
      </w:r>
    </w:p>
    <w:p w:rsidR="00E0160C" w:rsidRPr="0097247F" w:rsidRDefault="00E0160C" w:rsidP="00E0160C">
      <w:pPr>
        <w:jc w:val="both"/>
        <w:rPr>
          <w:rFonts w:ascii="Arial" w:hAnsi="Arial" w:cs="Arial"/>
          <w:sz w:val="20"/>
          <w:szCs w:val="20"/>
        </w:rPr>
      </w:pPr>
      <w:r w:rsidRPr="0097247F">
        <w:rPr>
          <w:rFonts w:ascii="Arial" w:hAnsi="Arial" w:cs="Arial"/>
          <w:b/>
          <w:sz w:val="20"/>
          <w:szCs w:val="20"/>
        </w:rPr>
        <w:t xml:space="preserve">vznikl nový SO </w:t>
      </w:r>
      <w:r w:rsidR="005A0368">
        <w:rPr>
          <w:rFonts w:ascii="Arial" w:hAnsi="Arial" w:cs="Arial"/>
          <w:b/>
          <w:sz w:val="20"/>
          <w:szCs w:val="20"/>
        </w:rPr>
        <w:t>1015</w:t>
      </w:r>
      <w:r w:rsidRPr="0097247F">
        <w:rPr>
          <w:rFonts w:ascii="Arial" w:hAnsi="Arial" w:cs="Arial"/>
          <w:b/>
          <w:sz w:val="20"/>
          <w:szCs w:val="20"/>
        </w:rPr>
        <w:t xml:space="preserve"> / IDSO 858</w:t>
      </w:r>
      <w:r>
        <w:rPr>
          <w:rFonts w:ascii="Arial" w:hAnsi="Arial" w:cs="Arial"/>
          <w:b/>
          <w:sz w:val="20"/>
          <w:szCs w:val="20"/>
        </w:rPr>
        <w:t>2</w:t>
      </w:r>
      <w:r w:rsidR="005A0368">
        <w:rPr>
          <w:rFonts w:ascii="Arial" w:hAnsi="Arial" w:cs="Arial"/>
          <w:b/>
          <w:sz w:val="20"/>
          <w:szCs w:val="20"/>
        </w:rPr>
        <w:t>34</w:t>
      </w:r>
      <w:r w:rsidRPr="0097247F">
        <w:rPr>
          <w:rFonts w:ascii="Arial" w:hAnsi="Arial" w:cs="Arial"/>
          <w:sz w:val="20"/>
          <w:szCs w:val="20"/>
        </w:rPr>
        <w:t xml:space="preserve"> s vazbou na ZSJ díl </w:t>
      </w:r>
      <w:r w:rsidR="005A0368">
        <w:rPr>
          <w:rFonts w:ascii="Arial" w:hAnsi="Arial" w:cs="Arial"/>
          <w:sz w:val="20"/>
          <w:szCs w:val="20"/>
        </w:rPr>
        <w:t>1872082 Slavětice</w:t>
      </w:r>
      <w:r w:rsidR="005A0368" w:rsidRPr="0097247F">
        <w:rPr>
          <w:rFonts w:ascii="Arial" w:hAnsi="Arial" w:cs="Arial"/>
          <w:sz w:val="20"/>
          <w:szCs w:val="20"/>
        </w:rPr>
        <w:t xml:space="preserve"> </w:t>
      </w:r>
      <w:r w:rsidRPr="0097247F">
        <w:rPr>
          <w:rFonts w:ascii="Arial" w:hAnsi="Arial" w:cs="Arial"/>
          <w:sz w:val="20"/>
          <w:szCs w:val="20"/>
        </w:rPr>
        <w:t>díl 2.</w:t>
      </w:r>
    </w:p>
    <w:p w:rsidR="00E86257" w:rsidRDefault="00E86257"/>
    <w:p w:rsidR="00416EDE" w:rsidRPr="00C87169" w:rsidRDefault="00416EDE" w:rsidP="00416EDE">
      <w:pPr>
        <w:jc w:val="both"/>
        <w:rPr>
          <w:rFonts w:ascii="Arial" w:eastAsia="Times New Roman" w:hAnsi="Arial" w:cs="Arial"/>
          <w:b/>
          <w:bCs/>
          <w:sz w:val="20"/>
          <w:szCs w:val="20"/>
          <w:highlight w:val="lightGray"/>
          <w:u w:val="single"/>
          <w:lang w:eastAsia="cs-CZ"/>
        </w:rPr>
      </w:pPr>
      <w:bookmarkStart w:id="11" w:name="kamenice"/>
      <w:r w:rsidRPr="00C87169">
        <w:rPr>
          <w:rFonts w:ascii="Arial" w:eastAsia="Times New Roman" w:hAnsi="Arial" w:cs="Arial"/>
          <w:b/>
          <w:bCs/>
          <w:sz w:val="20"/>
          <w:szCs w:val="20"/>
          <w:highlight w:val="lightGray"/>
          <w:u w:val="single"/>
          <w:lang w:eastAsia="cs-CZ"/>
        </w:rPr>
        <w:lastRenderedPageBreak/>
        <w:t xml:space="preserve">AD </w:t>
      </w:r>
      <w:r>
        <w:rPr>
          <w:rFonts w:ascii="Arial" w:eastAsia="Times New Roman" w:hAnsi="Arial" w:cs="Arial"/>
          <w:b/>
          <w:bCs/>
          <w:sz w:val="20"/>
          <w:szCs w:val="20"/>
          <w:highlight w:val="lightGray"/>
          <w:u w:val="single"/>
          <w:lang w:eastAsia="cs-CZ"/>
        </w:rPr>
        <w:t xml:space="preserve">12.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102245 Kamice</w:t>
      </w:r>
      <w:r w:rsidRPr="00C87169">
        <w:rPr>
          <w:rFonts w:ascii="Arial" w:eastAsia="Times New Roman" w:hAnsi="Arial" w:cs="Arial"/>
          <w:b/>
          <w:bCs/>
          <w:sz w:val="20"/>
          <w:szCs w:val="20"/>
          <w:highlight w:val="lightGray"/>
          <w:u w:val="single"/>
          <w:lang w:eastAsia="cs-CZ"/>
        </w:rPr>
        <w:t xml:space="preserve"> na díly</w:t>
      </w:r>
    </w:p>
    <w:bookmarkEnd w:id="11"/>
    <w:p w:rsidR="00431DC9" w:rsidRPr="0097247F" w:rsidRDefault="00431DC9" w:rsidP="00431DC9">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 </w:t>
      </w:r>
      <w:r w:rsidRPr="00522BC2">
        <w:rPr>
          <w:rFonts w:ascii="Arial" w:hAnsi="Arial" w:cs="Arial"/>
          <w:sz w:val="20"/>
          <w:szCs w:val="20"/>
        </w:rPr>
        <w:t>byla provedena aktualizace vazby ZSJ dílu</w:t>
      </w:r>
      <w:r w:rsidRPr="0097247F">
        <w:rPr>
          <w:rFonts w:ascii="Arial" w:hAnsi="Arial" w:cs="Arial"/>
          <w:sz w:val="20"/>
          <w:szCs w:val="20"/>
        </w:rPr>
        <w:t>, která má nyní následující parametry:</w:t>
      </w:r>
    </w:p>
    <w:p w:rsidR="00416EDE" w:rsidRPr="0097247F" w:rsidRDefault="00416EDE" w:rsidP="00416EDE">
      <w:pPr>
        <w:jc w:val="both"/>
        <w:rPr>
          <w:rFonts w:ascii="Arial" w:hAnsi="Arial" w:cs="Arial"/>
          <w:b/>
          <w:sz w:val="20"/>
          <w:szCs w:val="20"/>
        </w:rPr>
      </w:pPr>
      <w:r w:rsidRPr="0097247F">
        <w:rPr>
          <w:rFonts w:ascii="Arial" w:hAnsi="Arial" w:cs="Arial"/>
          <w:b/>
          <w:sz w:val="20"/>
          <w:szCs w:val="20"/>
        </w:rPr>
        <w:t>Základní sídelní jednotka díl</w:t>
      </w:r>
    </w:p>
    <w:p w:rsidR="00416EDE" w:rsidRPr="0097247F" w:rsidRDefault="00416EDE" w:rsidP="00416EDE">
      <w:pPr>
        <w:jc w:val="both"/>
        <w:rPr>
          <w:rFonts w:ascii="Arial" w:hAnsi="Arial" w:cs="Arial"/>
          <w:sz w:val="20"/>
          <w:szCs w:val="20"/>
        </w:rPr>
      </w:pPr>
      <w:r w:rsidRPr="0097247F">
        <w:rPr>
          <w:rFonts w:ascii="Arial" w:hAnsi="Arial" w:cs="Arial"/>
          <w:sz w:val="20"/>
          <w:szCs w:val="20"/>
        </w:rPr>
        <w:t xml:space="preserve">V okrese </w:t>
      </w:r>
      <w:r>
        <w:rPr>
          <w:rFonts w:ascii="Arial" w:hAnsi="Arial" w:cs="Arial"/>
          <w:sz w:val="20"/>
          <w:szCs w:val="20"/>
        </w:rPr>
        <w:t>Příbram</w:t>
      </w:r>
      <w:r w:rsidRPr="0097247F">
        <w:rPr>
          <w:rFonts w:ascii="Arial" w:hAnsi="Arial" w:cs="Arial"/>
          <w:sz w:val="20"/>
          <w:szCs w:val="20"/>
        </w:rPr>
        <w:t xml:space="preserve">, v obci </w:t>
      </w:r>
      <w:r>
        <w:rPr>
          <w:rFonts w:ascii="Arial" w:hAnsi="Arial" w:cs="Arial"/>
          <w:sz w:val="20"/>
          <w:szCs w:val="20"/>
        </w:rPr>
        <w:t>540820 Nedrahovice</w:t>
      </w:r>
      <w:r w:rsidRPr="0097247F">
        <w:rPr>
          <w:rFonts w:ascii="Arial" w:hAnsi="Arial" w:cs="Arial"/>
          <w:sz w:val="20"/>
          <w:szCs w:val="20"/>
        </w:rPr>
        <w:t>,</w:t>
      </w:r>
      <w:r w:rsidRPr="0097247F">
        <w:rPr>
          <w:rFonts w:ascii="Arial" w:hAnsi="Arial" w:cs="Arial"/>
          <w:b/>
          <w:sz w:val="20"/>
          <w:szCs w:val="20"/>
        </w:rPr>
        <w:t xml:space="preserve"> </w:t>
      </w:r>
      <w:r w:rsidRPr="0097247F">
        <w:rPr>
          <w:rFonts w:ascii="Arial" w:hAnsi="Arial" w:cs="Arial"/>
          <w:sz w:val="20"/>
          <w:szCs w:val="20"/>
        </w:rPr>
        <w:t xml:space="preserve">s účinností od </w:t>
      </w:r>
      <w:r w:rsidR="00C16338">
        <w:rPr>
          <w:rFonts w:ascii="Arial" w:hAnsi="Arial" w:cs="Arial"/>
          <w:sz w:val="20"/>
          <w:szCs w:val="20"/>
        </w:rPr>
        <w:t>15.9.2016</w:t>
      </w:r>
      <w:r w:rsidRPr="0097247F">
        <w:rPr>
          <w:rFonts w:ascii="Arial" w:hAnsi="Arial" w:cs="Arial"/>
        </w:rPr>
        <w:t xml:space="preserve"> </w:t>
      </w:r>
      <w:r w:rsidRPr="0097247F">
        <w:rPr>
          <w:rFonts w:ascii="Arial" w:hAnsi="Arial" w:cs="Arial"/>
          <w:sz w:val="20"/>
          <w:szCs w:val="20"/>
        </w:rPr>
        <w:t xml:space="preserve">došlo k rozdělení ZSJ </w:t>
      </w:r>
      <w:r>
        <w:rPr>
          <w:rFonts w:ascii="Arial" w:hAnsi="Arial" w:cs="Arial"/>
          <w:sz w:val="20"/>
          <w:szCs w:val="20"/>
        </w:rPr>
        <w:t>102245 Kamenice</w:t>
      </w:r>
      <w:r w:rsidRPr="0097247F">
        <w:rPr>
          <w:rFonts w:ascii="Arial" w:hAnsi="Arial" w:cs="Arial"/>
          <w:sz w:val="20"/>
          <w:szCs w:val="20"/>
        </w:rPr>
        <w:t xml:space="preserve"> na dva díly:</w:t>
      </w:r>
    </w:p>
    <w:p w:rsidR="00416EDE" w:rsidRPr="0097247F" w:rsidRDefault="00416EDE" w:rsidP="00416EDE">
      <w:pPr>
        <w:jc w:val="both"/>
        <w:rPr>
          <w:rFonts w:ascii="Arial" w:hAnsi="Arial" w:cs="Arial"/>
          <w:sz w:val="20"/>
          <w:szCs w:val="20"/>
        </w:rPr>
      </w:pPr>
      <w:r w:rsidRPr="000E1F45">
        <w:rPr>
          <w:rFonts w:ascii="Arial" w:hAnsi="Arial" w:cs="Arial"/>
          <w:b/>
          <w:sz w:val="20"/>
          <w:szCs w:val="20"/>
        </w:rPr>
        <w:t xml:space="preserve">ZSJ </w:t>
      </w:r>
      <w:r w:rsidRPr="00416EDE">
        <w:rPr>
          <w:rFonts w:ascii="Arial" w:hAnsi="Arial" w:cs="Arial"/>
          <w:b/>
          <w:sz w:val="20"/>
          <w:szCs w:val="20"/>
        </w:rPr>
        <w:t>1022451 Kamenice</w:t>
      </w:r>
      <w:r w:rsidRPr="0097247F">
        <w:rPr>
          <w:rFonts w:ascii="Arial" w:hAnsi="Arial" w:cs="Arial"/>
          <w:sz w:val="20"/>
          <w:szCs w:val="20"/>
        </w:rPr>
        <w:t xml:space="preserve"> </w:t>
      </w:r>
      <w:r w:rsidRPr="0097247F">
        <w:rPr>
          <w:rFonts w:ascii="Arial" w:hAnsi="Arial" w:cs="Arial"/>
          <w:b/>
          <w:sz w:val="20"/>
          <w:szCs w:val="20"/>
        </w:rPr>
        <w:t>díl 1</w:t>
      </w:r>
      <w:r w:rsidRPr="0097247F">
        <w:rPr>
          <w:rFonts w:ascii="Arial" w:hAnsi="Arial" w:cs="Arial"/>
          <w:sz w:val="20"/>
          <w:szCs w:val="20"/>
        </w:rPr>
        <w:t xml:space="preserve"> leží na katastrálním území </w:t>
      </w:r>
      <w:r>
        <w:rPr>
          <w:rFonts w:ascii="Arial" w:hAnsi="Arial" w:cs="Arial"/>
          <w:sz w:val="20"/>
          <w:szCs w:val="20"/>
        </w:rPr>
        <w:t>702242 Kamenice u Nedrahovic</w:t>
      </w:r>
      <w:r w:rsidRPr="0097247F">
        <w:rPr>
          <w:rFonts w:ascii="Arial" w:hAnsi="Arial" w:cs="Arial"/>
          <w:sz w:val="20"/>
          <w:szCs w:val="20"/>
        </w:rPr>
        <w:t xml:space="preserve"> a budovy s čísly na jeho území přísluší k části obce </w:t>
      </w:r>
      <w:r>
        <w:rPr>
          <w:rFonts w:ascii="Arial" w:hAnsi="Arial" w:cs="Arial"/>
          <w:sz w:val="20"/>
          <w:szCs w:val="20"/>
        </w:rPr>
        <w:t>102245 Kamenice</w:t>
      </w:r>
      <w:r w:rsidRPr="0097247F">
        <w:rPr>
          <w:rFonts w:ascii="Arial" w:hAnsi="Arial" w:cs="Arial"/>
          <w:sz w:val="20"/>
          <w:szCs w:val="20"/>
        </w:rPr>
        <w:t>;</w:t>
      </w:r>
    </w:p>
    <w:p w:rsidR="00416EDE" w:rsidRPr="0097247F" w:rsidRDefault="00416EDE" w:rsidP="00416EDE">
      <w:pPr>
        <w:jc w:val="both"/>
        <w:rPr>
          <w:rFonts w:ascii="Arial" w:hAnsi="Arial" w:cs="Arial"/>
          <w:sz w:val="20"/>
          <w:szCs w:val="20"/>
        </w:rPr>
      </w:pPr>
      <w:r w:rsidRPr="0097247F">
        <w:rPr>
          <w:rFonts w:ascii="Arial" w:hAnsi="Arial" w:cs="Arial"/>
          <w:b/>
          <w:sz w:val="20"/>
          <w:szCs w:val="20"/>
        </w:rPr>
        <w:t xml:space="preserve">ZSJ </w:t>
      </w:r>
      <w:r w:rsidRPr="00416EDE">
        <w:rPr>
          <w:rFonts w:ascii="Arial" w:hAnsi="Arial" w:cs="Arial"/>
          <w:b/>
          <w:sz w:val="20"/>
          <w:szCs w:val="20"/>
        </w:rPr>
        <w:t>1022452 Kamenice</w:t>
      </w:r>
      <w:r w:rsidRPr="0097247F">
        <w:rPr>
          <w:rFonts w:ascii="Arial" w:hAnsi="Arial" w:cs="Arial"/>
          <w:sz w:val="20"/>
          <w:szCs w:val="20"/>
        </w:rPr>
        <w:t xml:space="preserve"> </w:t>
      </w:r>
      <w:r w:rsidRPr="0097247F">
        <w:rPr>
          <w:rFonts w:ascii="Arial" w:hAnsi="Arial" w:cs="Arial"/>
          <w:b/>
          <w:sz w:val="20"/>
          <w:szCs w:val="20"/>
        </w:rPr>
        <w:t>díl 2</w:t>
      </w:r>
      <w:r w:rsidRPr="0097247F">
        <w:rPr>
          <w:rFonts w:ascii="Arial" w:hAnsi="Arial" w:cs="Arial"/>
          <w:sz w:val="20"/>
          <w:szCs w:val="20"/>
        </w:rPr>
        <w:t xml:space="preserve"> leží na katastrálním území </w:t>
      </w:r>
      <w:r>
        <w:rPr>
          <w:rFonts w:ascii="Arial" w:hAnsi="Arial" w:cs="Arial"/>
          <w:sz w:val="20"/>
          <w:szCs w:val="20"/>
        </w:rPr>
        <w:t>702242 Kamenice u Nedrahovic</w:t>
      </w:r>
      <w:r w:rsidRPr="0097247F">
        <w:rPr>
          <w:rFonts w:ascii="Arial" w:hAnsi="Arial" w:cs="Arial"/>
          <w:sz w:val="20"/>
          <w:szCs w:val="20"/>
        </w:rPr>
        <w:t xml:space="preserve"> a budovy s čísly na jeho území přísluší k části obce </w:t>
      </w:r>
      <w:r w:rsidR="00DE095A">
        <w:rPr>
          <w:rFonts w:ascii="Arial" w:hAnsi="Arial" w:cs="Arial"/>
          <w:sz w:val="20"/>
          <w:szCs w:val="20"/>
        </w:rPr>
        <w:t>102261 Nedrahovické Podhájí</w:t>
      </w:r>
      <w:r w:rsidRPr="0097247F">
        <w:rPr>
          <w:rFonts w:ascii="Arial" w:hAnsi="Arial" w:cs="Arial"/>
          <w:sz w:val="20"/>
          <w:szCs w:val="20"/>
        </w:rPr>
        <w:t>.</w:t>
      </w:r>
    </w:p>
    <w:p w:rsidR="00416EDE" w:rsidRPr="0097247F" w:rsidRDefault="00416EDE" w:rsidP="00416EDE">
      <w:pPr>
        <w:rPr>
          <w:rFonts w:ascii="Arial" w:hAnsi="Arial" w:cs="Arial"/>
          <w:b/>
          <w:sz w:val="20"/>
          <w:szCs w:val="20"/>
        </w:rPr>
      </w:pPr>
      <w:r w:rsidRPr="0097247F">
        <w:rPr>
          <w:rFonts w:ascii="Arial" w:hAnsi="Arial" w:cs="Arial"/>
          <w:b/>
          <w:sz w:val="20"/>
          <w:szCs w:val="20"/>
        </w:rPr>
        <w:t>Statistický obvod</w:t>
      </w:r>
    </w:p>
    <w:p w:rsidR="00416EDE" w:rsidRPr="0097247F" w:rsidRDefault="00416EDE" w:rsidP="00416EDE">
      <w:pPr>
        <w:jc w:val="both"/>
        <w:rPr>
          <w:rFonts w:ascii="Arial" w:hAnsi="Arial" w:cs="Arial"/>
          <w:sz w:val="20"/>
          <w:szCs w:val="20"/>
        </w:rPr>
      </w:pPr>
      <w:r w:rsidRPr="0097247F">
        <w:rPr>
          <w:rFonts w:ascii="Arial" w:hAnsi="Arial" w:cs="Arial"/>
          <w:sz w:val="20"/>
          <w:szCs w:val="20"/>
        </w:rPr>
        <w:t xml:space="preserve">SO </w:t>
      </w:r>
      <w:r w:rsidR="00DE095A">
        <w:rPr>
          <w:rFonts w:ascii="Arial" w:hAnsi="Arial" w:cs="Arial"/>
          <w:sz w:val="20"/>
          <w:szCs w:val="20"/>
        </w:rPr>
        <w:t>506</w:t>
      </w:r>
      <w:r w:rsidRPr="0097247F">
        <w:rPr>
          <w:rFonts w:ascii="Arial" w:hAnsi="Arial" w:cs="Arial"/>
          <w:sz w:val="20"/>
          <w:szCs w:val="20"/>
        </w:rPr>
        <w:t xml:space="preserve"> / IDSO </w:t>
      </w:r>
      <w:r w:rsidR="00DE095A">
        <w:rPr>
          <w:rFonts w:ascii="Arial" w:hAnsi="Arial" w:cs="Arial"/>
          <w:sz w:val="20"/>
          <w:szCs w:val="20"/>
        </w:rPr>
        <w:t>246921</w:t>
      </w:r>
      <w:r w:rsidRPr="0097247F">
        <w:rPr>
          <w:rFonts w:ascii="Arial" w:hAnsi="Arial" w:cs="Arial"/>
          <w:sz w:val="20"/>
          <w:szCs w:val="20"/>
        </w:rPr>
        <w:t xml:space="preserve"> návazně změnil vazbu na ZSJ díl </w:t>
      </w:r>
      <w:r>
        <w:rPr>
          <w:rFonts w:ascii="Arial" w:hAnsi="Arial" w:cs="Arial"/>
          <w:sz w:val="20"/>
          <w:szCs w:val="20"/>
        </w:rPr>
        <w:t>1022451 Kamenice</w:t>
      </w:r>
      <w:r w:rsidRPr="0097247F">
        <w:rPr>
          <w:rFonts w:ascii="Arial" w:hAnsi="Arial" w:cs="Arial"/>
          <w:sz w:val="20"/>
          <w:szCs w:val="20"/>
        </w:rPr>
        <w:t xml:space="preserve"> díl 1,</w:t>
      </w:r>
    </w:p>
    <w:p w:rsidR="00416EDE" w:rsidRPr="0097247F" w:rsidRDefault="00416EDE" w:rsidP="00416EDE">
      <w:pPr>
        <w:jc w:val="both"/>
        <w:rPr>
          <w:rFonts w:ascii="Arial" w:hAnsi="Arial" w:cs="Arial"/>
          <w:sz w:val="20"/>
          <w:szCs w:val="20"/>
        </w:rPr>
      </w:pPr>
      <w:r w:rsidRPr="0097247F">
        <w:rPr>
          <w:rFonts w:ascii="Arial" w:hAnsi="Arial" w:cs="Arial"/>
          <w:b/>
          <w:sz w:val="20"/>
          <w:szCs w:val="20"/>
        </w:rPr>
        <w:t xml:space="preserve">vznikl nový SO </w:t>
      </w:r>
      <w:r w:rsidR="00DE095A">
        <w:rPr>
          <w:rFonts w:ascii="Arial" w:hAnsi="Arial" w:cs="Arial"/>
          <w:b/>
          <w:sz w:val="20"/>
          <w:szCs w:val="20"/>
        </w:rPr>
        <w:t>900</w:t>
      </w:r>
      <w:r w:rsidRPr="0097247F">
        <w:rPr>
          <w:rFonts w:ascii="Arial" w:hAnsi="Arial" w:cs="Arial"/>
          <w:b/>
          <w:sz w:val="20"/>
          <w:szCs w:val="20"/>
        </w:rPr>
        <w:t xml:space="preserve"> / IDSO 858</w:t>
      </w:r>
      <w:r w:rsidR="00DE095A">
        <w:rPr>
          <w:rFonts w:ascii="Arial" w:hAnsi="Arial" w:cs="Arial"/>
          <w:b/>
          <w:sz w:val="20"/>
          <w:szCs w:val="20"/>
        </w:rPr>
        <w:t>226</w:t>
      </w:r>
      <w:r w:rsidRPr="0097247F">
        <w:rPr>
          <w:rFonts w:ascii="Arial" w:hAnsi="Arial" w:cs="Arial"/>
          <w:sz w:val="20"/>
          <w:szCs w:val="20"/>
        </w:rPr>
        <w:t xml:space="preserve"> s vazbou na ZSJ díl </w:t>
      </w:r>
      <w:r>
        <w:rPr>
          <w:rFonts w:ascii="Arial" w:hAnsi="Arial" w:cs="Arial"/>
          <w:sz w:val="20"/>
          <w:szCs w:val="20"/>
        </w:rPr>
        <w:t>1022452 Kamenice</w:t>
      </w:r>
      <w:r w:rsidRPr="0097247F">
        <w:rPr>
          <w:rFonts w:ascii="Arial" w:hAnsi="Arial" w:cs="Arial"/>
          <w:sz w:val="20"/>
          <w:szCs w:val="20"/>
        </w:rPr>
        <w:t xml:space="preserve"> díl 2.</w:t>
      </w:r>
    </w:p>
    <w:p w:rsidR="00416EDE" w:rsidRDefault="00416EDE"/>
    <w:p w:rsidR="00E065F0" w:rsidRDefault="00DE095A" w:rsidP="00DE095A">
      <w:pPr>
        <w:jc w:val="both"/>
        <w:rPr>
          <w:rFonts w:ascii="Arial" w:eastAsia="Times New Roman" w:hAnsi="Arial" w:cs="Arial"/>
          <w:b/>
          <w:bCs/>
          <w:sz w:val="20"/>
          <w:szCs w:val="20"/>
          <w:u w:val="single"/>
          <w:lang w:eastAsia="cs-CZ"/>
        </w:rPr>
      </w:pPr>
      <w:bookmarkStart w:id="12" w:name="skalná"/>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13. </w:t>
      </w:r>
      <w:r w:rsidRPr="00C87169">
        <w:rPr>
          <w:rFonts w:ascii="Arial" w:eastAsia="Times New Roman" w:hAnsi="Arial" w:cs="Arial"/>
          <w:b/>
          <w:bCs/>
          <w:sz w:val="20"/>
          <w:szCs w:val="20"/>
          <w:highlight w:val="lightGray"/>
          <w:u w:val="single"/>
          <w:lang w:eastAsia="cs-CZ"/>
        </w:rPr>
        <w:t xml:space="preserve">/ </w:t>
      </w:r>
      <w:r w:rsidR="00E065F0">
        <w:rPr>
          <w:rFonts w:ascii="Arial" w:eastAsia="Times New Roman" w:hAnsi="Arial" w:cs="Arial"/>
          <w:b/>
          <w:bCs/>
          <w:sz w:val="20"/>
          <w:szCs w:val="20"/>
          <w:highlight w:val="lightGray"/>
          <w:u w:val="single"/>
          <w:lang w:eastAsia="cs-CZ"/>
        </w:rPr>
        <w:t xml:space="preserve">Vytvoření 3. </w:t>
      </w:r>
      <w:r w:rsidR="00156A8F">
        <w:rPr>
          <w:rFonts w:ascii="Arial" w:eastAsia="Times New Roman" w:hAnsi="Arial" w:cs="Arial"/>
          <w:b/>
          <w:bCs/>
          <w:sz w:val="20"/>
          <w:szCs w:val="20"/>
          <w:highlight w:val="lightGray"/>
          <w:u w:val="single"/>
          <w:lang w:eastAsia="cs-CZ"/>
        </w:rPr>
        <w:t>d</w:t>
      </w:r>
      <w:r w:rsidR="00E065F0">
        <w:rPr>
          <w:rFonts w:ascii="Arial" w:eastAsia="Times New Roman" w:hAnsi="Arial" w:cs="Arial"/>
          <w:b/>
          <w:bCs/>
          <w:sz w:val="20"/>
          <w:szCs w:val="20"/>
          <w:highlight w:val="lightGray"/>
          <w:u w:val="single"/>
          <w:lang w:eastAsia="cs-CZ"/>
        </w:rPr>
        <w:t xml:space="preserve">ílu </w:t>
      </w:r>
      <w:r w:rsidRPr="00C87169">
        <w:rPr>
          <w:rFonts w:ascii="Arial" w:eastAsia="Times New Roman" w:hAnsi="Arial" w:cs="Arial"/>
          <w:b/>
          <w:bCs/>
          <w:sz w:val="20"/>
          <w:szCs w:val="20"/>
          <w:highlight w:val="lightGray"/>
          <w:u w:val="single"/>
          <w:lang w:eastAsia="cs-CZ"/>
        </w:rPr>
        <w:t xml:space="preserve"> ZSJ </w:t>
      </w:r>
      <w:r>
        <w:rPr>
          <w:rFonts w:ascii="Arial" w:eastAsia="Times New Roman" w:hAnsi="Arial" w:cs="Arial"/>
          <w:b/>
          <w:bCs/>
          <w:sz w:val="20"/>
          <w:szCs w:val="20"/>
          <w:highlight w:val="lightGray"/>
          <w:u w:val="single"/>
          <w:lang w:eastAsia="cs-CZ"/>
        </w:rPr>
        <w:t>148105 Skalná</w:t>
      </w:r>
    </w:p>
    <w:bookmarkEnd w:id="12"/>
    <w:p w:rsidR="00431DC9" w:rsidRPr="0097247F" w:rsidRDefault="00431DC9" w:rsidP="00431DC9">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 </w:t>
      </w:r>
      <w:r w:rsidRPr="00522BC2">
        <w:rPr>
          <w:rFonts w:ascii="Arial" w:hAnsi="Arial" w:cs="Arial"/>
          <w:sz w:val="20"/>
          <w:szCs w:val="20"/>
        </w:rPr>
        <w:t>byla provedena aktualizace vazby ZSJ dílu</w:t>
      </w:r>
      <w:r w:rsidRPr="0097247F">
        <w:rPr>
          <w:rFonts w:ascii="Arial" w:hAnsi="Arial" w:cs="Arial"/>
          <w:sz w:val="20"/>
          <w:szCs w:val="20"/>
        </w:rPr>
        <w:t>, která má nyní následující parametry:</w:t>
      </w:r>
    </w:p>
    <w:p w:rsidR="00DE095A" w:rsidRPr="0097247F" w:rsidRDefault="00DE095A" w:rsidP="00DE095A">
      <w:pPr>
        <w:jc w:val="both"/>
        <w:rPr>
          <w:rFonts w:ascii="Arial" w:hAnsi="Arial" w:cs="Arial"/>
          <w:b/>
          <w:sz w:val="20"/>
          <w:szCs w:val="20"/>
        </w:rPr>
      </w:pPr>
      <w:r w:rsidRPr="0097247F">
        <w:rPr>
          <w:rFonts w:ascii="Arial" w:hAnsi="Arial" w:cs="Arial"/>
          <w:b/>
          <w:sz w:val="20"/>
          <w:szCs w:val="20"/>
        </w:rPr>
        <w:t>Základní sídelní jednotka díl</w:t>
      </w:r>
    </w:p>
    <w:p w:rsidR="00DE095A" w:rsidRPr="0097247F" w:rsidRDefault="00DE095A" w:rsidP="00DE095A">
      <w:pPr>
        <w:jc w:val="both"/>
        <w:rPr>
          <w:rFonts w:ascii="Arial" w:hAnsi="Arial" w:cs="Arial"/>
          <w:sz w:val="20"/>
          <w:szCs w:val="20"/>
        </w:rPr>
      </w:pPr>
      <w:r w:rsidRPr="0097247F">
        <w:rPr>
          <w:rFonts w:ascii="Arial" w:hAnsi="Arial" w:cs="Arial"/>
          <w:sz w:val="20"/>
          <w:szCs w:val="20"/>
        </w:rPr>
        <w:t xml:space="preserve">V okrese </w:t>
      </w:r>
      <w:r>
        <w:rPr>
          <w:rFonts w:ascii="Arial" w:hAnsi="Arial" w:cs="Arial"/>
          <w:sz w:val="20"/>
          <w:szCs w:val="20"/>
        </w:rPr>
        <w:t>Cheb</w:t>
      </w:r>
      <w:r w:rsidRPr="0097247F">
        <w:rPr>
          <w:rFonts w:ascii="Arial" w:hAnsi="Arial" w:cs="Arial"/>
          <w:sz w:val="20"/>
          <w:szCs w:val="20"/>
        </w:rPr>
        <w:t xml:space="preserve">, v obci </w:t>
      </w:r>
      <w:r>
        <w:rPr>
          <w:rFonts w:ascii="Arial" w:hAnsi="Arial" w:cs="Arial"/>
          <w:sz w:val="20"/>
          <w:szCs w:val="20"/>
        </w:rPr>
        <w:t>554812 Skalná</w:t>
      </w:r>
      <w:r w:rsidRPr="0097247F">
        <w:rPr>
          <w:rFonts w:ascii="Arial" w:hAnsi="Arial" w:cs="Arial"/>
          <w:sz w:val="20"/>
          <w:szCs w:val="20"/>
        </w:rPr>
        <w:t>,</w:t>
      </w:r>
      <w:r w:rsidRPr="0097247F">
        <w:rPr>
          <w:rFonts w:ascii="Arial" w:hAnsi="Arial" w:cs="Arial"/>
          <w:b/>
          <w:sz w:val="20"/>
          <w:szCs w:val="20"/>
        </w:rPr>
        <w:t xml:space="preserve"> </w:t>
      </w:r>
      <w:r w:rsidRPr="0097247F">
        <w:rPr>
          <w:rFonts w:ascii="Arial" w:hAnsi="Arial" w:cs="Arial"/>
          <w:sz w:val="20"/>
          <w:szCs w:val="20"/>
        </w:rPr>
        <w:t xml:space="preserve">s účinností od </w:t>
      </w:r>
      <w:r>
        <w:rPr>
          <w:rFonts w:ascii="Arial" w:hAnsi="Arial" w:cs="Arial"/>
          <w:sz w:val="20"/>
          <w:szCs w:val="20"/>
        </w:rPr>
        <w:t>15.</w:t>
      </w:r>
      <w:r w:rsidR="002A05F9">
        <w:rPr>
          <w:rFonts w:ascii="Arial" w:hAnsi="Arial" w:cs="Arial"/>
          <w:sz w:val="20"/>
          <w:szCs w:val="20"/>
        </w:rPr>
        <w:t>9</w:t>
      </w:r>
      <w:r>
        <w:rPr>
          <w:rFonts w:ascii="Arial" w:hAnsi="Arial" w:cs="Arial"/>
          <w:sz w:val="20"/>
          <w:szCs w:val="20"/>
        </w:rPr>
        <w:t>.2016</w:t>
      </w:r>
      <w:r w:rsidRPr="0097247F">
        <w:rPr>
          <w:rFonts w:ascii="Arial" w:hAnsi="Arial" w:cs="Arial"/>
        </w:rPr>
        <w:t xml:space="preserve"> </w:t>
      </w:r>
      <w:r w:rsidRPr="0097247F">
        <w:rPr>
          <w:rFonts w:ascii="Arial" w:hAnsi="Arial" w:cs="Arial"/>
          <w:sz w:val="20"/>
          <w:szCs w:val="20"/>
        </w:rPr>
        <w:t>došlo k</w:t>
      </w:r>
      <w:r>
        <w:rPr>
          <w:rFonts w:ascii="Arial" w:hAnsi="Arial" w:cs="Arial"/>
          <w:sz w:val="20"/>
          <w:szCs w:val="20"/>
        </w:rPr>
        <w:t> vytvoření 3. dílu</w:t>
      </w:r>
      <w:r w:rsidRPr="0097247F">
        <w:rPr>
          <w:rFonts w:ascii="Arial" w:hAnsi="Arial" w:cs="Arial"/>
          <w:sz w:val="20"/>
          <w:szCs w:val="20"/>
        </w:rPr>
        <w:t xml:space="preserve"> ZSJ </w:t>
      </w:r>
      <w:r>
        <w:rPr>
          <w:rFonts w:ascii="Arial" w:hAnsi="Arial" w:cs="Arial"/>
          <w:sz w:val="20"/>
          <w:szCs w:val="20"/>
        </w:rPr>
        <w:t>148105 Skalná</w:t>
      </w:r>
      <w:r w:rsidRPr="0097247F">
        <w:rPr>
          <w:rFonts w:ascii="Arial" w:hAnsi="Arial" w:cs="Arial"/>
          <w:sz w:val="20"/>
          <w:szCs w:val="20"/>
        </w:rPr>
        <w:t>:</w:t>
      </w:r>
    </w:p>
    <w:p w:rsidR="00DE095A" w:rsidRPr="0097247F" w:rsidRDefault="00DE095A" w:rsidP="00DE095A">
      <w:pPr>
        <w:jc w:val="both"/>
        <w:rPr>
          <w:rFonts w:ascii="Arial" w:hAnsi="Arial" w:cs="Arial"/>
          <w:sz w:val="20"/>
          <w:szCs w:val="20"/>
        </w:rPr>
      </w:pPr>
      <w:r>
        <w:rPr>
          <w:rFonts w:ascii="Arial" w:hAnsi="Arial" w:cs="Arial"/>
          <w:sz w:val="20"/>
          <w:szCs w:val="20"/>
        </w:rPr>
        <w:t>ZSJ 1481053 Skalná díl 3</w:t>
      </w:r>
      <w:r w:rsidR="008B66FE">
        <w:rPr>
          <w:rFonts w:ascii="Arial" w:hAnsi="Arial" w:cs="Arial"/>
          <w:sz w:val="20"/>
          <w:szCs w:val="20"/>
        </w:rPr>
        <w:t xml:space="preserve"> </w:t>
      </w:r>
      <w:r w:rsidR="008B66FE" w:rsidRPr="0097247F">
        <w:rPr>
          <w:rFonts w:ascii="Arial" w:hAnsi="Arial" w:cs="Arial"/>
          <w:sz w:val="20"/>
          <w:szCs w:val="20"/>
        </w:rPr>
        <w:t xml:space="preserve">leží na katastrálním území </w:t>
      </w:r>
      <w:r w:rsidR="008B66FE">
        <w:rPr>
          <w:rFonts w:ascii="Arial" w:hAnsi="Arial" w:cs="Arial"/>
          <w:sz w:val="20"/>
          <w:szCs w:val="20"/>
        </w:rPr>
        <w:t>748102 Skalná</w:t>
      </w:r>
      <w:r w:rsidR="008B66FE" w:rsidRPr="0097247F">
        <w:rPr>
          <w:rFonts w:ascii="Arial" w:hAnsi="Arial" w:cs="Arial"/>
          <w:sz w:val="20"/>
          <w:szCs w:val="20"/>
        </w:rPr>
        <w:t xml:space="preserve"> a budovy s čísly na jeho území přísluší k části obce </w:t>
      </w:r>
      <w:r w:rsidR="008B66FE">
        <w:rPr>
          <w:rFonts w:ascii="Arial" w:hAnsi="Arial" w:cs="Arial"/>
          <w:sz w:val="20"/>
          <w:szCs w:val="20"/>
        </w:rPr>
        <w:t>148113 Starý Rybník</w:t>
      </w:r>
      <w:r w:rsidRPr="0097247F">
        <w:rPr>
          <w:rFonts w:ascii="Arial" w:hAnsi="Arial" w:cs="Arial"/>
          <w:sz w:val="20"/>
          <w:szCs w:val="20"/>
        </w:rPr>
        <w:t>.</w:t>
      </w:r>
    </w:p>
    <w:p w:rsidR="00DE095A" w:rsidRPr="0097247F" w:rsidRDefault="00DE095A" w:rsidP="00DE095A">
      <w:pPr>
        <w:rPr>
          <w:rFonts w:ascii="Arial" w:hAnsi="Arial" w:cs="Arial"/>
          <w:b/>
          <w:sz w:val="20"/>
          <w:szCs w:val="20"/>
        </w:rPr>
      </w:pPr>
      <w:r w:rsidRPr="0097247F">
        <w:rPr>
          <w:rFonts w:ascii="Arial" w:hAnsi="Arial" w:cs="Arial"/>
          <w:b/>
          <w:sz w:val="20"/>
          <w:szCs w:val="20"/>
        </w:rPr>
        <w:t>Statistický obvod</w:t>
      </w:r>
    </w:p>
    <w:p w:rsidR="00DE095A" w:rsidRPr="0097247F" w:rsidRDefault="00DE095A" w:rsidP="00DE095A">
      <w:pPr>
        <w:jc w:val="both"/>
        <w:rPr>
          <w:rFonts w:ascii="Arial" w:hAnsi="Arial" w:cs="Arial"/>
          <w:sz w:val="20"/>
          <w:szCs w:val="20"/>
        </w:rPr>
      </w:pPr>
      <w:r w:rsidRPr="0097247F">
        <w:rPr>
          <w:rFonts w:ascii="Arial" w:hAnsi="Arial" w:cs="Arial"/>
          <w:b/>
          <w:sz w:val="20"/>
          <w:szCs w:val="20"/>
        </w:rPr>
        <w:t xml:space="preserve">vznikl nový SO </w:t>
      </w:r>
      <w:r w:rsidR="008B66FE">
        <w:rPr>
          <w:rFonts w:ascii="Arial" w:hAnsi="Arial" w:cs="Arial"/>
          <w:b/>
          <w:sz w:val="20"/>
          <w:szCs w:val="20"/>
        </w:rPr>
        <w:t>578</w:t>
      </w:r>
      <w:r w:rsidRPr="0097247F">
        <w:rPr>
          <w:rFonts w:ascii="Arial" w:hAnsi="Arial" w:cs="Arial"/>
          <w:b/>
          <w:sz w:val="20"/>
          <w:szCs w:val="20"/>
        </w:rPr>
        <w:t xml:space="preserve"> / IDSO 858</w:t>
      </w:r>
      <w:r w:rsidR="008B66FE">
        <w:rPr>
          <w:rFonts w:ascii="Arial" w:hAnsi="Arial" w:cs="Arial"/>
          <w:b/>
          <w:sz w:val="20"/>
          <w:szCs w:val="20"/>
        </w:rPr>
        <w:t>218</w:t>
      </w:r>
      <w:r w:rsidRPr="0097247F">
        <w:rPr>
          <w:rFonts w:ascii="Arial" w:hAnsi="Arial" w:cs="Arial"/>
          <w:sz w:val="20"/>
          <w:szCs w:val="20"/>
        </w:rPr>
        <w:t xml:space="preserve"> s vazbou na ZSJ díl </w:t>
      </w:r>
      <w:r w:rsidR="008B66FE">
        <w:rPr>
          <w:rFonts w:ascii="Arial" w:hAnsi="Arial" w:cs="Arial"/>
          <w:sz w:val="20"/>
          <w:szCs w:val="20"/>
        </w:rPr>
        <w:t>1481053 Skalná díl 3</w:t>
      </w:r>
      <w:r w:rsidRPr="0097247F">
        <w:rPr>
          <w:rFonts w:ascii="Arial" w:hAnsi="Arial" w:cs="Arial"/>
          <w:sz w:val="20"/>
          <w:szCs w:val="20"/>
        </w:rPr>
        <w:t>.</w:t>
      </w:r>
    </w:p>
    <w:p w:rsidR="00672519" w:rsidRDefault="00672519" w:rsidP="008B66FE">
      <w:pPr>
        <w:jc w:val="both"/>
        <w:rPr>
          <w:rFonts w:ascii="Arial" w:eastAsia="Times New Roman" w:hAnsi="Arial" w:cs="Arial"/>
          <w:b/>
          <w:bCs/>
          <w:sz w:val="20"/>
          <w:szCs w:val="20"/>
          <w:highlight w:val="lightGray"/>
          <w:u w:val="single"/>
          <w:lang w:eastAsia="cs-CZ"/>
        </w:rPr>
      </w:pPr>
    </w:p>
    <w:p w:rsidR="008B66FE" w:rsidRPr="008B66FE" w:rsidRDefault="008B66FE" w:rsidP="008B66FE">
      <w:pPr>
        <w:jc w:val="both"/>
        <w:rPr>
          <w:b/>
          <w:u w:val="single"/>
          <w:lang w:eastAsia="cs-CZ"/>
        </w:rPr>
      </w:pPr>
      <w:bookmarkStart w:id="13" w:name="mitrov"/>
      <w:r w:rsidRPr="008B66FE">
        <w:rPr>
          <w:rFonts w:ascii="Arial" w:eastAsia="Times New Roman" w:hAnsi="Arial" w:cs="Arial"/>
          <w:b/>
          <w:bCs/>
          <w:sz w:val="20"/>
          <w:szCs w:val="20"/>
          <w:highlight w:val="lightGray"/>
          <w:u w:val="single"/>
          <w:lang w:eastAsia="cs-CZ"/>
        </w:rPr>
        <w:t>AD 14. / Změna příslušnosti ZSJ a ZSJ díl 169421 Mitrov ke katastrálnímu území</w:t>
      </w:r>
    </w:p>
    <w:bookmarkEnd w:id="13"/>
    <w:p w:rsidR="008B66FE" w:rsidRPr="0086234B" w:rsidRDefault="008B66FE" w:rsidP="008B66FE">
      <w:pPr>
        <w:jc w:val="both"/>
        <w:rPr>
          <w:rFonts w:ascii="Arial" w:hAnsi="Arial" w:cs="Arial"/>
          <w:sz w:val="20"/>
          <w:szCs w:val="20"/>
        </w:rPr>
      </w:pPr>
      <w:r w:rsidRPr="0086234B">
        <w:rPr>
          <w:rFonts w:ascii="Arial" w:hAnsi="Arial" w:cs="Arial"/>
          <w:sz w:val="20"/>
          <w:szCs w:val="20"/>
        </w:rPr>
        <w:t xml:space="preserve">Na základě změny hranice </w:t>
      </w:r>
      <w:r w:rsidR="0086234B">
        <w:rPr>
          <w:rFonts w:ascii="Arial" w:hAnsi="Arial" w:cs="Arial"/>
          <w:sz w:val="20"/>
          <w:szCs w:val="20"/>
        </w:rPr>
        <w:t xml:space="preserve">mezi katastrálním územím 769436 Polánky nad Dědinou a 769452 Třebechovice pod Orebem </w:t>
      </w:r>
      <w:r w:rsidR="00A47DE1">
        <w:rPr>
          <w:rFonts w:ascii="Arial" w:hAnsi="Arial" w:cs="Arial"/>
          <w:sz w:val="20"/>
          <w:szCs w:val="20"/>
        </w:rPr>
        <w:t>byla provedena aktualizace vazby ZSJ.</w:t>
      </w:r>
    </w:p>
    <w:p w:rsidR="00A47DE1" w:rsidRPr="008F448B" w:rsidRDefault="00A47DE1" w:rsidP="00A47DE1">
      <w:pPr>
        <w:pStyle w:val="Prosttext"/>
        <w:jc w:val="both"/>
        <w:rPr>
          <w:rFonts w:ascii="Arial" w:hAnsi="Arial" w:cs="Arial"/>
          <w:b/>
          <w:bCs/>
        </w:rPr>
      </w:pPr>
      <w:r>
        <w:rPr>
          <w:rFonts w:ascii="Arial" w:hAnsi="Arial" w:cs="Arial"/>
          <w:b/>
          <w:bCs/>
        </w:rPr>
        <w:t>Základní sídelní jednotka</w:t>
      </w:r>
    </w:p>
    <w:p w:rsidR="00A47DE1" w:rsidRPr="008F448B" w:rsidRDefault="00A47DE1" w:rsidP="00A47DE1">
      <w:pPr>
        <w:pStyle w:val="Prosttext"/>
        <w:jc w:val="both"/>
        <w:rPr>
          <w:rFonts w:ascii="Arial" w:hAnsi="Arial" w:cs="Arial"/>
        </w:rPr>
      </w:pPr>
    </w:p>
    <w:p w:rsidR="00A47DE1" w:rsidRPr="008F448B" w:rsidRDefault="00A47DE1" w:rsidP="00A47DE1">
      <w:pPr>
        <w:pStyle w:val="Prosttext"/>
        <w:jc w:val="both"/>
        <w:rPr>
          <w:rFonts w:ascii="Arial" w:hAnsi="Arial" w:cs="Arial"/>
          <w:b/>
        </w:rPr>
      </w:pPr>
      <w:r w:rsidRPr="008F448B">
        <w:rPr>
          <w:rFonts w:ascii="Arial" w:hAnsi="Arial" w:cs="Arial"/>
        </w:rPr>
        <w:t xml:space="preserve">V okrese </w:t>
      </w:r>
      <w:r>
        <w:rPr>
          <w:rFonts w:ascii="Arial" w:hAnsi="Arial" w:cs="Arial"/>
        </w:rPr>
        <w:t>Hradec Králové</w:t>
      </w:r>
      <w:r w:rsidRPr="008F448B">
        <w:rPr>
          <w:rFonts w:ascii="Arial" w:hAnsi="Arial" w:cs="Arial"/>
        </w:rPr>
        <w:t xml:space="preserve">, v obci </w:t>
      </w:r>
      <w:r w:rsidR="002A05F9">
        <w:rPr>
          <w:rFonts w:ascii="Arial" w:hAnsi="Arial" w:cs="Arial"/>
        </w:rPr>
        <w:t>571041 Třebechovice po</w:t>
      </w:r>
      <w:r>
        <w:rPr>
          <w:rFonts w:ascii="Arial" w:hAnsi="Arial" w:cs="Arial"/>
        </w:rPr>
        <w:t>d</w:t>
      </w:r>
      <w:r w:rsidR="002A05F9">
        <w:rPr>
          <w:rFonts w:ascii="Arial" w:hAnsi="Arial" w:cs="Arial"/>
        </w:rPr>
        <w:t xml:space="preserve"> </w:t>
      </w:r>
      <w:r>
        <w:rPr>
          <w:rFonts w:ascii="Arial" w:hAnsi="Arial" w:cs="Arial"/>
        </w:rPr>
        <w:t>Orebem</w:t>
      </w:r>
      <w:r w:rsidR="002A05F9">
        <w:rPr>
          <w:rFonts w:ascii="Arial" w:hAnsi="Arial" w:cs="Arial"/>
        </w:rPr>
        <w:t xml:space="preserve"> </w:t>
      </w:r>
      <w:r w:rsidRPr="008F448B">
        <w:rPr>
          <w:rFonts w:ascii="Arial" w:hAnsi="Arial" w:cs="Arial"/>
        </w:rPr>
        <w:t>s účinností od 15.</w:t>
      </w:r>
      <w:r>
        <w:rPr>
          <w:rFonts w:ascii="Arial" w:hAnsi="Arial" w:cs="Arial"/>
        </w:rPr>
        <w:t>9</w:t>
      </w:r>
      <w:r w:rsidRPr="008F448B">
        <w:rPr>
          <w:rFonts w:ascii="Arial" w:hAnsi="Arial" w:cs="Arial"/>
        </w:rPr>
        <w:t xml:space="preserve">.2016 byla změněna vazba </w:t>
      </w:r>
      <w:r w:rsidRPr="008F448B">
        <w:rPr>
          <w:rFonts w:ascii="Arial" w:hAnsi="Arial" w:cs="Arial"/>
          <w:b/>
        </w:rPr>
        <w:t xml:space="preserve">ZSJ díl </w:t>
      </w:r>
      <w:r w:rsidR="00492132">
        <w:rPr>
          <w:rFonts w:ascii="Arial" w:hAnsi="Arial" w:cs="Arial"/>
          <w:b/>
        </w:rPr>
        <w:t>169421 Mitrov</w:t>
      </w:r>
      <w:r w:rsidRPr="008F448B">
        <w:rPr>
          <w:rFonts w:ascii="Arial" w:hAnsi="Arial" w:cs="Arial"/>
        </w:rPr>
        <w:t xml:space="preserve"> z</w:t>
      </w:r>
      <w:r w:rsidR="00492132">
        <w:rPr>
          <w:rFonts w:ascii="Arial" w:hAnsi="Arial" w:cs="Arial"/>
        </w:rPr>
        <w:t> </w:t>
      </w:r>
      <w:r w:rsidRPr="008F448B">
        <w:rPr>
          <w:rFonts w:ascii="Arial" w:hAnsi="Arial" w:cs="Arial"/>
        </w:rPr>
        <w:t>dosavadní</w:t>
      </w:r>
      <w:r w:rsidR="00492132">
        <w:rPr>
          <w:rFonts w:ascii="Arial" w:hAnsi="Arial" w:cs="Arial"/>
        </w:rPr>
        <w:t xml:space="preserve">ho katastrálního území 769452 Třebechovice pod Orebem </w:t>
      </w:r>
      <w:r w:rsidRPr="008F448B">
        <w:rPr>
          <w:rFonts w:ascii="Arial" w:hAnsi="Arial" w:cs="Arial"/>
        </w:rPr>
        <w:t xml:space="preserve"> (předchůdce) </w:t>
      </w:r>
      <w:r w:rsidRPr="008F448B">
        <w:rPr>
          <w:rFonts w:ascii="Arial" w:hAnsi="Arial" w:cs="Arial"/>
          <w:b/>
        </w:rPr>
        <w:t>nově na</w:t>
      </w:r>
      <w:r w:rsidRPr="008F448B">
        <w:rPr>
          <w:rFonts w:ascii="Arial" w:hAnsi="Arial" w:cs="Arial"/>
        </w:rPr>
        <w:t xml:space="preserve"> </w:t>
      </w:r>
      <w:r w:rsidR="00492132">
        <w:rPr>
          <w:rFonts w:ascii="Arial" w:hAnsi="Arial" w:cs="Arial"/>
          <w:b/>
        </w:rPr>
        <w:t>katastrální území 769436 Polánky nad Dědinou</w:t>
      </w:r>
      <w:r w:rsidRPr="008F448B">
        <w:rPr>
          <w:rFonts w:ascii="Arial" w:hAnsi="Arial" w:cs="Arial"/>
          <w:b/>
        </w:rPr>
        <w:t>.</w:t>
      </w:r>
    </w:p>
    <w:p w:rsidR="00A47DE1" w:rsidRPr="008F448B" w:rsidRDefault="00A47DE1" w:rsidP="00A47DE1">
      <w:pPr>
        <w:pStyle w:val="Prosttext"/>
        <w:jc w:val="both"/>
        <w:rPr>
          <w:rFonts w:ascii="Arial" w:hAnsi="Arial" w:cs="Arial"/>
        </w:rPr>
      </w:pPr>
    </w:p>
    <w:p w:rsidR="001D463A" w:rsidRPr="008F448B" w:rsidRDefault="001D463A" w:rsidP="001D463A">
      <w:pPr>
        <w:pStyle w:val="Prosttext"/>
        <w:jc w:val="both"/>
        <w:rPr>
          <w:rFonts w:ascii="Arial" w:hAnsi="Arial" w:cs="Arial"/>
          <w:b/>
        </w:rPr>
      </w:pPr>
      <w:r w:rsidRPr="008F448B">
        <w:rPr>
          <w:rFonts w:ascii="Arial" w:hAnsi="Arial" w:cs="Arial"/>
          <w:b/>
        </w:rPr>
        <w:t>Statistický obvod</w:t>
      </w:r>
    </w:p>
    <w:p w:rsidR="001D463A" w:rsidRPr="008F448B" w:rsidRDefault="001D463A" w:rsidP="001D463A">
      <w:pPr>
        <w:pStyle w:val="Prosttext"/>
        <w:jc w:val="both"/>
        <w:rPr>
          <w:rFonts w:ascii="Arial" w:hAnsi="Arial" w:cs="Arial"/>
          <w:b/>
        </w:rPr>
      </w:pPr>
    </w:p>
    <w:p w:rsidR="001D463A" w:rsidRPr="008F448B" w:rsidRDefault="001D463A" w:rsidP="001D463A">
      <w:pPr>
        <w:pStyle w:val="Prosttext"/>
        <w:jc w:val="both"/>
        <w:rPr>
          <w:rFonts w:ascii="Arial" w:hAnsi="Arial" w:cs="Arial"/>
        </w:rPr>
      </w:pPr>
      <w:r w:rsidRPr="008F448B">
        <w:rPr>
          <w:rFonts w:ascii="Arial" w:hAnsi="Arial" w:cs="Arial"/>
        </w:rPr>
        <w:lastRenderedPageBreak/>
        <w:t xml:space="preserve">SO </w:t>
      </w:r>
      <w:r w:rsidR="00656E41">
        <w:rPr>
          <w:rFonts w:ascii="Arial" w:hAnsi="Arial" w:cs="Arial"/>
        </w:rPr>
        <w:t>67</w:t>
      </w:r>
      <w:r>
        <w:rPr>
          <w:rFonts w:ascii="Arial" w:hAnsi="Arial" w:cs="Arial"/>
        </w:rPr>
        <w:t>9</w:t>
      </w:r>
      <w:r w:rsidRPr="008F448B">
        <w:rPr>
          <w:rFonts w:ascii="Arial" w:hAnsi="Arial" w:cs="Arial"/>
        </w:rPr>
        <w:t xml:space="preserve"> / IDSO </w:t>
      </w:r>
      <w:r w:rsidR="00656E41">
        <w:rPr>
          <w:rFonts w:ascii="Arial" w:hAnsi="Arial" w:cs="Arial"/>
        </w:rPr>
        <w:t>460613</w:t>
      </w:r>
      <w:r w:rsidRPr="008F448B">
        <w:rPr>
          <w:rFonts w:ascii="Arial" w:hAnsi="Arial" w:cs="Arial"/>
        </w:rPr>
        <w:t xml:space="preserve"> návazně změnil vazbu na </w:t>
      </w:r>
      <w:r w:rsidR="00656E41">
        <w:rPr>
          <w:rFonts w:ascii="Arial" w:hAnsi="Arial" w:cs="Arial"/>
        </w:rPr>
        <w:t>katastrální území</w:t>
      </w:r>
      <w:r w:rsidRPr="008F448B">
        <w:rPr>
          <w:rFonts w:ascii="Arial" w:hAnsi="Arial" w:cs="Arial"/>
        </w:rPr>
        <w:t xml:space="preserve"> </w:t>
      </w:r>
      <w:r w:rsidR="00656E41">
        <w:rPr>
          <w:rFonts w:ascii="Arial" w:hAnsi="Arial" w:cs="Arial"/>
        </w:rPr>
        <w:t>769436 Polánky nad Dědinou</w:t>
      </w:r>
      <w:r w:rsidRPr="008F448B">
        <w:rPr>
          <w:rFonts w:ascii="Arial" w:hAnsi="Arial" w:cs="Arial"/>
        </w:rPr>
        <w:t>.</w:t>
      </w:r>
    </w:p>
    <w:p w:rsidR="00DE095A" w:rsidRDefault="00DE095A"/>
    <w:p w:rsidR="008F4E35" w:rsidRDefault="008F4E35" w:rsidP="00A47DE1">
      <w:pPr>
        <w:pStyle w:val="Prosttext"/>
        <w:jc w:val="both"/>
        <w:rPr>
          <w:rFonts w:ascii="Arial" w:hAnsi="Arial" w:cs="Arial"/>
          <w:b/>
          <w:bCs/>
          <w:highlight w:val="lightGray"/>
          <w:u w:val="single"/>
        </w:rPr>
      </w:pPr>
    </w:p>
    <w:p w:rsidR="00A47DE1" w:rsidRDefault="00A47DE1" w:rsidP="00A47DE1">
      <w:pPr>
        <w:pStyle w:val="Prosttext"/>
        <w:jc w:val="both"/>
        <w:rPr>
          <w:rFonts w:ascii="Arial" w:hAnsi="Arial" w:cs="Arial"/>
          <w:b/>
          <w:bCs/>
          <w:u w:val="single"/>
        </w:rPr>
      </w:pPr>
      <w:bookmarkStart w:id="14" w:name="vranov"/>
      <w:r>
        <w:rPr>
          <w:rFonts w:ascii="Arial" w:hAnsi="Arial" w:cs="Arial"/>
          <w:b/>
          <w:bCs/>
          <w:highlight w:val="lightGray"/>
          <w:u w:val="single"/>
        </w:rPr>
        <w:t>AD</w:t>
      </w:r>
      <w:r w:rsidR="00492132">
        <w:rPr>
          <w:rFonts w:ascii="Arial" w:hAnsi="Arial" w:cs="Arial"/>
          <w:b/>
          <w:bCs/>
          <w:highlight w:val="lightGray"/>
          <w:u w:val="single"/>
        </w:rPr>
        <w:t xml:space="preserve"> 15</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ZSJ </w:t>
      </w:r>
      <w:r>
        <w:rPr>
          <w:rFonts w:ascii="Arial" w:hAnsi="Arial" w:cs="Arial"/>
          <w:b/>
          <w:bCs/>
          <w:highlight w:val="lightGray"/>
          <w:u w:val="single"/>
        </w:rPr>
        <w:t xml:space="preserve">díl </w:t>
      </w:r>
      <w:r w:rsidR="001D463A">
        <w:rPr>
          <w:rFonts w:ascii="Arial" w:hAnsi="Arial" w:cs="Arial"/>
          <w:b/>
          <w:bCs/>
          <w:highlight w:val="lightGray"/>
          <w:u w:val="single"/>
        </w:rPr>
        <w:t>1421910 Vranov</w:t>
      </w:r>
      <w:r w:rsidRPr="00160002">
        <w:rPr>
          <w:rFonts w:ascii="Arial" w:hAnsi="Arial" w:cs="Arial"/>
          <w:b/>
          <w:bCs/>
          <w:highlight w:val="lightGray"/>
          <w:u w:val="single"/>
        </w:rPr>
        <w:t xml:space="preserve"> do části obce</w:t>
      </w:r>
    </w:p>
    <w:bookmarkEnd w:id="14"/>
    <w:p w:rsidR="00A47DE1" w:rsidRDefault="00A47DE1" w:rsidP="00A47DE1">
      <w:pPr>
        <w:pStyle w:val="Prosttext"/>
        <w:jc w:val="both"/>
        <w:rPr>
          <w:u w:val="single"/>
        </w:rPr>
      </w:pPr>
    </w:p>
    <w:p w:rsidR="00431DC9" w:rsidRPr="0097247F" w:rsidRDefault="00431DC9" w:rsidP="00431DC9">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 </w:t>
      </w:r>
      <w:r w:rsidRPr="00522BC2">
        <w:rPr>
          <w:rFonts w:ascii="Arial" w:hAnsi="Arial" w:cs="Arial"/>
          <w:sz w:val="20"/>
          <w:szCs w:val="20"/>
        </w:rPr>
        <w:t>byla provedena aktualizace vazby ZSJ dílu</w:t>
      </w:r>
      <w:r>
        <w:rPr>
          <w:rFonts w:ascii="Arial" w:hAnsi="Arial" w:cs="Arial"/>
          <w:sz w:val="20"/>
          <w:szCs w:val="20"/>
        </w:rPr>
        <w:t>:</w:t>
      </w:r>
    </w:p>
    <w:p w:rsidR="00A47DE1" w:rsidRPr="008F448B" w:rsidRDefault="00A47DE1" w:rsidP="00A47DE1">
      <w:pPr>
        <w:pStyle w:val="Prosttext"/>
        <w:jc w:val="both"/>
        <w:rPr>
          <w:rFonts w:ascii="Arial" w:hAnsi="Arial" w:cs="Arial"/>
          <w:b/>
          <w:bCs/>
        </w:rPr>
      </w:pPr>
      <w:r w:rsidRPr="008F448B">
        <w:rPr>
          <w:rFonts w:ascii="Arial" w:hAnsi="Arial" w:cs="Arial"/>
          <w:b/>
          <w:bCs/>
        </w:rPr>
        <w:t>Základní sídelní jednotka díl</w:t>
      </w:r>
    </w:p>
    <w:p w:rsidR="00A47DE1" w:rsidRPr="008F448B" w:rsidRDefault="00A47DE1" w:rsidP="00A47DE1">
      <w:pPr>
        <w:pStyle w:val="Prosttext"/>
        <w:jc w:val="both"/>
        <w:rPr>
          <w:rFonts w:ascii="Arial" w:hAnsi="Arial" w:cs="Arial"/>
        </w:rPr>
      </w:pPr>
    </w:p>
    <w:p w:rsidR="00A47DE1" w:rsidRPr="008F448B" w:rsidRDefault="00A47DE1" w:rsidP="00A47DE1">
      <w:pPr>
        <w:pStyle w:val="Prosttext"/>
        <w:jc w:val="both"/>
        <w:rPr>
          <w:rFonts w:ascii="Arial" w:hAnsi="Arial" w:cs="Arial"/>
          <w:b/>
        </w:rPr>
      </w:pPr>
      <w:r w:rsidRPr="008F448B">
        <w:rPr>
          <w:rFonts w:ascii="Arial" w:hAnsi="Arial" w:cs="Arial"/>
        </w:rPr>
        <w:t xml:space="preserve">V okrese </w:t>
      </w:r>
      <w:r w:rsidR="00985235">
        <w:rPr>
          <w:rFonts w:ascii="Arial" w:hAnsi="Arial" w:cs="Arial"/>
        </w:rPr>
        <w:t>Sokolov</w:t>
      </w:r>
      <w:r w:rsidRPr="008F448B">
        <w:rPr>
          <w:rFonts w:ascii="Arial" w:hAnsi="Arial" w:cs="Arial"/>
        </w:rPr>
        <w:t xml:space="preserve">, v obci </w:t>
      </w:r>
      <w:r w:rsidR="00985235">
        <w:rPr>
          <w:rFonts w:ascii="Arial" w:hAnsi="Arial" w:cs="Arial"/>
        </w:rPr>
        <w:t>560618 Rovná</w:t>
      </w:r>
      <w:r w:rsidRPr="008F448B">
        <w:rPr>
          <w:rFonts w:ascii="Arial" w:hAnsi="Arial" w:cs="Arial"/>
        </w:rPr>
        <w:t xml:space="preserve"> s účinností od 15.</w:t>
      </w:r>
      <w:r w:rsidR="001D463A">
        <w:rPr>
          <w:rFonts w:ascii="Arial" w:hAnsi="Arial" w:cs="Arial"/>
        </w:rPr>
        <w:t>9</w:t>
      </w:r>
      <w:r w:rsidRPr="008F448B">
        <w:rPr>
          <w:rFonts w:ascii="Arial" w:hAnsi="Arial" w:cs="Arial"/>
        </w:rPr>
        <w:t xml:space="preserve">.2016 byla změněna vazba </w:t>
      </w:r>
      <w:r w:rsidRPr="008F448B">
        <w:rPr>
          <w:rFonts w:ascii="Arial" w:hAnsi="Arial" w:cs="Arial"/>
          <w:b/>
        </w:rPr>
        <w:t xml:space="preserve">ZSJ díl </w:t>
      </w:r>
      <w:r w:rsidR="001D463A">
        <w:rPr>
          <w:rFonts w:ascii="Arial" w:hAnsi="Arial" w:cs="Arial"/>
          <w:b/>
        </w:rPr>
        <w:t>1421400 Rovná</w:t>
      </w:r>
      <w:r w:rsidRPr="008F448B">
        <w:rPr>
          <w:rFonts w:ascii="Arial" w:hAnsi="Arial" w:cs="Arial"/>
        </w:rPr>
        <w:t xml:space="preserve"> z dosavadní části obce </w:t>
      </w:r>
      <w:r w:rsidR="001D463A">
        <w:rPr>
          <w:rFonts w:ascii="Arial" w:hAnsi="Arial" w:cs="Arial"/>
        </w:rPr>
        <w:t>142131 Podstrání</w:t>
      </w:r>
      <w:r w:rsidRPr="008F448B">
        <w:rPr>
          <w:rFonts w:ascii="Arial" w:hAnsi="Arial" w:cs="Arial"/>
        </w:rPr>
        <w:t xml:space="preserve"> (předchůdce) </w:t>
      </w:r>
      <w:r w:rsidRPr="008F448B">
        <w:rPr>
          <w:rFonts w:ascii="Arial" w:hAnsi="Arial" w:cs="Arial"/>
          <w:b/>
        </w:rPr>
        <w:t>nově na</w:t>
      </w:r>
      <w:r w:rsidRPr="008F448B">
        <w:rPr>
          <w:rFonts w:ascii="Arial" w:hAnsi="Arial" w:cs="Arial"/>
        </w:rPr>
        <w:t xml:space="preserve"> </w:t>
      </w:r>
      <w:r w:rsidRPr="008F448B">
        <w:rPr>
          <w:rFonts w:ascii="Arial" w:hAnsi="Arial" w:cs="Arial"/>
          <w:b/>
        </w:rPr>
        <w:t xml:space="preserve">část obce </w:t>
      </w:r>
      <w:r w:rsidR="001D463A">
        <w:rPr>
          <w:rFonts w:ascii="Arial" w:hAnsi="Arial" w:cs="Arial"/>
          <w:b/>
        </w:rPr>
        <w:t>142140 Rovná</w:t>
      </w:r>
      <w:r w:rsidRPr="008F448B">
        <w:rPr>
          <w:rFonts w:ascii="Arial" w:hAnsi="Arial" w:cs="Arial"/>
          <w:b/>
        </w:rPr>
        <w:t>.</w:t>
      </w:r>
    </w:p>
    <w:p w:rsidR="00A47DE1" w:rsidRPr="008F448B" w:rsidRDefault="00A47DE1" w:rsidP="00A47DE1">
      <w:pPr>
        <w:pStyle w:val="Prosttext"/>
        <w:jc w:val="both"/>
        <w:rPr>
          <w:rFonts w:ascii="Arial" w:hAnsi="Arial" w:cs="Arial"/>
        </w:rPr>
      </w:pPr>
    </w:p>
    <w:p w:rsidR="00A47DE1" w:rsidRPr="008F448B" w:rsidRDefault="00A47DE1" w:rsidP="00A47DE1">
      <w:pPr>
        <w:pStyle w:val="Prosttext"/>
        <w:jc w:val="both"/>
        <w:rPr>
          <w:rFonts w:ascii="Arial" w:hAnsi="Arial" w:cs="Arial"/>
          <w:b/>
        </w:rPr>
      </w:pPr>
      <w:r w:rsidRPr="008F448B">
        <w:rPr>
          <w:rFonts w:ascii="Arial" w:hAnsi="Arial" w:cs="Arial"/>
          <w:b/>
        </w:rPr>
        <w:t>Statistický obvod</w:t>
      </w:r>
    </w:p>
    <w:p w:rsidR="00A47DE1" w:rsidRPr="008F448B" w:rsidRDefault="00A47DE1" w:rsidP="00A47DE1">
      <w:pPr>
        <w:pStyle w:val="Prosttext"/>
        <w:jc w:val="both"/>
        <w:rPr>
          <w:rFonts w:ascii="Arial" w:hAnsi="Arial" w:cs="Arial"/>
          <w:b/>
        </w:rPr>
      </w:pPr>
    </w:p>
    <w:p w:rsidR="00A47DE1" w:rsidRPr="008F448B" w:rsidRDefault="00A47DE1" w:rsidP="00A47DE1">
      <w:pPr>
        <w:pStyle w:val="Prosttext"/>
        <w:jc w:val="both"/>
        <w:rPr>
          <w:rFonts w:ascii="Arial" w:hAnsi="Arial" w:cs="Arial"/>
        </w:rPr>
      </w:pPr>
      <w:r w:rsidRPr="008F448B">
        <w:rPr>
          <w:rFonts w:ascii="Arial" w:hAnsi="Arial" w:cs="Arial"/>
        </w:rPr>
        <w:t>SO 4</w:t>
      </w:r>
      <w:r w:rsidR="001D463A">
        <w:rPr>
          <w:rFonts w:ascii="Arial" w:hAnsi="Arial" w:cs="Arial"/>
        </w:rPr>
        <w:t>49</w:t>
      </w:r>
      <w:r w:rsidRPr="008F448B">
        <w:rPr>
          <w:rFonts w:ascii="Arial" w:hAnsi="Arial" w:cs="Arial"/>
        </w:rPr>
        <w:t xml:space="preserve"> / IDSO </w:t>
      </w:r>
      <w:r w:rsidR="001D463A">
        <w:rPr>
          <w:rFonts w:ascii="Arial" w:hAnsi="Arial" w:cs="Arial"/>
        </w:rPr>
        <w:t>363952</w:t>
      </w:r>
      <w:r w:rsidRPr="008F448B">
        <w:rPr>
          <w:rFonts w:ascii="Arial" w:hAnsi="Arial" w:cs="Arial"/>
        </w:rPr>
        <w:t xml:space="preserve"> návazně změnil vazbu na část obce </w:t>
      </w:r>
      <w:r w:rsidR="001D463A">
        <w:rPr>
          <w:rFonts w:ascii="Arial" w:hAnsi="Arial" w:cs="Arial"/>
        </w:rPr>
        <w:t>142140 Rovná</w:t>
      </w:r>
      <w:r w:rsidRPr="008F448B">
        <w:rPr>
          <w:rFonts w:ascii="Arial" w:hAnsi="Arial" w:cs="Arial"/>
        </w:rPr>
        <w:t>.</w:t>
      </w:r>
    </w:p>
    <w:p w:rsidR="008F4E35" w:rsidRDefault="008F4E35" w:rsidP="00656E41">
      <w:pPr>
        <w:pStyle w:val="Prosttext"/>
        <w:jc w:val="both"/>
        <w:rPr>
          <w:rFonts w:ascii="Arial" w:hAnsi="Arial" w:cs="Arial"/>
          <w:b/>
          <w:bCs/>
          <w:highlight w:val="lightGray"/>
          <w:u w:val="single"/>
        </w:rPr>
      </w:pPr>
    </w:p>
    <w:p w:rsidR="008F4E35" w:rsidRDefault="008F4E35" w:rsidP="00656E41">
      <w:pPr>
        <w:pStyle w:val="Prosttext"/>
        <w:jc w:val="both"/>
        <w:rPr>
          <w:rFonts w:ascii="Arial" w:hAnsi="Arial" w:cs="Arial"/>
          <w:b/>
          <w:bCs/>
          <w:highlight w:val="lightGray"/>
          <w:u w:val="single"/>
        </w:rPr>
      </w:pPr>
    </w:p>
    <w:p w:rsidR="008F4E35" w:rsidRDefault="008F4E35" w:rsidP="00656E41">
      <w:pPr>
        <w:pStyle w:val="Prosttext"/>
        <w:jc w:val="both"/>
        <w:rPr>
          <w:rFonts w:ascii="Arial" w:hAnsi="Arial" w:cs="Arial"/>
          <w:b/>
          <w:bCs/>
          <w:highlight w:val="lightGray"/>
          <w:u w:val="single"/>
        </w:rPr>
      </w:pPr>
    </w:p>
    <w:p w:rsidR="00656E41" w:rsidRDefault="00656E41" w:rsidP="00656E41">
      <w:pPr>
        <w:pStyle w:val="Prosttext"/>
        <w:jc w:val="both"/>
        <w:rPr>
          <w:rFonts w:ascii="Arial" w:hAnsi="Arial" w:cs="Arial"/>
          <w:b/>
          <w:bCs/>
          <w:u w:val="single"/>
        </w:rPr>
      </w:pPr>
      <w:bookmarkStart w:id="15" w:name="milíře"/>
      <w:r>
        <w:rPr>
          <w:rFonts w:ascii="Arial" w:hAnsi="Arial" w:cs="Arial"/>
          <w:b/>
          <w:bCs/>
          <w:highlight w:val="lightGray"/>
          <w:u w:val="single"/>
        </w:rPr>
        <w:t>AD 16</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ZSJ </w:t>
      </w:r>
      <w:r>
        <w:rPr>
          <w:rFonts w:ascii="Arial" w:hAnsi="Arial" w:cs="Arial"/>
          <w:b/>
          <w:bCs/>
          <w:highlight w:val="lightGray"/>
          <w:u w:val="single"/>
        </w:rPr>
        <w:t xml:space="preserve">díl </w:t>
      </w:r>
      <w:r w:rsidRPr="00656E41">
        <w:rPr>
          <w:rFonts w:ascii="Arial" w:hAnsi="Arial" w:cs="Arial"/>
          <w:b/>
          <w:bCs/>
          <w:highlight w:val="lightGray"/>
          <w:u w:val="single"/>
        </w:rPr>
        <w:t xml:space="preserve">1625820 Milíře </w:t>
      </w:r>
      <w:r w:rsidRPr="00160002">
        <w:rPr>
          <w:rFonts w:ascii="Arial" w:hAnsi="Arial" w:cs="Arial"/>
          <w:b/>
          <w:bCs/>
          <w:highlight w:val="lightGray"/>
          <w:u w:val="single"/>
        </w:rPr>
        <w:t>do části obce</w:t>
      </w:r>
    </w:p>
    <w:bookmarkEnd w:id="15"/>
    <w:p w:rsidR="00656E41" w:rsidRDefault="00656E41" w:rsidP="00656E41">
      <w:pPr>
        <w:pStyle w:val="Prosttext"/>
        <w:jc w:val="both"/>
        <w:rPr>
          <w:u w:val="single"/>
        </w:rPr>
      </w:pPr>
    </w:p>
    <w:p w:rsidR="00431DC9" w:rsidRPr="0097247F" w:rsidRDefault="00431DC9" w:rsidP="00431DC9">
      <w:pPr>
        <w:jc w:val="both"/>
        <w:rPr>
          <w:rFonts w:ascii="Arial" w:hAnsi="Arial" w:cs="Arial"/>
          <w:sz w:val="20"/>
          <w:szCs w:val="20"/>
        </w:rPr>
      </w:pPr>
      <w:r w:rsidRPr="001448AB">
        <w:rPr>
          <w:rFonts w:ascii="Arial" w:hAnsi="Arial" w:cs="Arial"/>
          <w:sz w:val="20"/>
          <w:szCs w:val="20"/>
        </w:rPr>
        <w:t xml:space="preserve">Na základě </w:t>
      </w:r>
      <w:r>
        <w:rPr>
          <w:rFonts w:ascii="Arial" w:hAnsi="Arial" w:cs="Arial"/>
          <w:sz w:val="20"/>
          <w:szCs w:val="20"/>
        </w:rPr>
        <w:t>dodatečného vyhodnocení polohy a</w:t>
      </w:r>
      <w:r w:rsidRPr="001448AB">
        <w:rPr>
          <w:rFonts w:ascii="Arial" w:hAnsi="Arial" w:cs="Arial"/>
          <w:sz w:val="20"/>
          <w:szCs w:val="20"/>
        </w:rPr>
        <w:t xml:space="preserve"> příslušnosti stavebních objektů k</w:t>
      </w:r>
      <w:r>
        <w:rPr>
          <w:rFonts w:ascii="Arial" w:hAnsi="Arial" w:cs="Arial"/>
          <w:sz w:val="20"/>
          <w:szCs w:val="20"/>
        </w:rPr>
        <w:t> </w:t>
      </w:r>
      <w:r w:rsidRPr="001448AB">
        <w:rPr>
          <w:rFonts w:ascii="Arial" w:hAnsi="Arial" w:cs="Arial"/>
          <w:sz w:val="20"/>
          <w:szCs w:val="20"/>
        </w:rPr>
        <w:t>obci</w:t>
      </w:r>
      <w:r>
        <w:rPr>
          <w:rFonts w:ascii="Arial" w:hAnsi="Arial" w:cs="Arial"/>
          <w:sz w:val="20"/>
          <w:szCs w:val="20"/>
        </w:rPr>
        <w:t>, ověřeného</w:t>
      </w:r>
      <w:r w:rsidRPr="001448AB">
        <w:rPr>
          <w:rFonts w:ascii="Arial" w:hAnsi="Arial" w:cs="Arial"/>
          <w:sz w:val="20"/>
          <w:szCs w:val="20"/>
        </w:rPr>
        <w:t xml:space="preserve"> </w:t>
      </w:r>
      <w:r>
        <w:rPr>
          <w:rFonts w:ascii="Arial" w:hAnsi="Arial" w:cs="Arial"/>
          <w:sz w:val="20"/>
          <w:szCs w:val="20"/>
        </w:rPr>
        <w:t xml:space="preserve">u editora </w:t>
      </w:r>
      <w:r w:rsidRPr="001448AB">
        <w:rPr>
          <w:rFonts w:ascii="Arial" w:hAnsi="Arial" w:cs="Arial"/>
          <w:sz w:val="20"/>
          <w:szCs w:val="20"/>
        </w:rPr>
        <w:t>základního registru RUIAN</w:t>
      </w:r>
      <w:r>
        <w:rPr>
          <w:rFonts w:ascii="Arial" w:hAnsi="Arial" w:cs="Arial"/>
          <w:sz w:val="20"/>
          <w:szCs w:val="20"/>
        </w:rPr>
        <w:t>, </w:t>
      </w:r>
      <w:r w:rsidRPr="00522BC2">
        <w:rPr>
          <w:rFonts w:ascii="Arial" w:hAnsi="Arial" w:cs="Arial"/>
          <w:sz w:val="20"/>
          <w:szCs w:val="20"/>
        </w:rPr>
        <w:t>byla provedena aktualizace vazby ZSJ dílu</w:t>
      </w:r>
      <w:r>
        <w:rPr>
          <w:rFonts w:ascii="Arial" w:hAnsi="Arial" w:cs="Arial"/>
          <w:sz w:val="20"/>
          <w:szCs w:val="20"/>
        </w:rPr>
        <w:t>:</w:t>
      </w:r>
    </w:p>
    <w:p w:rsidR="00656E41" w:rsidRPr="008F448B" w:rsidRDefault="00656E41" w:rsidP="00656E41">
      <w:pPr>
        <w:pStyle w:val="Prosttext"/>
        <w:jc w:val="both"/>
        <w:rPr>
          <w:rFonts w:ascii="Arial" w:hAnsi="Arial" w:cs="Arial"/>
          <w:b/>
          <w:bCs/>
        </w:rPr>
      </w:pPr>
      <w:r w:rsidRPr="008F448B">
        <w:rPr>
          <w:rFonts w:ascii="Arial" w:hAnsi="Arial" w:cs="Arial"/>
          <w:b/>
          <w:bCs/>
        </w:rPr>
        <w:t>Základní sídelní jednotka díl</w:t>
      </w:r>
    </w:p>
    <w:p w:rsidR="00656E41" w:rsidRPr="008F448B" w:rsidRDefault="00656E41" w:rsidP="00656E41">
      <w:pPr>
        <w:pStyle w:val="Prosttext"/>
        <w:jc w:val="both"/>
        <w:rPr>
          <w:rFonts w:ascii="Arial" w:hAnsi="Arial" w:cs="Arial"/>
        </w:rPr>
      </w:pPr>
    </w:p>
    <w:p w:rsidR="00656E41" w:rsidRPr="008F448B" w:rsidRDefault="00656E41" w:rsidP="00656E41">
      <w:pPr>
        <w:pStyle w:val="Prosttext"/>
        <w:jc w:val="both"/>
        <w:rPr>
          <w:rFonts w:ascii="Arial" w:hAnsi="Arial" w:cs="Arial"/>
          <w:b/>
        </w:rPr>
      </w:pPr>
      <w:r w:rsidRPr="008F448B">
        <w:rPr>
          <w:rFonts w:ascii="Arial" w:hAnsi="Arial" w:cs="Arial"/>
        </w:rPr>
        <w:t xml:space="preserve">V okrese </w:t>
      </w:r>
      <w:r>
        <w:rPr>
          <w:rFonts w:ascii="Arial" w:hAnsi="Arial" w:cs="Arial"/>
        </w:rPr>
        <w:t>Sokolov</w:t>
      </w:r>
      <w:r w:rsidRPr="008F448B">
        <w:rPr>
          <w:rFonts w:ascii="Arial" w:hAnsi="Arial" w:cs="Arial"/>
        </w:rPr>
        <w:t xml:space="preserve">, v obci </w:t>
      </w:r>
      <w:r>
        <w:rPr>
          <w:rFonts w:ascii="Arial" w:hAnsi="Arial" w:cs="Arial"/>
        </w:rPr>
        <w:t>560677 Šindelová</w:t>
      </w:r>
      <w:r w:rsidRPr="008F448B">
        <w:rPr>
          <w:rFonts w:ascii="Arial" w:hAnsi="Arial" w:cs="Arial"/>
        </w:rPr>
        <w:t xml:space="preserve"> s účinností od 15.</w:t>
      </w:r>
      <w:r>
        <w:rPr>
          <w:rFonts w:ascii="Arial" w:hAnsi="Arial" w:cs="Arial"/>
        </w:rPr>
        <w:t>9</w:t>
      </w:r>
      <w:r w:rsidRPr="008F448B">
        <w:rPr>
          <w:rFonts w:ascii="Arial" w:hAnsi="Arial" w:cs="Arial"/>
        </w:rPr>
        <w:t xml:space="preserve">.2016 byla změněna vazba </w:t>
      </w:r>
      <w:r w:rsidRPr="008F448B">
        <w:rPr>
          <w:rFonts w:ascii="Arial" w:hAnsi="Arial" w:cs="Arial"/>
          <w:b/>
        </w:rPr>
        <w:t xml:space="preserve">ZSJ díl </w:t>
      </w:r>
      <w:r>
        <w:rPr>
          <w:rFonts w:ascii="Arial" w:hAnsi="Arial" w:cs="Arial"/>
          <w:b/>
        </w:rPr>
        <w:t>1625820 Milíře</w:t>
      </w:r>
      <w:r w:rsidRPr="008F448B">
        <w:rPr>
          <w:rFonts w:ascii="Arial" w:hAnsi="Arial" w:cs="Arial"/>
        </w:rPr>
        <w:t xml:space="preserve"> z dosavadní části obce </w:t>
      </w:r>
      <w:r w:rsidR="00622AC0">
        <w:rPr>
          <w:rFonts w:ascii="Arial" w:hAnsi="Arial" w:cs="Arial"/>
        </w:rPr>
        <w:t>162531 Krásná Lípa</w:t>
      </w:r>
      <w:r w:rsidRPr="008F448B">
        <w:rPr>
          <w:rFonts w:ascii="Arial" w:hAnsi="Arial" w:cs="Arial"/>
        </w:rPr>
        <w:t xml:space="preserve"> (předchůdce) </w:t>
      </w:r>
      <w:r w:rsidRPr="008F448B">
        <w:rPr>
          <w:rFonts w:ascii="Arial" w:hAnsi="Arial" w:cs="Arial"/>
          <w:b/>
        </w:rPr>
        <w:t>nově na</w:t>
      </w:r>
      <w:r w:rsidRPr="008F448B">
        <w:rPr>
          <w:rFonts w:ascii="Arial" w:hAnsi="Arial" w:cs="Arial"/>
        </w:rPr>
        <w:t xml:space="preserve"> </w:t>
      </w:r>
      <w:r w:rsidRPr="008F448B">
        <w:rPr>
          <w:rFonts w:ascii="Arial" w:hAnsi="Arial" w:cs="Arial"/>
          <w:b/>
        </w:rPr>
        <w:t xml:space="preserve">část obce </w:t>
      </w:r>
      <w:r w:rsidR="00622AC0">
        <w:rPr>
          <w:rFonts w:ascii="Arial" w:hAnsi="Arial" w:cs="Arial"/>
          <w:b/>
        </w:rPr>
        <w:t>162566 Šindelová</w:t>
      </w:r>
      <w:r w:rsidRPr="008F448B">
        <w:rPr>
          <w:rFonts w:ascii="Arial" w:hAnsi="Arial" w:cs="Arial"/>
          <w:b/>
        </w:rPr>
        <w:t>.</w:t>
      </w:r>
    </w:p>
    <w:p w:rsidR="00656E41" w:rsidRPr="008F448B" w:rsidRDefault="00656E41" w:rsidP="00656E41">
      <w:pPr>
        <w:pStyle w:val="Prosttext"/>
        <w:jc w:val="both"/>
        <w:rPr>
          <w:rFonts w:ascii="Arial" w:hAnsi="Arial" w:cs="Arial"/>
        </w:rPr>
      </w:pPr>
    </w:p>
    <w:p w:rsidR="00656E41" w:rsidRPr="008F448B" w:rsidRDefault="00656E41" w:rsidP="00656E41">
      <w:pPr>
        <w:pStyle w:val="Prosttext"/>
        <w:jc w:val="both"/>
        <w:rPr>
          <w:rFonts w:ascii="Arial" w:hAnsi="Arial" w:cs="Arial"/>
          <w:b/>
        </w:rPr>
      </w:pPr>
      <w:r w:rsidRPr="008F448B">
        <w:rPr>
          <w:rFonts w:ascii="Arial" w:hAnsi="Arial" w:cs="Arial"/>
          <w:b/>
        </w:rPr>
        <w:t>Statistický obvod</w:t>
      </w:r>
    </w:p>
    <w:p w:rsidR="00656E41" w:rsidRPr="008F448B" w:rsidRDefault="00656E41" w:rsidP="00656E41">
      <w:pPr>
        <w:pStyle w:val="Prosttext"/>
        <w:jc w:val="both"/>
        <w:rPr>
          <w:rFonts w:ascii="Arial" w:hAnsi="Arial" w:cs="Arial"/>
          <w:b/>
        </w:rPr>
      </w:pPr>
    </w:p>
    <w:p w:rsidR="00656E41" w:rsidRPr="008F448B" w:rsidRDefault="00656E41" w:rsidP="00656E41">
      <w:pPr>
        <w:pStyle w:val="Prosttext"/>
        <w:jc w:val="both"/>
        <w:rPr>
          <w:rFonts w:ascii="Arial" w:hAnsi="Arial" w:cs="Arial"/>
        </w:rPr>
      </w:pPr>
      <w:r w:rsidRPr="008F448B">
        <w:rPr>
          <w:rFonts w:ascii="Arial" w:hAnsi="Arial" w:cs="Arial"/>
        </w:rPr>
        <w:t>SO 4</w:t>
      </w:r>
      <w:r w:rsidR="00622AC0">
        <w:rPr>
          <w:rFonts w:ascii="Arial" w:hAnsi="Arial" w:cs="Arial"/>
        </w:rPr>
        <w:t>71</w:t>
      </w:r>
      <w:r w:rsidRPr="008F448B">
        <w:rPr>
          <w:rFonts w:ascii="Arial" w:hAnsi="Arial" w:cs="Arial"/>
        </w:rPr>
        <w:t xml:space="preserve"> / IDSO </w:t>
      </w:r>
      <w:r>
        <w:rPr>
          <w:rFonts w:ascii="Arial" w:hAnsi="Arial" w:cs="Arial"/>
        </w:rPr>
        <w:t>363</w:t>
      </w:r>
      <w:r w:rsidR="00622AC0">
        <w:rPr>
          <w:rFonts w:ascii="Arial" w:hAnsi="Arial" w:cs="Arial"/>
        </w:rPr>
        <w:t>839</w:t>
      </w:r>
      <w:r w:rsidRPr="008F448B">
        <w:rPr>
          <w:rFonts w:ascii="Arial" w:hAnsi="Arial" w:cs="Arial"/>
        </w:rPr>
        <w:t xml:space="preserve"> návazně změnil vazbu na část obce </w:t>
      </w:r>
      <w:r w:rsidR="00622AC0">
        <w:rPr>
          <w:rFonts w:ascii="Arial" w:hAnsi="Arial" w:cs="Arial"/>
        </w:rPr>
        <w:t>162566 Šindelová</w:t>
      </w:r>
      <w:r w:rsidRPr="008F448B">
        <w:rPr>
          <w:rFonts w:ascii="Arial" w:hAnsi="Arial" w:cs="Arial"/>
        </w:rPr>
        <w:t>.</w:t>
      </w:r>
    </w:p>
    <w:p w:rsidR="00656E41" w:rsidRDefault="00656E41" w:rsidP="00656E41"/>
    <w:p w:rsidR="00992765" w:rsidRDefault="00992765" w:rsidP="00992765">
      <w:pPr>
        <w:pStyle w:val="Nadpis3"/>
        <w:spacing w:line="240" w:lineRule="auto"/>
        <w:rPr>
          <w:rFonts w:ascii="Arial" w:eastAsia="Arial Unicode MS" w:hAnsi="Arial" w:cs="Arial"/>
          <w:bCs w:val="0"/>
          <w:u w:val="single"/>
        </w:rPr>
      </w:pPr>
      <w:r>
        <w:rPr>
          <w:rFonts w:ascii="Arial" w:hAnsi="Arial" w:cs="Arial"/>
          <w:bCs w:val="0"/>
          <w:u w:val="single"/>
        </w:rPr>
        <w:t>Aktualizace budov</w:t>
      </w:r>
    </w:p>
    <w:p w:rsidR="00992765" w:rsidRDefault="00992765" w:rsidP="00992765">
      <w:pPr>
        <w:pStyle w:val="Prosttext"/>
        <w:jc w:val="both"/>
        <w:rPr>
          <w:rFonts w:ascii="Arial" w:hAnsi="Arial" w:cs="Arial"/>
        </w:rPr>
      </w:pPr>
    </w:p>
    <w:p w:rsidR="00992765" w:rsidRDefault="00992765" w:rsidP="00992765">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 xml:space="preserve">Měsíčně jsou zpracovávány </w:t>
      </w:r>
      <w:r>
        <w:rPr>
          <w:rFonts w:ascii="Arial" w:hAnsi="Arial" w:cs="Arial"/>
          <w:b/>
          <w:bCs/>
          <w:sz w:val="20"/>
          <w:szCs w:val="20"/>
        </w:rPr>
        <w:t xml:space="preserve">podklady o adresách </w:t>
      </w:r>
      <w:r>
        <w:rPr>
          <w:rFonts w:ascii="Arial" w:hAnsi="Arial" w:cs="Arial"/>
          <w:sz w:val="20"/>
          <w:szCs w:val="20"/>
        </w:rPr>
        <w:t>od hlavního města Prahy.</w:t>
      </w:r>
    </w:p>
    <w:p w:rsidR="00992765" w:rsidRDefault="00992765" w:rsidP="00992765">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Zpracování finálních výstupů ze stavebnictví za 1. pololetí 2016 do RSO bylo dokončeno.</w:t>
      </w:r>
    </w:p>
    <w:p w:rsidR="00992765" w:rsidRPr="00992765" w:rsidRDefault="00992765" w:rsidP="00992765">
      <w:pPr>
        <w:numPr>
          <w:ilvl w:val="0"/>
          <w:numId w:val="6"/>
        </w:numPr>
        <w:autoSpaceDE w:val="0"/>
        <w:autoSpaceDN w:val="0"/>
        <w:adjustRightInd w:val="0"/>
        <w:spacing w:after="0" w:line="240" w:lineRule="auto"/>
        <w:ind w:left="0"/>
        <w:jc w:val="both"/>
        <w:rPr>
          <w:rFonts w:ascii="Arial" w:hAnsi="Arial" w:cs="Arial"/>
          <w:sz w:val="20"/>
          <w:szCs w:val="16"/>
          <w:u w:val="single"/>
        </w:rPr>
      </w:pPr>
      <w:r>
        <w:rPr>
          <w:rFonts w:ascii="Arial" w:hAnsi="Arial" w:cs="Arial"/>
          <w:sz w:val="20"/>
          <w:szCs w:val="16"/>
        </w:rPr>
        <w:t xml:space="preserve">V březnu 2013 byly do RSO naimportovány </w:t>
      </w:r>
      <w:r>
        <w:rPr>
          <w:rFonts w:ascii="Arial" w:hAnsi="Arial" w:cs="Arial"/>
          <w:b/>
          <w:sz w:val="20"/>
          <w:szCs w:val="16"/>
        </w:rPr>
        <w:t>stavební objekty, adresy základního registru RÚIAN</w:t>
      </w:r>
      <w:r>
        <w:rPr>
          <w:rFonts w:ascii="Arial" w:hAnsi="Arial" w:cs="Arial"/>
          <w:sz w:val="20"/>
          <w:szCs w:val="16"/>
        </w:rPr>
        <w:t xml:space="preserve"> (správce ČÚZK) a bylo zahájeno čištění dat výchozího stavu k 1.7.2011 (celkem cca 220 tisíc rozdílů mezi RÚIAN a RSO). </w:t>
      </w:r>
      <w:r w:rsidRPr="00992765">
        <w:rPr>
          <w:rFonts w:ascii="Arial" w:hAnsi="Arial" w:cs="Arial"/>
          <w:sz w:val="20"/>
          <w:szCs w:val="16"/>
          <w:u w:val="single"/>
        </w:rPr>
        <w:t>K 30.6.2015</w:t>
      </w:r>
      <w:r>
        <w:rPr>
          <w:rFonts w:ascii="Arial" w:hAnsi="Arial" w:cs="Arial"/>
          <w:sz w:val="20"/>
          <w:szCs w:val="16"/>
        </w:rPr>
        <w:t xml:space="preserve"> zůstalo nevyřešeno cca 70 tisíc rozdílů, z toho 15 tisíc v období před rokem 2011 (před existencí RÚIAN). Nedočištěné budovy byly označeny příznakem a pokračuje jejich čištění. K 1.11.2014 zůstalo nevyřešeno cca 55 tisíc rozdílů, které nelze vyřešit bez součinnosti referenčních míst. </w:t>
      </w:r>
      <w:r>
        <w:rPr>
          <w:rFonts w:ascii="Arial" w:hAnsi="Arial" w:cs="Arial"/>
          <w:sz w:val="20"/>
          <w:szCs w:val="16"/>
          <w:u w:val="single"/>
        </w:rPr>
        <w:t>V únoru 2015</w:t>
      </w:r>
      <w:r>
        <w:rPr>
          <w:rFonts w:ascii="Arial" w:hAnsi="Arial" w:cs="Arial"/>
          <w:sz w:val="20"/>
          <w:szCs w:val="16"/>
        </w:rPr>
        <w:t xml:space="preserve"> bylo zahájeno </w:t>
      </w:r>
      <w:r>
        <w:rPr>
          <w:rFonts w:ascii="Arial" w:hAnsi="Arial" w:cs="Arial"/>
          <w:b/>
          <w:sz w:val="20"/>
          <w:szCs w:val="16"/>
        </w:rPr>
        <w:t>ověřování rozdílů v budovách mezi RSO a RÚIAN</w:t>
      </w:r>
      <w:r>
        <w:rPr>
          <w:rFonts w:ascii="Arial" w:hAnsi="Arial" w:cs="Arial"/>
          <w:sz w:val="20"/>
          <w:szCs w:val="16"/>
        </w:rPr>
        <w:t xml:space="preserve"> v součinnosti s editory, tj. obcemi a stavebními úřady ČR, a v koordinaci a s podporou správce ČÚZK. K 1.6.2015 zůstávalo k dořešení 48 tisíc budov. K 1.1.2016 bylo osloveno 1849 obcí včetně Prahy, což představovalo 35 tisíc budov k ověření, a návratnost dosáhla 70 %. </w:t>
      </w:r>
      <w:r w:rsidRPr="00992765">
        <w:rPr>
          <w:rFonts w:ascii="Arial" w:hAnsi="Arial" w:cs="Arial"/>
          <w:sz w:val="20"/>
          <w:szCs w:val="16"/>
          <w:u w:val="single"/>
        </w:rPr>
        <w:t>Na rok 2016</w:t>
      </w:r>
      <w:r w:rsidRPr="00992765">
        <w:rPr>
          <w:rFonts w:ascii="Arial" w:hAnsi="Arial" w:cs="Arial"/>
          <w:sz w:val="20"/>
          <w:szCs w:val="16"/>
        </w:rPr>
        <w:t xml:space="preserve"> připadlo oslovit zbývajících cca 2 tisíce obcí s rozdíly v budovách a nemající dosud přístup do ISÚI. Průběžně </w:t>
      </w:r>
      <w:r w:rsidRPr="00992765">
        <w:rPr>
          <w:rFonts w:ascii="Arial" w:hAnsi="Arial" w:cs="Arial"/>
          <w:sz w:val="20"/>
          <w:szCs w:val="16"/>
          <w:u w:val="single"/>
        </w:rPr>
        <w:t>k 13.5.2016</w:t>
      </w:r>
      <w:r w:rsidRPr="00992765">
        <w:rPr>
          <w:rFonts w:ascii="Arial" w:hAnsi="Arial" w:cs="Arial"/>
          <w:sz w:val="20"/>
          <w:szCs w:val="16"/>
        </w:rPr>
        <w:t xml:space="preserve"> bylo osloveno 3722 obcí a návratnost představuje téměř 60 %. Dosud bylo v RÚIAN opraveno 7344 chyb na konstitučních záznamech stavebních objektů, které se průběžně načítají do RSO, kde bylo opraveno celkem 8716 chyb (vč. původem z RÚIAN).</w:t>
      </w:r>
    </w:p>
    <w:p w:rsidR="00992765" w:rsidRDefault="00992765" w:rsidP="00992765">
      <w:pPr>
        <w:autoSpaceDE w:val="0"/>
        <w:autoSpaceDN w:val="0"/>
        <w:adjustRightInd w:val="0"/>
        <w:spacing w:after="0" w:line="240" w:lineRule="auto"/>
        <w:jc w:val="both"/>
        <w:rPr>
          <w:rFonts w:ascii="Arial" w:hAnsi="Arial" w:cs="Arial"/>
          <w:sz w:val="20"/>
          <w:szCs w:val="16"/>
        </w:rPr>
      </w:pPr>
    </w:p>
    <w:p w:rsidR="00992765" w:rsidRDefault="00992765" w:rsidP="00992765">
      <w:pPr>
        <w:autoSpaceDE w:val="0"/>
        <w:autoSpaceDN w:val="0"/>
        <w:adjustRightInd w:val="0"/>
        <w:spacing w:after="0" w:line="240" w:lineRule="auto"/>
        <w:jc w:val="both"/>
        <w:rPr>
          <w:rFonts w:ascii="Arial" w:hAnsi="Arial" w:cs="Arial"/>
          <w:sz w:val="20"/>
          <w:szCs w:val="16"/>
        </w:rPr>
      </w:pPr>
      <w:r>
        <w:rPr>
          <w:rFonts w:ascii="Arial" w:hAnsi="Arial" w:cs="Arial"/>
          <w:sz w:val="20"/>
          <w:szCs w:val="16"/>
        </w:rPr>
        <w:t>Informace o budovách získané od obcí se průběžně vyhodnocují do úprav základních sídelních jednotek, statistických obvodů a projevují se i v aktualizaci evidence přesahů budov na území jiných obcí.</w:t>
      </w:r>
    </w:p>
    <w:p w:rsidR="00992765" w:rsidRDefault="00992765" w:rsidP="00992765">
      <w:pPr>
        <w:autoSpaceDE w:val="0"/>
        <w:autoSpaceDN w:val="0"/>
        <w:adjustRightInd w:val="0"/>
        <w:spacing w:after="0"/>
        <w:jc w:val="both"/>
        <w:rPr>
          <w:rFonts w:ascii="Arial" w:hAnsi="Arial" w:cs="Arial"/>
          <w:sz w:val="20"/>
          <w:szCs w:val="16"/>
          <w:u w:val="single"/>
        </w:rPr>
      </w:pPr>
    </w:p>
    <w:p w:rsidR="00992765" w:rsidRDefault="00992765" w:rsidP="00992765">
      <w:pPr>
        <w:numPr>
          <w:ilvl w:val="0"/>
          <w:numId w:val="6"/>
        </w:numPr>
        <w:autoSpaceDE w:val="0"/>
        <w:autoSpaceDN w:val="0"/>
        <w:adjustRightInd w:val="0"/>
        <w:spacing w:after="0" w:line="240" w:lineRule="auto"/>
        <w:ind w:left="0"/>
        <w:jc w:val="both"/>
        <w:rPr>
          <w:rFonts w:ascii="Arial" w:hAnsi="Arial" w:cs="Arial"/>
          <w:sz w:val="20"/>
          <w:szCs w:val="16"/>
          <w:u w:val="single"/>
        </w:rPr>
      </w:pPr>
      <w:r>
        <w:rPr>
          <w:rFonts w:ascii="Arial" w:hAnsi="Arial" w:cs="Arial"/>
          <w:sz w:val="20"/>
          <w:szCs w:val="16"/>
          <w:u w:val="single"/>
        </w:rPr>
        <w:lastRenderedPageBreak/>
        <w:t xml:space="preserve">V lednu 2014 byla nasazena nová aplikace pro zpracování </w:t>
      </w:r>
      <w:r>
        <w:rPr>
          <w:rFonts w:ascii="Arial" w:hAnsi="Arial" w:cs="Arial"/>
          <w:b/>
          <w:sz w:val="20"/>
          <w:szCs w:val="16"/>
          <w:u w:val="single"/>
        </w:rPr>
        <w:t>změn</w:t>
      </w:r>
      <w:r>
        <w:rPr>
          <w:rFonts w:ascii="Arial" w:hAnsi="Arial" w:cs="Arial"/>
          <w:sz w:val="20"/>
          <w:szCs w:val="16"/>
          <w:u w:val="single"/>
        </w:rPr>
        <w:t xml:space="preserve"> u stavebních </w:t>
      </w:r>
      <w:r>
        <w:rPr>
          <w:rFonts w:ascii="Arial" w:hAnsi="Arial" w:cs="Arial"/>
          <w:b/>
          <w:sz w:val="20"/>
          <w:szCs w:val="16"/>
          <w:u w:val="single"/>
        </w:rPr>
        <w:t>objektů RÚIAN</w:t>
      </w:r>
      <w:r>
        <w:rPr>
          <w:rFonts w:ascii="Arial" w:hAnsi="Arial" w:cs="Arial"/>
          <w:sz w:val="20"/>
          <w:szCs w:val="16"/>
          <w:u w:val="single"/>
        </w:rPr>
        <w:t xml:space="preserve"> a byla zahájena průběžná aktualizace budov RSO z nového zdroje RÚIAN</w:t>
      </w:r>
      <w:r>
        <w:rPr>
          <w:rFonts w:ascii="Arial" w:hAnsi="Arial" w:cs="Arial"/>
          <w:sz w:val="20"/>
          <w:szCs w:val="16"/>
        </w:rPr>
        <w:t xml:space="preserve">. Aplikace prohledávala databázi RSO dle identifikátoru RÚIAN stavebního objektu a automatizovaně zapisovala změny včetně atributů, nové budovy, ukončovala budovy. Vzhledem k částečné nespolehlivosti dat RÚIAN bylo rozhodnuto o úpravě aplikace v roce 2015 tak, aby zakládání a ukončování budov bylo pod dohledem správce dat RSO. Bylo realizováno v prosinci 2015. Aplikace na základě změny v atributu „počet bytů“ automatizovaně nezakládá či neukončuje záznam o bytu (jde o řízenou činnost správce). </w:t>
      </w:r>
    </w:p>
    <w:p w:rsidR="00992765" w:rsidRDefault="00992765" w:rsidP="00992765">
      <w:pPr>
        <w:autoSpaceDE w:val="0"/>
        <w:autoSpaceDN w:val="0"/>
        <w:adjustRightInd w:val="0"/>
        <w:spacing w:after="0" w:line="240" w:lineRule="auto"/>
        <w:jc w:val="both"/>
        <w:rPr>
          <w:rFonts w:ascii="Arial" w:hAnsi="Arial" w:cs="Arial"/>
          <w:sz w:val="20"/>
          <w:szCs w:val="16"/>
          <w:u w:val="single"/>
        </w:rPr>
      </w:pPr>
    </w:p>
    <w:p w:rsidR="00992765" w:rsidRDefault="00992765" w:rsidP="00992765">
      <w:pPr>
        <w:numPr>
          <w:ilvl w:val="0"/>
          <w:numId w:val="6"/>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lednu až dubnu 2014 byly do RSO naimportovány byty v rodinných domech s atributy ze zdroje </w:t>
      </w:r>
      <w:r>
        <w:rPr>
          <w:rFonts w:ascii="Arial" w:hAnsi="Arial" w:cs="Arial"/>
          <w:b/>
          <w:sz w:val="20"/>
          <w:szCs w:val="16"/>
        </w:rPr>
        <w:t>Sčítání lidu, domů a bytů 2011</w:t>
      </w:r>
      <w:r>
        <w:rPr>
          <w:rFonts w:ascii="Arial" w:hAnsi="Arial" w:cs="Arial"/>
          <w:sz w:val="20"/>
          <w:szCs w:val="16"/>
        </w:rPr>
        <w:t xml:space="preserve">. U ostatních bytů (zejména v bytových domech) je znemožněno napárování na stávající evidenci bytů v RSO kvůli nejednoznačné, nespolehlivé identifikaci bytů a je postupováno selektivně na základě expertní analýzy dat.  </w:t>
      </w:r>
    </w:p>
    <w:p w:rsidR="00992765" w:rsidRDefault="00992765" w:rsidP="00992765">
      <w:pPr>
        <w:autoSpaceDE w:val="0"/>
        <w:autoSpaceDN w:val="0"/>
        <w:adjustRightInd w:val="0"/>
        <w:spacing w:after="0" w:line="240" w:lineRule="auto"/>
        <w:jc w:val="both"/>
        <w:rPr>
          <w:rFonts w:ascii="Arial" w:hAnsi="Arial" w:cs="Arial"/>
          <w:sz w:val="20"/>
          <w:szCs w:val="16"/>
        </w:rPr>
      </w:pPr>
    </w:p>
    <w:p w:rsidR="00992765" w:rsidRDefault="00992765" w:rsidP="00992765">
      <w:pPr>
        <w:numPr>
          <w:ilvl w:val="0"/>
          <w:numId w:val="6"/>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roce 2014 došlo u technicko ekonomických parametrů budov </w:t>
      </w:r>
      <w:r w:rsidRPr="00E32E85">
        <w:rPr>
          <w:rFonts w:ascii="Arial" w:hAnsi="Arial" w:cs="Arial"/>
          <w:sz w:val="20"/>
          <w:szCs w:val="16"/>
        </w:rPr>
        <w:t>(TEP)</w:t>
      </w:r>
      <w:r>
        <w:rPr>
          <w:rFonts w:ascii="Arial" w:hAnsi="Arial" w:cs="Arial"/>
          <w:b/>
          <w:sz w:val="20"/>
          <w:szCs w:val="16"/>
        </w:rPr>
        <w:t xml:space="preserve"> k následující metodické změně, která</w:t>
      </w:r>
      <w:r>
        <w:rPr>
          <w:rFonts w:ascii="Arial" w:hAnsi="Arial" w:cs="Arial"/>
          <w:sz w:val="20"/>
          <w:szCs w:val="16"/>
        </w:rPr>
        <w:t xml:space="preserve"> byla realizována v září až listopadu 2014 hromadnou změnou v údajích o budově: </w:t>
      </w:r>
    </w:p>
    <w:p w:rsidR="00992765" w:rsidRDefault="00992765" w:rsidP="00992765">
      <w:pPr>
        <w:autoSpaceDE w:val="0"/>
        <w:autoSpaceDN w:val="0"/>
        <w:adjustRightInd w:val="0"/>
        <w:spacing w:after="0" w:line="240" w:lineRule="auto"/>
        <w:jc w:val="both"/>
        <w:rPr>
          <w:rFonts w:ascii="Arial" w:hAnsi="Arial" w:cs="Arial"/>
          <w:sz w:val="20"/>
          <w:szCs w:val="16"/>
        </w:rPr>
      </w:pPr>
    </w:p>
    <w:p w:rsidR="00992765" w:rsidRDefault="00992765" w:rsidP="00992765">
      <w:pPr>
        <w:autoSpaceDE w:val="0"/>
        <w:autoSpaceDN w:val="0"/>
        <w:adjustRightInd w:val="0"/>
        <w:spacing w:after="0" w:line="240" w:lineRule="auto"/>
        <w:jc w:val="both"/>
        <w:rPr>
          <w:rFonts w:ascii="Arial" w:hAnsi="Arial" w:cs="Arial"/>
          <w:sz w:val="20"/>
          <w:szCs w:val="16"/>
        </w:rPr>
      </w:pPr>
      <w:r>
        <w:rPr>
          <w:rFonts w:ascii="Arial" w:hAnsi="Arial" w:cs="Arial"/>
          <w:b/>
          <w:sz w:val="20"/>
          <w:szCs w:val="16"/>
        </w:rPr>
        <w:t>pokud TEP ze zdroje Sčítání lidu, domů a bytů (SLDB) 2011 obsahoval položky Nezjištěno či Nedefinováno a zároveň tento TEP ze zdroje SLDB 2001 obsahoval reálnou hodnotu, byly položky Nezjištěno či Nedefinováno ve zdroji SLDB 2011 smazány</w:t>
      </w:r>
      <w:r>
        <w:rPr>
          <w:rFonts w:ascii="Arial" w:hAnsi="Arial" w:cs="Arial"/>
          <w:sz w:val="20"/>
          <w:szCs w:val="16"/>
        </w:rPr>
        <w:t>. Tím hodnota údaje z roku 2001 dostala nejvyšší prioritu a byla zpropagována do tzv. „statistické hodnoty“, která je předmětem exportu budov z aplikace. Celkově bylo takto ošetřeno a vytěženo navíc téměř 1,5 mil. údajů.</w:t>
      </w:r>
    </w:p>
    <w:p w:rsidR="00992765" w:rsidRDefault="00992765" w:rsidP="00992765">
      <w:pPr>
        <w:pStyle w:val="Zkladntext2"/>
        <w:spacing w:line="240" w:lineRule="auto"/>
        <w:jc w:val="both"/>
        <w:rPr>
          <w:rFonts w:ascii="Arial" w:hAnsi="Arial" w:cs="Arial"/>
          <w:sz w:val="20"/>
        </w:rPr>
      </w:pPr>
    </w:p>
    <w:p w:rsidR="00992765" w:rsidRDefault="00992765" w:rsidP="00992765">
      <w:pPr>
        <w:pStyle w:val="Zkladntext2"/>
        <w:spacing w:line="240" w:lineRule="auto"/>
        <w:jc w:val="both"/>
        <w:rPr>
          <w:rFonts w:ascii="Arial" w:hAnsi="Arial" w:cs="Arial"/>
          <w:sz w:val="20"/>
        </w:rPr>
      </w:pPr>
      <w:r>
        <w:rPr>
          <w:rFonts w:ascii="Arial" w:hAnsi="Arial" w:cs="Arial"/>
          <w:sz w:val="20"/>
        </w:rPr>
        <w:t xml:space="preserve">U výše uvedených zpracování č. 1. – 6. platí podmínka, že </w:t>
      </w:r>
      <w:r>
        <w:rPr>
          <w:rFonts w:ascii="Arial" w:hAnsi="Arial" w:cs="Arial"/>
          <w:b/>
          <w:bCs/>
          <w:sz w:val="20"/>
        </w:rPr>
        <w:t>data jsou obsažena ve výstupech registru, pokud se našla shoda v územních identifikacích a data jsou konzistentní;</w:t>
      </w:r>
      <w:r>
        <w:rPr>
          <w:rFonts w:ascii="Arial" w:hAnsi="Arial" w:cs="Arial"/>
          <w:sz w:val="20"/>
        </w:rPr>
        <w:t xml:space="preserve"> jinak probíhá za uplynulé období dočišťování dat.</w:t>
      </w:r>
    </w:p>
    <w:p w:rsidR="00992765" w:rsidRDefault="00992765" w:rsidP="00992765">
      <w:pPr>
        <w:pStyle w:val="Prosttext"/>
        <w:jc w:val="both"/>
        <w:rPr>
          <w:rFonts w:ascii="Arial" w:hAnsi="Arial" w:cs="Arial"/>
        </w:rPr>
      </w:pPr>
    </w:p>
    <w:p w:rsidR="00992765" w:rsidRDefault="00992765" w:rsidP="00992765">
      <w:pPr>
        <w:pStyle w:val="Nadpis2"/>
        <w:keepLines w:val="0"/>
        <w:autoSpaceDE w:val="0"/>
        <w:autoSpaceDN w:val="0"/>
        <w:adjustRightInd w:val="0"/>
        <w:spacing w:before="240" w:after="60" w:line="240" w:lineRule="auto"/>
        <w:jc w:val="both"/>
        <w:rPr>
          <w:rFonts w:ascii="Arial" w:hAnsi="Arial" w:cs="Arial"/>
          <w:bCs w:val="0"/>
          <w:sz w:val="22"/>
          <w:szCs w:val="22"/>
          <w:u w:val="single"/>
        </w:rPr>
      </w:pPr>
      <w:r>
        <w:rPr>
          <w:rFonts w:ascii="Arial" w:hAnsi="Arial" w:cs="Arial"/>
          <w:bCs w:val="0"/>
          <w:sz w:val="22"/>
          <w:szCs w:val="22"/>
          <w:u w:val="single"/>
        </w:rPr>
        <w:t>Aktualizace adres</w:t>
      </w:r>
    </w:p>
    <w:p w:rsidR="00992765" w:rsidRDefault="00992765" w:rsidP="00992765"/>
    <w:p w:rsidR="00992765" w:rsidRDefault="00992765" w:rsidP="00992765">
      <w:pPr>
        <w:numPr>
          <w:ilvl w:val="0"/>
          <w:numId w:val="7"/>
        </w:numPr>
        <w:autoSpaceDE w:val="0"/>
        <w:autoSpaceDN w:val="0"/>
        <w:adjustRightInd w:val="0"/>
        <w:spacing w:after="0" w:line="240" w:lineRule="auto"/>
        <w:ind w:left="0"/>
        <w:jc w:val="both"/>
        <w:rPr>
          <w:rFonts w:ascii="Arial" w:hAnsi="Arial" w:cs="Arial"/>
          <w:sz w:val="20"/>
          <w:szCs w:val="16"/>
          <w:u w:val="single"/>
        </w:rPr>
      </w:pPr>
      <w:r>
        <w:rPr>
          <w:rFonts w:ascii="Arial" w:hAnsi="Arial" w:cs="Arial"/>
          <w:sz w:val="20"/>
          <w:szCs w:val="16"/>
        </w:rPr>
        <w:t xml:space="preserve">V březnu 2013 byly do RSO naimportovány adresy základního registru RÚIAN (správce ČÚZK) a bylo realizováno jejich přednostní zpracování s ohledem na potřeby soustavy statistických registrů, RES. </w:t>
      </w:r>
    </w:p>
    <w:p w:rsidR="00992765" w:rsidRDefault="00992765" w:rsidP="00992765">
      <w:pPr>
        <w:pStyle w:val="Odstavecseseznamem"/>
        <w:ind w:left="0"/>
        <w:rPr>
          <w:rFonts w:ascii="Arial" w:hAnsi="Arial" w:cs="Arial"/>
          <w:sz w:val="20"/>
          <w:szCs w:val="16"/>
          <w:u w:val="single"/>
        </w:rPr>
      </w:pPr>
    </w:p>
    <w:p w:rsidR="00992765" w:rsidRDefault="00992765" w:rsidP="00992765">
      <w:pPr>
        <w:numPr>
          <w:ilvl w:val="0"/>
          <w:numId w:val="7"/>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16"/>
          <w:u w:val="single"/>
        </w:rPr>
        <w:t>V lednu 2014 byla nasazena aplikace pro zpracování změn v adresách RÚIAN.</w:t>
      </w:r>
    </w:p>
    <w:p w:rsidR="00992765" w:rsidRDefault="00992765" w:rsidP="00992765">
      <w:pPr>
        <w:pStyle w:val="Odstavecseseznamem"/>
        <w:rPr>
          <w:rFonts w:ascii="Arial" w:hAnsi="Arial" w:cs="Arial"/>
          <w:sz w:val="20"/>
          <w:szCs w:val="20"/>
        </w:rPr>
      </w:pPr>
    </w:p>
    <w:p w:rsidR="00992765" w:rsidRDefault="00992765" w:rsidP="00992765">
      <w:pPr>
        <w:numPr>
          <w:ilvl w:val="0"/>
          <w:numId w:val="7"/>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Kontinuálně probíhá čištění adres užitých v RES, u kterých se v RSO dosud nenachází ID RUIAN nebo které jsou v RÚIAN nesprávné.</w:t>
      </w:r>
    </w:p>
    <w:p w:rsidR="00992765" w:rsidRDefault="00992765" w:rsidP="00992765">
      <w:pPr>
        <w:autoSpaceDE w:val="0"/>
        <w:autoSpaceDN w:val="0"/>
        <w:adjustRightInd w:val="0"/>
        <w:spacing w:after="0" w:line="240" w:lineRule="auto"/>
        <w:jc w:val="both"/>
        <w:rPr>
          <w:rFonts w:ascii="Arial" w:hAnsi="Arial" w:cs="Arial"/>
          <w:sz w:val="20"/>
          <w:szCs w:val="20"/>
        </w:rPr>
      </w:pPr>
    </w:p>
    <w:p w:rsidR="00992765" w:rsidRDefault="00992765" w:rsidP="00992765">
      <w:pPr>
        <w:numPr>
          <w:ilvl w:val="0"/>
          <w:numId w:val="7"/>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O plošném dočištění adres ve vazbě na RÚIAN a jeho editory nebylo rozhodnuto.</w:t>
      </w:r>
    </w:p>
    <w:p w:rsidR="00992765" w:rsidRDefault="00992765" w:rsidP="00992765">
      <w:pPr>
        <w:pStyle w:val="Prosttext"/>
        <w:jc w:val="both"/>
        <w:rPr>
          <w:rFonts w:ascii="Arial" w:hAnsi="Arial" w:cs="Arial"/>
        </w:rPr>
      </w:pPr>
    </w:p>
    <w:p w:rsidR="00992765" w:rsidRDefault="00992765" w:rsidP="00992765">
      <w:pPr>
        <w:pStyle w:val="Prosttext"/>
        <w:jc w:val="both"/>
        <w:rPr>
          <w:rFonts w:ascii="Arial" w:hAnsi="Arial" w:cs="Arial"/>
        </w:rPr>
      </w:pPr>
    </w:p>
    <w:p w:rsidR="00992765" w:rsidRDefault="00992765" w:rsidP="00992765">
      <w:pPr>
        <w:pStyle w:val="Prosttext"/>
        <w:jc w:val="both"/>
        <w:rPr>
          <w:rFonts w:ascii="Arial" w:hAnsi="Arial" w:cs="Arial"/>
        </w:rPr>
      </w:pPr>
    </w:p>
    <w:p w:rsidR="00992765" w:rsidRDefault="00992765" w:rsidP="00992765">
      <w:pPr>
        <w:pStyle w:val="Nadpis6"/>
        <w:spacing w:line="240" w:lineRule="auto"/>
        <w:rPr>
          <w:rFonts w:ascii="Arial" w:eastAsiaTheme="minorHAnsi" w:hAnsi="Arial" w:cs="Arial"/>
          <w:i w:val="0"/>
          <w:iCs w:val="0"/>
          <w:color w:val="4F81BD" w:themeColor="accent1"/>
        </w:rPr>
      </w:pPr>
      <w:r>
        <w:rPr>
          <w:rFonts w:ascii="Arial" w:hAnsi="Arial" w:cs="Arial"/>
          <w:b/>
          <w:i w:val="0"/>
          <w:color w:val="4F81BD" w:themeColor="accent1"/>
          <w:u w:val="single"/>
        </w:rPr>
        <w:t>Aktualizace ulic a veřejných prostranství</w:t>
      </w:r>
    </w:p>
    <w:p w:rsidR="00992765" w:rsidRDefault="00992765" w:rsidP="00992765">
      <w:pPr>
        <w:pStyle w:val="Prosttext"/>
        <w:jc w:val="both"/>
        <w:rPr>
          <w:rFonts w:ascii="Arial" w:hAnsi="Arial" w:cs="Arial"/>
        </w:rPr>
      </w:pPr>
    </w:p>
    <w:p w:rsidR="00992765" w:rsidRDefault="00992765" w:rsidP="00992765">
      <w:pPr>
        <w:pStyle w:val="Zkladntext3"/>
        <w:jc w:val="both"/>
        <w:rPr>
          <w:rFonts w:ascii="Arial" w:hAnsi="Arial" w:cs="Arial"/>
          <w:color w:val="0000FF"/>
          <w:sz w:val="20"/>
          <w:szCs w:val="20"/>
        </w:rPr>
      </w:pPr>
      <w:r>
        <w:rPr>
          <w:rFonts w:ascii="Arial" w:hAnsi="Arial" w:cs="Arial"/>
          <w:sz w:val="20"/>
          <w:szCs w:val="20"/>
        </w:rPr>
        <w:t xml:space="preserve">V roce 2012 byla ukončena součinnost na vzniku uliční sítě (ZABAGED) a byl realizován přechod na nový zdroj ulic – RÚIAN. </w:t>
      </w:r>
      <w:r>
        <w:rPr>
          <w:rFonts w:ascii="Arial" w:hAnsi="Arial" w:cs="Arial"/>
          <w:sz w:val="20"/>
          <w:szCs w:val="20"/>
          <w:u w:val="single"/>
        </w:rPr>
        <w:t>V současnosti jsou lokalizovány téměř všechny ulice a ostatní veřejná prostranství České republiky.</w:t>
      </w:r>
    </w:p>
    <w:p w:rsidR="00992765" w:rsidRDefault="00992765" w:rsidP="00992765">
      <w:pPr>
        <w:pStyle w:val="Nadpis6"/>
        <w:spacing w:line="240" w:lineRule="auto"/>
        <w:rPr>
          <w:rFonts w:ascii="Arial" w:hAnsi="Arial" w:cs="Arial"/>
          <w:b/>
          <w:i w:val="0"/>
          <w:color w:val="4F81BD" w:themeColor="accent1"/>
          <w:u w:val="single"/>
        </w:rPr>
      </w:pPr>
    </w:p>
    <w:p w:rsidR="00992765" w:rsidRDefault="00992765" w:rsidP="00992765">
      <w:pPr>
        <w:pStyle w:val="Nadpis6"/>
        <w:spacing w:line="240" w:lineRule="auto"/>
        <w:rPr>
          <w:rFonts w:ascii="Arial" w:hAnsi="Arial" w:cs="Arial"/>
          <w:b/>
          <w:i w:val="0"/>
          <w:color w:val="4F81BD" w:themeColor="accent1"/>
          <w:u w:val="single"/>
        </w:rPr>
      </w:pPr>
      <w:r>
        <w:rPr>
          <w:rFonts w:ascii="Arial" w:hAnsi="Arial" w:cs="Arial"/>
          <w:b/>
          <w:i w:val="0"/>
          <w:color w:val="4F81BD" w:themeColor="accent1"/>
          <w:u w:val="single"/>
        </w:rPr>
        <w:t>Editace základních sídelních jednotek</w:t>
      </w:r>
    </w:p>
    <w:p w:rsidR="00992765" w:rsidRDefault="00992765" w:rsidP="00992765">
      <w:pPr>
        <w:pStyle w:val="Prosttext"/>
        <w:jc w:val="both"/>
        <w:rPr>
          <w:rFonts w:ascii="Arial" w:hAnsi="Arial" w:cs="Arial"/>
        </w:rPr>
      </w:pPr>
    </w:p>
    <w:p w:rsidR="000A60A1" w:rsidRDefault="00992765" w:rsidP="000A60A1">
      <w:pPr>
        <w:jc w:val="both"/>
        <w:rPr>
          <w:rFonts w:ascii="Arial" w:hAnsi="Arial" w:cs="Arial"/>
          <w:sz w:val="20"/>
          <w:szCs w:val="20"/>
        </w:rPr>
      </w:pPr>
      <w:r>
        <w:rPr>
          <w:rFonts w:ascii="Arial" w:hAnsi="Arial" w:cs="Arial"/>
          <w:sz w:val="20"/>
          <w:szCs w:val="20"/>
        </w:rPr>
        <w:t xml:space="preserve">V rámci projektu IOP SSREG vznikla </w:t>
      </w:r>
      <w:r>
        <w:rPr>
          <w:rFonts w:ascii="Arial" w:hAnsi="Arial" w:cs="Arial"/>
          <w:b/>
          <w:sz w:val="20"/>
          <w:szCs w:val="20"/>
        </w:rPr>
        <w:t>nová aplikace</w:t>
      </w:r>
      <w:r>
        <w:rPr>
          <w:rFonts w:ascii="Arial" w:hAnsi="Arial" w:cs="Arial"/>
          <w:sz w:val="20"/>
          <w:szCs w:val="20"/>
        </w:rPr>
        <w:t xml:space="preserve"> pro správu Návrhů změn základních sídelních jednotek (ZSJ), která slouží ke kompletaci návrhů změn popisné a grafické části prvku ZSJ v rámci statistického informačního systému a dále ke komunikaci s informačním systémem územních </w:t>
      </w:r>
      <w:r>
        <w:rPr>
          <w:rFonts w:ascii="Arial" w:hAnsi="Arial" w:cs="Arial"/>
          <w:sz w:val="20"/>
          <w:szCs w:val="20"/>
        </w:rPr>
        <w:lastRenderedPageBreak/>
        <w:t xml:space="preserve">identifikací ISÚI (RÚIAN). </w:t>
      </w:r>
      <w:r>
        <w:rPr>
          <w:rFonts w:ascii="Arial" w:hAnsi="Arial" w:cs="Arial"/>
          <w:sz w:val="20"/>
          <w:szCs w:val="20"/>
          <w:u w:val="single"/>
        </w:rPr>
        <w:t>V dubnu 2014 byla aplikace uvedena do provozu</w:t>
      </w:r>
      <w:r>
        <w:rPr>
          <w:rFonts w:ascii="Arial" w:hAnsi="Arial" w:cs="Arial"/>
          <w:sz w:val="20"/>
          <w:szCs w:val="20"/>
        </w:rPr>
        <w:t xml:space="preserve"> a bylo zahájeno postupné zasílání změn v ZSJ za období od 1.7.2011 do současnosti. Bylo zpracováno jen několik případů z let 2011-2012 a poté byla aktualizace ZSJ v ISÚI pozastavena (do doby nasazení aktuální verze ISÚI/RÚIAN). </w:t>
      </w:r>
      <w:r>
        <w:rPr>
          <w:rFonts w:ascii="Arial" w:hAnsi="Arial" w:cs="Arial"/>
          <w:sz w:val="20"/>
          <w:szCs w:val="20"/>
          <w:u w:val="single"/>
        </w:rPr>
        <w:t>V únoru 2015 bylo zahájeno testování ZSJ v nové verzi aplikace</w:t>
      </w:r>
      <w:r>
        <w:rPr>
          <w:rFonts w:ascii="Arial" w:hAnsi="Arial" w:cs="Arial"/>
          <w:sz w:val="20"/>
          <w:szCs w:val="20"/>
        </w:rPr>
        <w:t>. V říjnu 2015 byla aplikace ISÚI pro zpracování NZ ZSJ uvedena do produkčního provozu, s výhradami. Přechodně tedy</w:t>
      </w:r>
      <w:r>
        <w:rPr>
          <w:rFonts w:ascii="Arial" w:hAnsi="Arial" w:cs="Arial"/>
          <w:sz w:val="20"/>
          <w:szCs w:val="20"/>
          <w:u w:val="single"/>
        </w:rPr>
        <w:t xml:space="preserve"> </w:t>
      </w:r>
      <w:r>
        <w:rPr>
          <w:rFonts w:ascii="Arial" w:hAnsi="Arial" w:cs="Arial"/>
          <w:sz w:val="20"/>
          <w:szCs w:val="20"/>
        </w:rPr>
        <w:t>stav číse</w:t>
      </w:r>
      <w:r w:rsidR="000A60A1">
        <w:rPr>
          <w:rFonts w:ascii="Arial" w:hAnsi="Arial" w:cs="Arial"/>
          <w:sz w:val="20"/>
          <w:szCs w:val="20"/>
        </w:rPr>
        <w:t xml:space="preserve">lníku a grafiky ZSJ v RÚIAN </w:t>
      </w:r>
      <w:r w:rsidR="000A60A1" w:rsidRPr="000A60A1">
        <w:rPr>
          <w:rFonts w:ascii="Arial" w:hAnsi="Arial" w:cs="Arial"/>
          <w:sz w:val="20"/>
          <w:szCs w:val="20"/>
        </w:rPr>
        <w:t>nemohla plně</w:t>
      </w:r>
      <w:r w:rsidRPr="000A60A1">
        <w:rPr>
          <w:rFonts w:ascii="Arial" w:hAnsi="Arial" w:cs="Arial"/>
          <w:sz w:val="20"/>
          <w:szCs w:val="20"/>
        </w:rPr>
        <w:t xml:space="preserve"> odpovídat zaevidovanému stavu v agendě RSO ČSÚ z technických důvodů na straně ISÚI.</w:t>
      </w:r>
      <w:r w:rsidR="000A60A1">
        <w:rPr>
          <w:rFonts w:ascii="Arial" w:hAnsi="Arial" w:cs="Arial"/>
          <w:sz w:val="20"/>
          <w:szCs w:val="20"/>
        </w:rPr>
        <w:t xml:space="preserve"> </w:t>
      </w:r>
      <w:r>
        <w:rPr>
          <w:rFonts w:ascii="Arial" w:hAnsi="Arial" w:cs="Arial"/>
          <w:sz w:val="20"/>
          <w:szCs w:val="20"/>
          <w:u w:val="single"/>
        </w:rPr>
        <w:t>V průběhu května - června 2016</w:t>
      </w:r>
      <w:r>
        <w:rPr>
          <w:rFonts w:ascii="Arial" w:hAnsi="Arial" w:cs="Arial"/>
          <w:sz w:val="20"/>
          <w:szCs w:val="20"/>
        </w:rPr>
        <w:t xml:space="preserve"> v nové verzi aplikace ISÚI byla dokončena aktualizace ZSJ za uplynulé období. </w:t>
      </w:r>
      <w:r w:rsidRPr="00137213">
        <w:rPr>
          <w:rFonts w:ascii="Arial" w:hAnsi="Arial" w:cs="Arial"/>
          <w:sz w:val="20"/>
          <w:szCs w:val="20"/>
        </w:rPr>
        <w:t xml:space="preserve">V současnosti se hledá dořešení zpracování některých změn (např. některé změny v území vojenského újezdu Hradiště). </w:t>
      </w:r>
    </w:p>
    <w:p w:rsidR="00992765" w:rsidRPr="000A60A1" w:rsidRDefault="00992765" w:rsidP="000A60A1">
      <w:pPr>
        <w:jc w:val="both"/>
        <w:rPr>
          <w:rFonts w:ascii="Arial" w:hAnsi="Arial" w:cs="Arial"/>
          <w:sz w:val="20"/>
          <w:szCs w:val="20"/>
        </w:rPr>
      </w:pPr>
      <w:r w:rsidRPr="00137213">
        <w:rPr>
          <w:rFonts w:ascii="Arial" w:hAnsi="Arial" w:cs="Arial"/>
          <w:sz w:val="20"/>
          <w:szCs w:val="20"/>
        </w:rPr>
        <w:t>Nadále probíh</w:t>
      </w:r>
      <w:r w:rsidR="000A60A1">
        <w:rPr>
          <w:rFonts w:ascii="Arial" w:hAnsi="Arial" w:cs="Arial"/>
          <w:sz w:val="20"/>
          <w:szCs w:val="20"/>
        </w:rPr>
        <w:t>ají</w:t>
      </w:r>
      <w:r w:rsidRPr="00137213">
        <w:rPr>
          <w:rFonts w:ascii="Arial" w:hAnsi="Arial" w:cs="Arial"/>
          <w:sz w:val="20"/>
          <w:szCs w:val="20"/>
        </w:rPr>
        <w:t xml:space="preserve"> dílčí </w:t>
      </w:r>
      <w:r w:rsidRPr="000A60A1">
        <w:rPr>
          <w:rFonts w:ascii="Arial" w:hAnsi="Arial" w:cs="Arial"/>
          <w:sz w:val="20"/>
          <w:szCs w:val="20"/>
          <w:u w:val="single"/>
        </w:rPr>
        <w:t>úprav</w:t>
      </w:r>
      <w:r w:rsidR="000A60A1" w:rsidRPr="000A60A1">
        <w:rPr>
          <w:rFonts w:ascii="Arial" w:hAnsi="Arial" w:cs="Arial"/>
          <w:sz w:val="20"/>
          <w:szCs w:val="20"/>
          <w:u w:val="single"/>
        </w:rPr>
        <w:t>y</w:t>
      </w:r>
      <w:r w:rsidRPr="000A60A1">
        <w:rPr>
          <w:rFonts w:ascii="Arial" w:hAnsi="Arial" w:cs="Arial"/>
          <w:sz w:val="20"/>
          <w:szCs w:val="20"/>
          <w:u w:val="single"/>
        </w:rPr>
        <w:t xml:space="preserve"> vymezení ZSJ hranicí převážně s ohledem na současnou zástavbu</w:t>
      </w:r>
      <w:r w:rsidRPr="00137213">
        <w:rPr>
          <w:rFonts w:ascii="Arial" w:hAnsi="Arial" w:cs="Arial"/>
          <w:sz w:val="20"/>
          <w:szCs w:val="20"/>
        </w:rPr>
        <w:t xml:space="preserve"> s cílem aktualizace a zpřesnění hranic ZSJ, přičemž menší část návrhů změn nadále zůstává v chybovém stavu ISÚI.</w:t>
      </w:r>
    </w:p>
    <w:p w:rsidR="00992765" w:rsidRPr="00E56FF2" w:rsidRDefault="00992765" w:rsidP="00992765">
      <w:pPr>
        <w:jc w:val="both"/>
        <w:rPr>
          <w:rFonts w:ascii="Arial" w:hAnsi="Arial" w:cs="Arial"/>
          <w:sz w:val="20"/>
          <w:szCs w:val="20"/>
        </w:rPr>
      </w:pPr>
      <w:r>
        <w:rPr>
          <w:rFonts w:ascii="Arial" w:hAnsi="Arial" w:cs="Arial"/>
          <w:sz w:val="20"/>
          <w:szCs w:val="20"/>
        </w:rPr>
        <w:t xml:space="preserve">Na webové stránce RSO jsou zveřejňována od roku 2011 do začátku roku 2014 </w:t>
      </w:r>
      <w:r>
        <w:rPr>
          <w:rFonts w:ascii="Arial" w:hAnsi="Arial" w:cs="Arial"/>
          <w:b/>
          <w:sz w:val="20"/>
          <w:szCs w:val="20"/>
        </w:rPr>
        <w:t xml:space="preserve">rozhodnutí o změnách v ZSJ: </w:t>
      </w:r>
      <w:r>
        <w:rPr>
          <w:rFonts w:ascii="Arial" w:hAnsi="Arial" w:cs="Arial"/>
          <w:sz w:val="20"/>
          <w:szCs w:val="20"/>
        </w:rPr>
        <w:t xml:space="preserve"> </w:t>
      </w:r>
      <w:hyperlink r:id="rId9" w:history="1">
        <w:r w:rsidRPr="00E56FF2">
          <w:rPr>
            <w:rStyle w:val="Hypertextovodkaz"/>
            <w:rFonts w:ascii="Arial" w:hAnsi="Arial" w:cs="Arial"/>
            <w:sz w:val="20"/>
            <w:szCs w:val="20"/>
          </w:rPr>
          <w:t>http://www.czso.cz/csu/rso.nsf/i/zsj_v_ISUI_RUIAN</w:t>
        </w:r>
      </w:hyperlink>
      <w:r>
        <w:t xml:space="preserve"> . Bude doplněno do současnosti.</w:t>
      </w:r>
    </w:p>
    <w:p w:rsidR="00992765" w:rsidRDefault="00992765" w:rsidP="00992765">
      <w:pPr>
        <w:pStyle w:val="Prosttext"/>
        <w:jc w:val="both"/>
        <w:rPr>
          <w:rFonts w:ascii="Arial" w:hAnsi="Arial" w:cs="Arial"/>
        </w:rPr>
      </w:pPr>
    </w:p>
    <w:p w:rsidR="00992765" w:rsidRDefault="00992765" w:rsidP="00992765">
      <w:pPr>
        <w:pStyle w:val="Prosttext"/>
        <w:jc w:val="both"/>
        <w:rPr>
          <w:rFonts w:ascii="Arial" w:hAnsi="Arial" w:cs="Arial"/>
        </w:rPr>
      </w:pPr>
    </w:p>
    <w:p w:rsidR="00992765" w:rsidRDefault="00992765" w:rsidP="00992765">
      <w:pPr>
        <w:pStyle w:val="Odstavecseseznamem"/>
        <w:ind w:left="0"/>
        <w:jc w:val="both"/>
        <w:rPr>
          <w:rFonts w:ascii="Arial" w:hAnsi="Arial" w:cs="Arial"/>
          <w:b/>
          <w:bCs/>
          <w:color w:val="4F81BD" w:themeColor="accent1"/>
          <w:u w:val="single"/>
        </w:rPr>
      </w:pPr>
      <w:r>
        <w:rPr>
          <w:rFonts w:ascii="Arial" w:hAnsi="Arial" w:cs="Arial"/>
          <w:b/>
          <w:bCs/>
          <w:color w:val="4F81BD" w:themeColor="accent1"/>
          <w:u w:val="single"/>
        </w:rPr>
        <w:t>Geografické produkty</w:t>
      </w:r>
    </w:p>
    <w:p w:rsidR="00992765" w:rsidRDefault="00992765" w:rsidP="00992765">
      <w:pPr>
        <w:pStyle w:val="Prosttext"/>
        <w:jc w:val="both"/>
        <w:rPr>
          <w:rFonts w:ascii="Arial" w:hAnsi="Arial" w:cs="Arial"/>
        </w:rPr>
      </w:pPr>
    </w:p>
    <w:p w:rsidR="00992765" w:rsidRDefault="00992765" w:rsidP="00992765">
      <w:pPr>
        <w:jc w:val="both"/>
        <w:rPr>
          <w:rFonts w:ascii="Arial" w:hAnsi="Arial" w:cs="Arial"/>
          <w:b/>
          <w:sz w:val="20"/>
          <w:szCs w:val="20"/>
        </w:rPr>
      </w:pPr>
      <w:r>
        <w:rPr>
          <w:rFonts w:ascii="Arial" w:hAnsi="Arial" w:cs="Arial"/>
          <w:sz w:val="20"/>
          <w:szCs w:val="20"/>
        </w:rPr>
        <w:t>Produkce geografických sad se ustálila na čtvrtletní periodě zveřejňování se stavem dat:</w:t>
      </w:r>
      <w:r>
        <w:rPr>
          <w:rFonts w:ascii="Arial" w:hAnsi="Arial" w:cs="Arial"/>
          <w:b/>
          <w:bCs/>
          <w:sz w:val="20"/>
          <w:szCs w:val="20"/>
        </w:rPr>
        <w:t xml:space="preserve"> k 1.1., 1.4., 1.7., 1.10.</w:t>
      </w:r>
      <w:r>
        <w:rPr>
          <w:rFonts w:ascii="Arial" w:hAnsi="Arial" w:cs="Arial"/>
          <w:sz w:val="20"/>
          <w:szCs w:val="20"/>
        </w:rPr>
        <w:t xml:space="preserve"> Mimořádná vydání nejsou vyloučena.</w:t>
      </w:r>
    </w:p>
    <w:p w:rsidR="00992765" w:rsidRDefault="00992765" w:rsidP="00992765">
      <w:pPr>
        <w:autoSpaceDE w:val="0"/>
        <w:autoSpaceDN w:val="0"/>
        <w:adjustRightInd w:val="0"/>
        <w:jc w:val="both"/>
        <w:rPr>
          <w:rFonts w:ascii="Arial" w:hAnsi="Arial" w:cs="Arial"/>
          <w:sz w:val="20"/>
          <w:szCs w:val="20"/>
        </w:rPr>
      </w:pPr>
      <w:r>
        <w:rPr>
          <w:rFonts w:ascii="Arial" w:hAnsi="Arial" w:cs="Arial"/>
          <w:b/>
          <w:bCs/>
          <w:sz w:val="20"/>
          <w:szCs w:val="20"/>
        </w:rPr>
        <w:t xml:space="preserve">V prosinci byla mimořádně vydána sada geografických produktů ve verzi k 18.12.2015 </w:t>
      </w:r>
      <w:r>
        <w:rPr>
          <w:rFonts w:ascii="Arial" w:hAnsi="Arial" w:cs="Arial"/>
          <w:sz w:val="20"/>
          <w:szCs w:val="20"/>
        </w:rPr>
        <w:t>a obsahovala veškeré známé změny v soustavě území, nikoli však novou část obce Krnalovice v obci Hukvaldy, okres Frýdek-Místek (dodatečné oznámení v lednu 2016). V</w:t>
      </w:r>
      <w:r w:rsidR="000A60A1">
        <w:rPr>
          <w:rFonts w:ascii="Arial" w:hAnsi="Arial" w:cs="Arial"/>
          <w:sz w:val="20"/>
          <w:szCs w:val="20"/>
        </w:rPr>
        <w:t> září 2016</w:t>
      </w:r>
      <w:r>
        <w:rPr>
          <w:rFonts w:ascii="Arial" w:hAnsi="Arial" w:cs="Arial"/>
          <w:sz w:val="20"/>
          <w:szCs w:val="20"/>
        </w:rPr>
        <w:t xml:space="preserve"> byla vydána finální verze k 1.</w:t>
      </w:r>
      <w:r w:rsidR="000A60A1">
        <w:rPr>
          <w:rFonts w:ascii="Arial" w:hAnsi="Arial" w:cs="Arial"/>
          <w:sz w:val="20"/>
          <w:szCs w:val="20"/>
        </w:rPr>
        <w:t>7</w:t>
      </w:r>
      <w:r>
        <w:rPr>
          <w:rFonts w:ascii="Arial" w:hAnsi="Arial" w:cs="Arial"/>
          <w:sz w:val="20"/>
          <w:szCs w:val="20"/>
        </w:rPr>
        <w:t xml:space="preserve">.2016 včetně připojených </w:t>
      </w:r>
      <w:r w:rsidR="000A60A1">
        <w:rPr>
          <w:rFonts w:ascii="Arial" w:hAnsi="Arial" w:cs="Arial"/>
          <w:sz w:val="20"/>
          <w:szCs w:val="20"/>
        </w:rPr>
        <w:t>statistik</w:t>
      </w:r>
      <w:r>
        <w:rPr>
          <w:rFonts w:ascii="Arial" w:hAnsi="Arial" w:cs="Arial"/>
          <w:sz w:val="20"/>
          <w:szCs w:val="20"/>
        </w:rPr>
        <w:t xml:space="preserve">, </w:t>
      </w:r>
      <w:r w:rsidR="000A60A1">
        <w:rPr>
          <w:rFonts w:ascii="Arial" w:hAnsi="Arial" w:cs="Arial"/>
          <w:sz w:val="20"/>
          <w:szCs w:val="20"/>
        </w:rPr>
        <w:t>poté v říjnu</w:t>
      </w:r>
      <w:r>
        <w:rPr>
          <w:rFonts w:ascii="Arial" w:hAnsi="Arial" w:cs="Arial"/>
          <w:sz w:val="20"/>
          <w:szCs w:val="20"/>
        </w:rPr>
        <w:t xml:space="preserve"> mutace *_multi pro zobrazování v GIS s připojenými statistikami územ</w:t>
      </w:r>
      <w:r w:rsidR="000A60A1">
        <w:rPr>
          <w:rFonts w:ascii="Arial" w:hAnsi="Arial" w:cs="Arial"/>
          <w:sz w:val="20"/>
          <w:szCs w:val="20"/>
        </w:rPr>
        <w:t>ních celků</w:t>
      </w:r>
      <w:r>
        <w:rPr>
          <w:rFonts w:ascii="Arial" w:hAnsi="Arial" w:cs="Arial"/>
          <w:sz w:val="20"/>
          <w:szCs w:val="20"/>
        </w:rPr>
        <w:t>.</w:t>
      </w:r>
    </w:p>
    <w:p w:rsidR="00992765" w:rsidRPr="00E56FF2" w:rsidRDefault="00992765" w:rsidP="00992765">
      <w:pPr>
        <w:rPr>
          <w:rFonts w:ascii="Arial" w:hAnsi="Arial" w:cs="Arial"/>
          <w:sz w:val="20"/>
          <w:szCs w:val="20"/>
        </w:rPr>
      </w:pPr>
      <w:r>
        <w:rPr>
          <w:rFonts w:ascii="Arial" w:hAnsi="Arial" w:cs="Arial"/>
          <w:sz w:val="20"/>
          <w:szCs w:val="20"/>
        </w:rPr>
        <w:t xml:space="preserve">Český statistický úřad nadále poskytuje tematickou mapovou vrstvu budov, adres a v propojení na sídelní a statistické charakteristiky - viz Produkty na </w:t>
      </w:r>
      <w:hyperlink r:id="rId10" w:history="1">
        <w:r w:rsidRPr="00E56FF2">
          <w:rPr>
            <w:rStyle w:val="Hypertextovodkaz"/>
            <w:rFonts w:ascii="Arial" w:hAnsi="Arial" w:cs="Arial"/>
            <w:sz w:val="20"/>
            <w:szCs w:val="20"/>
          </w:rPr>
          <w:t>http://www.czso.cz/csu/rso.nsf/i/produkty_registru</w:t>
        </w:r>
      </w:hyperlink>
      <w:r w:rsidRPr="00E56FF2">
        <w:rPr>
          <w:rFonts w:ascii="Arial" w:hAnsi="Arial" w:cs="Arial"/>
          <w:sz w:val="20"/>
          <w:szCs w:val="20"/>
        </w:rPr>
        <w:t>.</w:t>
      </w:r>
    </w:p>
    <w:p w:rsidR="00992765" w:rsidRDefault="00992765" w:rsidP="00992765">
      <w:pPr>
        <w:jc w:val="both"/>
        <w:rPr>
          <w:rFonts w:ascii="Arial" w:hAnsi="Arial" w:cs="Arial"/>
          <w:sz w:val="20"/>
          <w:szCs w:val="20"/>
        </w:rPr>
      </w:pPr>
      <w:r>
        <w:rPr>
          <w:rFonts w:ascii="Arial" w:hAnsi="Arial" w:cs="Arial"/>
          <w:sz w:val="20"/>
          <w:szCs w:val="20"/>
          <w:u w:val="single"/>
        </w:rPr>
        <w:t>Portfolio produktů je od roku 2015 rozšířeno</w:t>
      </w:r>
      <w:r>
        <w:rPr>
          <w:rFonts w:ascii="Arial" w:hAnsi="Arial" w:cs="Arial"/>
          <w:sz w:val="20"/>
          <w:szCs w:val="20"/>
        </w:rPr>
        <w:t xml:space="preserve"> o mapovou vrstvu </w:t>
      </w:r>
      <w:r>
        <w:rPr>
          <w:rFonts w:ascii="Arial" w:hAnsi="Arial" w:cs="Arial"/>
          <w:b/>
          <w:sz w:val="20"/>
          <w:szCs w:val="20"/>
        </w:rPr>
        <w:t>budov a částí budov (vchodů s byty)</w:t>
      </w:r>
      <w:r>
        <w:rPr>
          <w:rFonts w:ascii="Arial" w:hAnsi="Arial" w:cs="Arial"/>
          <w:sz w:val="20"/>
          <w:szCs w:val="20"/>
        </w:rPr>
        <w:t xml:space="preserve"> s připojenými technicko ekonomickými parametry.</w:t>
      </w:r>
    </w:p>
    <w:p w:rsidR="00992765" w:rsidRDefault="00992765" w:rsidP="00992765">
      <w:pPr>
        <w:jc w:val="both"/>
        <w:rPr>
          <w:rFonts w:ascii="Arial" w:hAnsi="Arial" w:cs="Arial"/>
          <w:sz w:val="20"/>
          <w:szCs w:val="20"/>
        </w:rPr>
      </w:pPr>
      <w:r>
        <w:rPr>
          <w:rFonts w:ascii="Arial" w:hAnsi="Arial" w:cs="Arial"/>
          <w:sz w:val="20"/>
          <w:szCs w:val="20"/>
          <w:u w:val="single"/>
        </w:rPr>
        <w:t>Portfolio produktů je od roku 2016 rozšířeno</w:t>
      </w:r>
      <w:r>
        <w:rPr>
          <w:rFonts w:ascii="Arial" w:hAnsi="Arial" w:cs="Arial"/>
          <w:sz w:val="20"/>
          <w:szCs w:val="20"/>
        </w:rPr>
        <w:t xml:space="preserve"> o novou mapovou vrstvu </w:t>
      </w:r>
      <w:r>
        <w:rPr>
          <w:rFonts w:ascii="Arial" w:hAnsi="Arial" w:cs="Arial"/>
          <w:b/>
          <w:sz w:val="20"/>
          <w:szCs w:val="20"/>
        </w:rPr>
        <w:t>volebních okrsků</w:t>
      </w:r>
      <w:r>
        <w:rPr>
          <w:rFonts w:ascii="Arial" w:hAnsi="Arial" w:cs="Arial"/>
          <w:sz w:val="20"/>
          <w:szCs w:val="20"/>
        </w:rPr>
        <w:t>, nový účelový územní prvek RÚIAN.</w:t>
      </w:r>
    </w:p>
    <w:p w:rsidR="00992765" w:rsidRDefault="00992765" w:rsidP="00992765">
      <w:pPr>
        <w:pStyle w:val="Zkladntext3"/>
        <w:jc w:val="both"/>
        <w:rPr>
          <w:rFonts w:ascii="Arial" w:hAnsi="Arial" w:cs="Arial"/>
          <w:sz w:val="20"/>
          <w:szCs w:val="20"/>
        </w:rPr>
      </w:pPr>
      <w:r>
        <w:rPr>
          <w:rFonts w:ascii="Arial" w:hAnsi="Arial" w:cs="Arial"/>
          <w:sz w:val="20"/>
          <w:szCs w:val="20"/>
        </w:rPr>
        <w:t xml:space="preserve">ČSÚ nadále produkuje bodovou mapovou vrstvu názvů </w:t>
      </w:r>
      <w:r>
        <w:rPr>
          <w:rFonts w:ascii="Arial" w:hAnsi="Arial" w:cs="Arial"/>
          <w:b/>
          <w:sz w:val="20"/>
          <w:szCs w:val="20"/>
        </w:rPr>
        <w:t>ulic</w:t>
      </w:r>
      <w:r>
        <w:rPr>
          <w:rFonts w:ascii="Arial" w:hAnsi="Arial" w:cs="Arial"/>
          <w:sz w:val="20"/>
          <w:szCs w:val="20"/>
        </w:rPr>
        <w:t xml:space="preserve">, která zachovává hustotu bodů v návaznosti na polygony statistických obvodů a respektuje aktualizace dle uliční sítě RÚIAN.  </w:t>
      </w:r>
    </w:p>
    <w:p w:rsidR="00992765" w:rsidRDefault="00992765" w:rsidP="00992765">
      <w:pPr>
        <w:jc w:val="both"/>
        <w:rPr>
          <w:rFonts w:ascii="Arial" w:hAnsi="Arial" w:cs="Arial"/>
          <w:sz w:val="20"/>
          <w:szCs w:val="20"/>
        </w:rPr>
      </w:pPr>
      <w:r>
        <w:rPr>
          <w:rFonts w:ascii="Arial" w:hAnsi="Arial" w:cs="Arial"/>
          <w:sz w:val="20"/>
          <w:szCs w:val="20"/>
        </w:rPr>
        <w:t xml:space="preserve">Od verze 01072008 jsou služby registru rozšířeny o produkci </w:t>
      </w:r>
      <w:r>
        <w:rPr>
          <w:rFonts w:ascii="Arial" w:hAnsi="Arial" w:cs="Arial"/>
          <w:b/>
          <w:sz w:val="20"/>
          <w:szCs w:val="20"/>
        </w:rPr>
        <w:t>generalizovaných hranic</w:t>
      </w:r>
      <w:r>
        <w:rPr>
          <w:rFonts w:ascii="Arial" w:hAnsi="Arial" w:cs="Arial"/>
          <w:sz w:val="20"/>
          <w:szCs w:val="20"/>
        </w:rPr>
        <w:t xml:space="preserve"> v měřítku 1:500 000 (od obcí výše) </w:t>
      </w:r>
      <w:r>
        <w:rPr>
          <w:rFonts w:ascii="Arial" w:hAnsi="Arial" w:cs="Arial"/>
          <w:sz w:val="20"/>
          <w:szCs w:val="20"/>
          <w:u w:val="single"/>
        </w:rPr>
        <w:t>na vyžádání</w:t>
      </w:r>
      <w:r>
        <w:rPr>
          <w:rFonts w:ascii="Arial" w:hAnsi="Arial" w:cs="Arial"/>
          <w:sz w:val="20"/>
          <w:szCs w:val="20"/>
        </w:rPr>
        <w:t xml:space="preserve"> a dále o speciální úpravu mapových vrstev s </w:t>
      </w:r>
      <w:r>
        <w:rPr>
          <w:rFonts w:ascii="Arial" w:hAnsi="Arial" w:cs="Arial"/>
          <w:b/>
          <w:sz w:val="20"/>
          <w:szCs w:val="20"/>
        </w:rPr>
        <w:t>multinásobnými polygony</w:t>
      </w:r>
      <w:r>
        <w:rPr>
          <w:rFonts w:ascii="Arial" w:hAnsi="Arial" w:cs="Arial"/>
          <w:sz w:val="20"/>
          <w:szCs w:val="20"/>
        </w:rPr>
        <w:t xml:space="preserve"> jednotek (zejména obce, POU, ORP, volební obvody do Senátu, územní spádovost stavebních úřadů). Slouží především ke kartografickým účelům.</w:t>
      </w:r>
    </w:p>
    <w:p w:rsidR="00992765" w:rsidRDefault="00992765" w:rsidP="00992765">
      <w:pPr>
        <w:jc w:val="both"/>
        <w:rPr>
          <w:rFonts w:ascii="Arial" w:hAnsi="Arial" w:cs="Arial"/>
          <w:b/>
          <w:bCs/>
          <w:sz w:val="20"/>
          <w:szCs w:val="20"/>
        </w:rPr>
      </w:pPr>
      <w:r>
        <w:rPr>
          <w:rFonts w:ascii="Arial" w:hAnsi="Arial" w:cs="Arial"/>
          <w:sz w:val="20"/>
          <w:szCs w:val="20"/>
        </w:rPr>
        <w:t>Prohlížení Databáze iRSO4 bylo rozšířeno o nov</w:t>
      </w:r>
      <w:r w:rsidR="00F92E2D">
        <w:rPr>
          <w:rFonts w:ascii="Arial" w:hAnsi="Arial" w:cs="Arial"/>
          <w:sz w:val="20"/>
          <w:szCs w:val="20"/>
        </w:rPr>
        <w:t>é prvky volební obvod a volební okrsky s vazbami na obec, ÚTJ.</w:t>
      </w:r>
    </w:p>
    <w:p w:rsidR="00992765" w:rsidRDefault="00992765" w:rsidP="00992765">
      <w:pPr>
        <w:pStyle w:val="Nadpis4"/>
        <w:spacing w:line="240" w:lineRule="auto"/>
        <w:rPr>
          <w:rFonts w:ascii="Arial" w:hAnsi="Arial" w:cs="Arial"/>
          <w:bCs w:val="0"/>
          <w:i w:val="0"/>
          <w:u w:val="single"/>
        </w:rPr>
      </w:pPr>
    </w:p>
    <w:p w:rsidR="00F92E2D" w:rsidRPr="00F92E2D" w:rsidRDefault="00F92E2D" w:rsidP="00F92E2D"/>
    <w:p w:rsidR="00992765" w:rsidRDefault="00992765" w:rsidP="00992765">
      <w:pPr>
        <w:pStyle w:val="Nadpis4"/>
        <w:spacing w:line="240" w:lineRule="auto"/>
        <w:rPr>
          <w:rFonts w:ascii="Arial" w:eastAsia="Arial Unicode MS" w:hAnsi="Arial" w:cs="Arial"/>
          <w:bCs w:val="0"/>
          <w:i w:val="0"/>
          <w:u w:val="single"/>
        </w:rPr>
      </w:pPr>
      <w:r>
        <w:rPr>
          <w:rFonts w:ascii="Arial" w:hAnsi="Arial" w:cs="Arial"/>
          <w:bCs w:val="0"/>
          <w:i w:val="0"/>
          <w:u w:val="single"/>
        </w:rPr>
        <w:lastRenderedPageBreak/>
        <w:t>V příštím období se očekává</w:t>
      </w:r>
    </w:p>
    <w:p w:rsidR="00992765" w:rsidRDefault="00992765" w:rsidP="00992765">
      <w:pPr>
        <w:spacing w:after="0" w:line="240" w:lineRule="auto"/>
        <w:jc w:val="both"/>
        <w:rPr>
          <w:rFonts w:ascii="Arial" w:hAnsi="Arial" w:cs="Arial"/>
          <w:sz w:val="20"/>
          <w:szCs w:val="20"/>
        </w:rPr>
      </w:pPr>
      <w:r>
        <w:rPr>
          <w:rFonts w:ascii="Arial" w:hAnsi="Arial" w:cs="Arial"/>
        </w:rPr>
        <w:t xml:space="preserve"> </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 xml:space="preserve">průběžná aktualizace územně správního členění státu ve spolupráci s MV ČR a  správcem RÚIAN (ČÚZK); </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průběžná aktualizace číselníku a grafiky ZSJ na ČSÚ a v prostředí ISÚI;</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doplnění aktuálních vlastností (atributů) územních celků k 1.</w:t>
      </w:r>
      <w:r w:rsidR="00F92E2D">
        <w:rPr>
          <w:rFonts w:ascii="Arial" w:hAnsi="Arial" w:cs="Arial"/>
          <w:sz w:val="20"/>
          <w:szCs w:val="20"/>
        </w:rPr>
        <w:t>10</w:t>
      </w:r>
      <w:r>
        <w:rPr>
          <w:rFonts w:ascii="Arial" w:hAnsi="Arial" w:cs="Arial"/>
          <w:sz w:val="20"/>
          <w:szCs w:val="20"/>
        </w:rPr>
        <w:t xml:space="preserve">.2016; </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 xml:space="preserve">průběžná (týdenní) aktualizace změn na budovách, adresních místech a ulicích ze zdroje RÚIAN; </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průběžná aktualizace definičních bodů budov, vchodů, adres, hranic SO a ZSJ, aj.;</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pokračování ověřování rozdílů v budovách u editorů RÚIAN dle § 4, odst. 4 zákona č. 111/2009 Sb.;</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podpora statistických šetření (výběry pro rok 201</w:t>
      </w:r>
      <w:r w:rsidR="00F92E2D">
        <w:rPr>
          <w:rFonts w:ascii="Arial" w:hAnsi="Arial" w:cs="Arial"/>
          <w:sz w:val="20"/>
          <w:szCs w:val="20"/>
        </w:rPr>
        <w:t>7</w:t>
      </w:r>
      <w:r>
        <w:rPr>
          <w:rFonts w:ascii="Arial" w:hAnsi="Arial" w:cs="Arial"/>
          <w:sz w:val="20"/>
          <w:szCs w:val="20"/>
        </w:rPr>
        <w:t>, demografie, ORAIS) a prezentace;</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pokračování zpracování bytů v bytových domech ze zdroje Sčítání lidu, domů a bytů 2011 do RSO;</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vydání finální sady mapových vrstev hranic územních celků, budov, adresních míst a ulic, volebních obvodů, volebních okrsků - verze 01</w:t>
      </w:r>
      <w:r w:rsidR="00F92E2D">
        <w:rPr>
          <w:rFonts w:ascii="Arial" w:hAnsi="Arial" w:cs="Arial"/>
          <w:sz w:val="20"/>
          <w:szCs w:val="20"/>
        </w:rPr>
        <w:t>1</w:t>
      </w:r>
      <w:r>
        <w:rPr>
          <w:rFonts w:ascii="Arial" w:hAnsi="Arial" w:cs="Arial"/>
          <w:sz w:val="20"/>
          <w:szCs w:val="20"/>
        </w:rPr>
        <w:t>02016 v úpra</w:t>
      </w:r>
      <w:r w:rsidR="00F92E2D">
        <w:rPr>
          <w:rFonts w:ascii="Arial" w:hAnsi="Arial" w:cs="Arial"/>
          <w:sz w:val="20"/>
          <w:szCs w:val="20"/>
        </w:rPr>
        <w:t>vě *_multi a případně generalizovaných sad na vyžádání</w:t>
      </w:r>
      <w:r>
        <w:rPr>
          <w:rFonts w:ascii="Arial" w:hAnsi="Arial" w:cs="Arial"/>
          <w:sz w:val="20"/>
          <w:szCs w:val="20"/>
        </w:rPr>
        <w:t>;</w:t>
      </w:r>
    </w:p>
    <w:p w:rsidR="00992765" w:rsidRDefault="00992765" w:rsidP="00992765">
      <w:pPr>
        <w:numPr>
          <w:ilvl w:val="0"/>
          <w:numId w:val="8"/>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rozšíření portfolia vedených atributů o územních celcích, budovách a bytech a sjednocení metodiky atributů budov sledovaných v RÚIAN na základě jednání MMR-ČSÚ-ČÚZK;</w:t>
      </w:r>
    </w:p>
    <w:p w:rsidR="00992765" w:rsidRDefault="00992765" w:rsidP="00992765">
      <w:pPr>
        <w:pStyle w:val="Prosttext"/>
        <w:jc w:val="both"/>
        <w:rPr>
          <w:rFonts w:ascii="Arial" w:hAnsi="Arial" w:cs="Arial"/>
        </w:rPr>
      </w:pPr>
    </w:p>
    <w:p w:rsidR="00992765" w:rsidRDefault="00992765" w:rsidP="00992765">
      <w:pPr>
        <w:pStyle w:val="Prosttext"/>
        <w:jc w:val="both"/>
        <w:rPr>
          <w:rFonts w:ascii="Arial" w:hAnsi="Arial" w:cs="Arial"/>
        </w:rPr>
      </w:pPr>
    </w:p>
    <w:p w:rsidR="00992765" w:rsidRDefault="00992765" w:rsidP="00992765">
      <w:pPr>
        <w:pStyle w:val="Prosttext"/>
        <w:jc w:val="both"/>
        <w:rPr>
          <w:rFonts w:ascii="Arial" w:hAnsi="Arial" w:cs="Arial"/>
        </w:rPr>
      </w:pPr>
      <w:r>
        <w:rPr>
          <w:rFonts w:ascii="Arial" w:hAnsi="Arial" w:cs="Arial"/>
        </w:rPr>
        <w:t xml:space="preserve">V Pardubicích 31. </w:t>
      </w:r>
      <w:r w:rsidR="00F92E2D">
        <w:rPr>
          <w:rFonts w:ascii="Arial" w:hAnsi="Arial" w:cs="Arial"/>
        </w:rPr>
        <w:t>října</w:t>
      </w:r>
      <w:r>
        <w:rPr>
          <w:rFonts w:ascii="Arial" w:hAnsi="Arial" w:cs="Arial"/>
        </w:rPr>
        <w:t xml:space="preserve"> 2016</w:t>
      </w:r>
    </w:p>
    <w:p w:rsidR="00992765" w:rsidRDefault="00992765" w:rsidP="00992765">
      <w:pPr>
        <w:pStyle w:val="Prosttext"/>
        <w:jc w:val="both"/>
        <w:rPr>
          <w:rFonts w:ascii="Arial" w:hAnsi="Arial" w:cs="Arial"/>
        </w:rPr>
      </w:pPr>
    </w:p>
    <w:p w:rsidR="00992765" w:rsidRDefault="00992765" w:rsidP="00992765">
      <w:pPr>
        <w:pStyle w:val="Prosttext"/>
        <w:jc w:val="both"/>
        <w:rPr>
          <w:rFonts w:ascii="Arial" w:hAnsi="Arial" w:cs="Arial"/>
        </w:rPr>
      </w:pPr>
      <w:r>
        <w:rPr>
          <w:rFonts w:ascii="Arial" w:hAnsi="Arial" w:cs="Arial"/>
        </w:rPr>
        <w:t>Zpracovali:</w:t>
      </w:r>
    </w:p>
    <w:p w:rsidR="00992765" w:rsidRDefault="00992765" w:rsidP="00992765">
      <w:pPr>
        <w:pStyle w:val="Prosttext"/>
        <w:jc w:val="both"/>
        <w:rPr>
          <w:rFonts w:ascii="Arial" w:hAnsi="Arial" w:cs="Arial"/>
        </w:rPr>
      </w:pPr>
      <w:r>
        <w:rPr>
          <w:rFonts w:ascii="Arial" w:hAnsi="Arial" w:cs="Arial"/>
        </w:rPr>
        <w:t>Ing. Kamila Kuklová</w:t>
      </w:r>
    </w:p>
    <w:p w:rsidR="00992765" w:rsidRDefault="00992765" w:rsidP="00992765">
      <w:pPr>
        <w:pStyle w:val="Prosttext"/>
        <w:jc w:val="both"/>
        <w:rPr>
          <w:rFonts w:ascii="Arial" w:hAnsi="Arial" w:cs="Arial"/>
        </w:rPr>
      </w:pPr>
      <w:r>
        <w:rPr>
          <w:rFonts w:ascii="Arial" w:hAnsi="Arial" w:cs="Arial"/>
        </w:rPr>
        <w:t>Ing. Zdeňka Udržalová</w:t>
      </w:r>
    </w:p>
    <w:p w:rsidR="00992765" w:rsidRDefault="00992765" w:rsidP="00992765">
      <w:pPr>
        <w:pStyle w:val="Prosttext"/>
        <w:jc w:val="both"/>
        <w:rPr>
          <w:rFonts w:ascii="Arial" w:hAnsi="Arial" w:cs="Arial"/>
        </w:rPr>
      </w:pPr>
      <w:r>
        <w:rPr>
          <w:rFonts w:ascii="Arial" w:hAnsi="Arial" w:cs="Arial"/>
        </w:rPr>
        <w:t>RNDr. Jiří Štěpnička</w:t>
      </w:r>
    </w:p>
    <w:p w:rsidR="00992765" w:rsidRDefault="00992765" w:rsidP="00992765">
      <w:pPr>
        <w:pStyle w:val="Prosttext"/>
        <w:jc w:val="both"/>
        <w:rPr>
          <w:rFonts w:ascii="Arial" w:hAnsi="Arial" w:cs="Arial"/>
        </w:rPr>
      </w:pPr>
    </w:p>
    <w:p w:rsidR="00992765" w:rsidRDefault="00992765" w:rsidP="00992765">
      <w:pPr>
        <w:pStyle w:val="Prosttext"/>
        <w:jc w:val="both"/>
        <w:rPr>
          <w:rFonts w:ascii="Arial" w:hAnsi="Arial" w:cs="Arial"/>
        </w:rPr>
      </w:pPr>
      <w:r>
        <w:rPr>
          <w:rFonts w:ascii="Arial" w:hAnsi="Arial" w:cs="Arial"/>
        </w:rPr>
        <w:t>Kontakt:</w:t>
      </w:r>
    </w:p>
    <w:p w:rsidR="00992765" w:rsidRDefault="00992765" w:rsidP="00992765">
      <w:pPr>
        <w:pStyle w:val="Prosttext"/>
        <w:jc w:val="both"/>
        <w:rPr>
          <w:rFonts w:ascii="Arial" w:hAnsi="Arial" w:cs="Arial"/>
        </w:rPr>
      </w:pPr>
      <w:r>
        <w:rPr>
          <w:rFonts w:ascii="Arial" w:hAnsi="Arial" w:cs="Arial"/>
        </w:rPr>
        <w:t>Ing. Petr Klauda,</w:t>
      </w:r>
    </w:p>
    <w:p w:rsidR="00992765" w:rsidRDefault="00992765" w:rsidP="00992765">
      <w:pPr>
        <w:pStyle w:val="Prosttext"/>
        <w:jc w:val="both"/>
        <w:rPr>
          <w:rFonts w:ascii="Arial" w:hAnsi="Arial" w:cs="Arial"/>
        </w:rPr>
      </w:pPr>
      <w:r>
        <w:rPr>
          <w:rFonts w:ascii="Arial" w:hAnsi="Arial" w:cs="Arial"/>
        </w:rPr>
        <w:t xml:space="preserve">vedoucí oddělení statistických územních jednotek, </w:t>
      </w:r>
      <w:hyperlink r:id="rId11" w:history="1">
        <w:r>
          <w:rPr>
            <w:rStyle w:val="Hypertextovodkaz"/>
            <w:rFonts w:ascii="Arial" w:hAnsi="Arial" w:cs="Arial"/>
          </w:rPr>
          <w:t>petr.klauda@czso.cz</w:t>
        </w:r>
      </w:hyperlink>
      <w:r>
        <w:t xml:space="preserve">, </w:t>
      </w:r>
      <w:r>
        <w:rPr>
          <w:rFonts w:ascii="Arial" w:hAnsi="Arial" w:cs="Arial"/>
          <w:bCs/>
        </w:rPr>
        <w:t>tel. 466 743 462</w:t>
      </w:r>
    </w:p>
    <w:p w:rsidR="00992765" w:rsidRDefault="00992765" w:rsidP="00992765">
      <w:pPr>
        <w:pStyle w:val="Zpat"/>
        <w:tabs>
          <w:tab w:val="left" w:pos="708"/>
        </w:tabs>
        <w:jc w:val="both"/>
        <w:rPr>
          <w:rFonts w:ascii="Arial" w:hAnsi="Arial" w:cs="Arial"/>
          <w:b/>
          <w:color w:val="548DD4" w:themeColor="text2" w:themeTint="99"/>
          <w:sz w:val="24"/>
          <w:szCs w:val="24"/>
        </w:rPr>
      </w:pPr>
    </w:p>
    <w:p w:rsidR="00992765" w:rsidRDefault="00992765" w:rsidP="00992765">
      <w:pPr>
        <w:pStyle w:val="Zpat"/>
        <w:tabs>
          <w:tab w:val="left" w:pos="708"/>
        </w:tabs>
        <w:jc w:val="both"/>
        <w:rPr>
          <w:rFonts w:ascii="Arial" w:hAnsi="Arial" w:cs="Arial"/>
          <w:b/>
          <w:color w:val="548DD4" w:themeColor="text2" w:themeTint="99"/>
          <w:sz w:val="24"/>
          <w:szCs w:val="24"/>
        </w:rPr>
      </w:pPr>
    </w:p>
    <w:p w:rsidR="00992765" w:rsidRDefault="00992765" w:rsidP="00992765">
      <w:pPr>
        <w:pStyle w:val="Zpat"/>
        <w:tabs>
          <w:tab w:val="left" w:pos="708"/>
        </w:tabs>
        <w:jc w:val="both"/>
        <w:rPr>
          <w:rFonts w:ascii="Arial" w:hAnsi="Arial" w:cs="Arial"/>
          <w:b/>
          <w:color w:val="548DD4" w:themeColor="text2" w:themeTint="99"/>
          <w:sz w:val="24"/>
          <w:szCs w:val="24"/>
        </w:rPr>
      </w:pPr>
    </w:p>
    <w:p w:rsidR="00656E41" w:rsidRDefault="00656E41"/>
    <w:p w:rsidR="009255AB" w:rsidRPr="009255AB" w:rsidRDefault="009255AB" w:rsidP="009255AB">
      <w:pPr>
        <w:rPr>
          <w:rFonts w:ascii="Arial" w:eastAsia="Times New Roman" w:hAnsi="Arial" w:cs="Arial"/>
          <w:sz w:val="20"/>
          <w:szCs w:val="20"/>
          <w:lang w:eastAsia="cs-CZ"/>
        </w:rPr>
      </w:pPr>
    </w:p>
    <w:sectPr w:rsidR="009255AB" w:rsidRPr="009255AB" w:rsidSect="00857F68">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88" w:rsidRDefault="00902688" w:rsidP="00672519">
      <w:pPr>
        <w:spacing w:after="0" w:line="240" w:lineRule="auto"/>
      </w:pPr>
      <w:r>
        <w:separator/>
      </w:r>
    </w:p>
  </w:endnote>
  <w:endnote w:type="continuationSeparator" w:id="1">
    <w:p w:rsidR="00902688" w:rsidRDefault="00902688" w:rsidP="00672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28900"/>
      <w:docPartObj>
        <w:docPartGallery w:val="Page Numbers (Bottom of Page)"/>
        <w:docPartUnique/>
      </w:docPartObj>
    </w:sdtPr>
    <w:sdtContent>
      <w:p w:rsidR="00672519" w:rsidRDefault="00AC1A47">
        <w:pPr>
          <w:pStyle w:val="Zpat"/>
          <w:jc w:val="right"/>
        </w:pPr>
        <w:fldSimple w:instr=" PAGE   \* MERGEFORMAT ">
          <w:r w:rsidR="00192255">
            <w:rPr>
              <w:noProof/>
            </w:rPr>
            <w:t>1</w:t>
          </w:r>
        </w:fldSimple>
      </w:p>
    </w:sdtContent>
  </w:sdt>
  <w:p w:rsidR="00672519" w:rsidRDefault="0067251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88" w:rsidRDefault="00902688" w:rsidP="00672519">
      <w:pPr>
        <w:spacing w:after="0" w:line="240" w:lineRule="auto"/>
      </w:pPr>
      <w:r>
        <w:separator/>
      </w:r>
    </w:p>
  </w:footnote>
  <w:footnote w:type="continuationSeparator" w:id="1">
    <w:p w:rsidR="00902688" w:rsidRDefault="00902688" w:rsidP="00672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0CA4"/>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B86367"/>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3E384A"/>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F6A23"/>
    <w:multiLevelType w:val="hybridMultilevel"/>
    <w:tmpl w:val="B9FC8A0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FB203E0"/>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6EBC725A"/>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275E72"/>
    <w:multiLevelType w:val="hybridMultilevel"/>
    <w:tmpl w:val="B9FC8A0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40A8"/>
    <w:rsid w:val="000547BE"/>
    <w:rsid w:val="00083054"/>
    <w:rsid w:val="00093DB1"/>
    <w:rsid w:val="00094D4C"/>
    <w:rsid w:val="000A60A1"/>
    <w:rsid w:val="000B1431"/>
    <w:rsid w:val="000C1904"/>
    <w:rsid w:val="000E00E5"/>
    <w:rsid w:val="000E1F45"/>
    <w:rsid w:val="00137CD5"/>
    <w:rsid w:val="001448AB"/>
    <w:rsid w:val="00145751"/>
    <w:rsid w:val="00156A8F"/>
    <w:rsid w:val="001861C1"/>
    <w:rsid w:val="00192255"/>
    <w:rsid w:val="00193634"/>
    <w:rsid w:val="001B5A4F"/>
    <w:rsid w:val="001D463A"/>
    <w:rsid w:val="002242FD"/>
    <w:rsid w:val="002440A8"/>
    <w:rsid w:val="00257C12"/>
    <w:rsid w:val="002A05F9"/>
    <w:rsid w:val="002A3DCE"/>
    <w:rsid w:val="002B3846"/>
    <w:rsid w:val="002E2205"/>
    <w:rsid w:val="002E45BA"/>
    <w:rsid w:val="00323285"/>
    <w:rsid w:val="00336ADE"/>
    <w:rsid w:val="0037451E"/>
    <w:rsid w:val="00376D23"/>
    <w:rsid w:val="0039518F"/>
    <w:rsid w:val="003C2EDA"/>
    <w:rsid w:val="003E4FC5"/>
    <w:rsid w:val="0041093A"/>
    <w:rsid w:val="00416EDE"/>
    <w:rsid w:val="00426E24"/>
    <w:rsid w:val="00431DC9"/>
    <w:rsid w:val="00447363"/>
    <w:rsid w:val="00492132"/>
    <w:rsid w:val="004B6E02"/>
    <w:rsid w:val="00522BC2"/>
    <w:rsid w:val="0056563C"/>
    <w:rsid w:val="005733D8"/>
    <w:rsid w:val="005A0368"/>
    <w:rsid w:val="005C096C"/>
    <w:rsid w:val="006143E7"/>
    <w:rsid w:val="00622AC0"/>
    <w:rsid w:val="006344F2"/>
    <w:rsid w:val="0063455B"/>
    <w:rsid w:val="006438B4"/>
    <w:rsid w:val="00656E41"/>
    <w:rsid w:val="006708FF"/>
    <w:rsid w:val="00672519"/>
    <w:rsid w:val="00680E4D"/>
    <w:rsid w:val="006D131D"/>
    <w:rsid w:val="006F0C78"/>
    <w:rsid w:val="00707EC5"/>
    <w:rsid w:val="00764D27"/>
    <w:rsid w:val="00775BDA"/>
    <w:rsid w:val="007E35B7"/>
    <w:rsid w:val="007F7245"/>
    <w:rsid w:val="008127AE"/>
    <w:rsid w:val="008177E4"/>
    <w:rsid w:val="00836D71"/>
    <w:rsid w:val="00857F68"/>
    <w:rsid w:val="0086234B"/>
    <w:rsid w:val="00892371"/>
    <w:rsid w:val="008A136A"/>
    <w:rsid w:val="008B66FE"/>
    <w:rsid w:val="008C1E16"/>
    <w:rsid w:val="008D1668"/>
    <w:rsid w:val="008E47AB"/>
    <w:rsid w:val="008F3056"/>
    <w:rsid w:val="008F448B"/>
    <w:rsid w:val="008F4E35"/>
    <w:rsid w:val="00902688"/>
    <w:rsid w:val="009255AB"/>
    <w:rsid w:val="00930E3E"/>
    <w:rsid w:val="009443CF"/>
    <w:rsid w:val="0096614D"/>
    <w:rsid w:val="0097247F"/>
    <w:rsid w:val="00985235"/>
    <w:rsid w:val="00992765"/>
    <w:rsid w:val="009A6988"/>
    <w:rsid w:val="00A16782"/>
    <w:rsid w:val="00A438BB"/>
    <w:rsid w:val="00A47DE1"/>
    <w:rsid w:val="00AB7035"/>
    <w:rsid w:val="00AC1A47"/>
    <w:rsid w:val="00AC1D9B"/>
    <w:rsid w:val="00AD089D"/>
    <w:rsid w:val="00B13128"/>
    <w:rsid w:val="00B369D6"/>
    <w:rsid w:val="00B566B6"/>
    <w:rsid w:val="00B732CE"/>
    <w:rsid w:val="00BE4D7A"/>
    <w:rsid w:val="00C12680"/>
    <w:rsid w:val="00C16338"/>
    <w:rsid w:val="00C175B3"/>
    <w:rsid w:val="00C44657"/>
    <w:rsid w:val="00C67234"/>
    <w:rsid w:val="00D51276"/>
    <w:rsid w:val="00D912C0"/>
    <w:rsid w:val="00DE095A"/>
    <w:rsid w:val="00DF11CD"/>
    <w:rsid w:val="00DF460D"/>
    <w:rsid w:val="00DF54F0"/>
    <w:rsid w:val="00E0160C"/>
    <w:rsid w:val="00E02BC8"/>
    <w:rsid w:val="00E065F0"/>
    <w:rsid w:val="00E5298A"/>
    <w:rsid w:val="00E86257"/>
    <w:rsid w:val="00EA2F90"/>
    <w:rsid w:val="00EC07D8"/>
    <w:rsid w:val="00F16A1C"/>
    <w:rsid w:val="00F25FC4"/>
    <w:rsid w:val="00F51C92"/>
    <w:rsid w:val="00F821C9"/>
    <w:rsid w:val="00F92E2D"/>
    <w:rsid w:val="00F941FF"/>
    <w:rsid w:val="00FA5477"/>
    <w:rsid w:val="00FC69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FC5"/>
  </w:style>
  <w:style w:type="paragraph" w:styleId="Nadpis1">
    <w:name w:val="heading 1"/>
    <w:basedOn w:val="Normln"/>
    <w:next w:val="Normln"/>
    <w:link w:val="Nadpis1Char"/>
    <w:qFormat/>
    <w:rsid w:val="00672519"/>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semiHidden/>
    <w:unhideWhenUsed/>
    <w:qFormat/>
    <w:rsid w:val="00672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9276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9276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9927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2440A8"/>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2440A8"/>
    <w:rPr>
      <w:rFonts w:ascii="Courier New" w:eastAsia="Times New Roman" w:hAnsi="Courier New" w:cs="Courier New"/>
      <w:sz w:val="20"/>
      <w:szCs w:val="20"/>
      <w:lang w:eastAsia="cs-CZ"/>
    </w:rPr>
  </w:style>
  <w:style w:type="paragraph" w:styleId="Zkladntext">
    <w:name w:val="Body Text"/>
    <w:basedOn w:val="Normln"/>
    <w:link w:val="ZkladntextChar"/>
    <w:rsid w:val="002440A8"/>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2440A8"/>
    <w:rPr>
      <w:rFonts w:ascii="Arial" w:eastAsia="Times New Roman" w:hAnsi="Arial" w:cs="Arial"/>
      <w:b/>
      <w:bCs/>
      <w:sz w:val="24"/>
      <w:szCs w:val="24"/>
      <w:lang w:eastAsia="cs-CZ"/>
    </w:rPr>
  </w:style>
  <w:style w:type="paragraph" w:styleId="Odstavecseseznamem">
    <w:name w:val="List Paragraph"/>
    <w:basedOn w:val="Normln"/>
    <w:uiPriority w:val="34"/>
    <w:qFormat/>
    <w:rsid w:val="002440A8"/>
    <w:pPr>
      <w:ind w:left="720"/>
      <w:contextualSpacing/>
    </w:pPr>
  </w:style>
  <w:style w:type="character" w:styleId="Hypertextovodkaz">
    <w:name w:val="Hyperlink"/>
    <w:basedOn w:val="Standardnpsmoodstavce"/>
    <w:uiPriority w:val="99"/>
    <w:unhideWhenUsed/>
    <w:rsid w:val="002440A8"/>
    <w:rPr>
      <w:color w:val="0000FF" w:themeColor="hyperlink"/>
      <w:u w:val="single"/>
    </w:rPr>
  </w:style>
  <w:style w:type="table" w:styleId="Mkatabulky">
    <w:name w:val="Table Grid"/>
    <w:basedOn w:val="Normlntabulka"/>
    <w:uiPriority w:val="59"/>
    <w:rsid w:val="0044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672519"/>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semiHidden/>
    <w:rsid w:val="00672519"/>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unhideWhenUsed/>
    <w:rsid w:val="00672519"/>
    <w:pPr>
      <w:tabs>
        <w:tab w:val="center" w:pos="4536"/>
        <w:tab w:val="right" w:pos="9072"/>
      </w:tabs>
      <w:spacing w:after="0" w:line="240" w:lineRule="auto"/>
    </w:pPr>
  </w:style>
  <w:style w:type="character" w:customStyle="1" w:styleId="ZpatChar">
    <w:name w:val="Zápatí Char"/>
    <w:basedOn w:val="Standardnpsmoodstavce"/>
    <w:link w:val="Zpat"/>
    <w:uiPriority w:val="99"/>
    <w:rsid w:val="00672519"/>
  </w:style>
  <w:style w:type="paragraph" w:styleId="Zhlav">
    <w:name w:val="header"/>
    <w:basedOn w:val="Normln"/>
    <w:link w:val="ZhlavChar"/>
    <w:uiPriority w:val="99"/>
    <w:semiHidden/>
    <w:unhideWhenUsed/>
    <w:rsid w:val="0067251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72519"/>
  </w:style>
  <w:style w:type="character" w:customStyle="1" w:styleId="Nadpis3Char">
    <w:name w:val="Nadpis 3 Char"/>
    <w:basedOn w:val="Standardnpsmoodstavce"/>
    <w:link w:val="Nadpis3"/>
    <w:uiPriority w:val="9"/>
    <w:semiHidden/>
    <w:rsid w:val="0099276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992765"/>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992765"/>
    <w:rPr>
      <w:rFonts w:asciiTheme="majorHAnsi" w:eastAsiaTheme="majorEastAsia" w:hAnsiTheme="majorHAnsi" w:cstheme="majorBidi"/>
      <w:i/>
      <w:iCs/>
      <w:color w:val="243F60" w:themeColor="accent1" w:themeShade="7F"/>
    </w:rPr>
  </w:style>
  <w:style w:type="paragraph" w:styleId="Zkladntext2">
    <w:name w:val="Body Text 2"/>
    <w:basedOn w:val="Normln"/>
    <w:link w:val="Zkladntext2Char"/>
    <w:uiPriority w:val="99"/>
    <w:semiHidden/>
    <w:unhideWhenUsed/>
    <w:rsid w:val="00992765"/>
    <w:pPr>
      <w:spacing w:after="120" w:line="480" w:lineRule="auto"/>
    </w:pPr>
  </w:style>
  <w:style w:type="character" w:customStyle="1" w:styleId="Zkladntext2Char">
    <w:name w:val="Základní text 2 Char"/>
    <w:basedOn w:val="Standardnpsmoodstavce"/>
    <w:link w:val="Zkladntext2"/>
    <w:uiPriority w:val="99"/>
    <w:semiHidden/>
    <w:rsid w:val="00992765"/>
  </w:style>
  <w:style w:type="paragraph" w:styleId="Zkladntext3">
    <w:name w:val="Body Text 3"/>
    <w:basedOn w:val="Normln"/>
    <w:link w:val="Zkladntext3Char"/>
    <w:uiPriority w:val="99"/>
    <w:semiHidden/>
    <w:unhideWhenUsed/>
    <w:rsid w:val="00992765"/>
    <w:pPr>
      <w:spacing w:after="120"/>
    </w:pPr>
    <w:rPr>
      <w:sz w:val="16"/>
      <w:szCs w:val="16"/>
    </w:rPr>
  </w:style>
  <w:style w:type="character" w:customStyle="1" w:styleId="Zkladntext3Char">
    <w:name w:val="Základní text 3 Char"/>
    <w:basedOn w:val="Standardnpsmoodstavce"/>
    <w:link w:val="Zkladntext3"/>
    <w:uiPriority w:val="99"/>
    <w:semiHidden/>
    <w:rsid w:val="0099276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prohlizeni_rs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rso.nsf/i/registr_scitacich_obvo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klauda@czso.cz" TargetMode="External"/><Relationship Id="rId5" Type="http://schemas.openxmlformats.org/officeDocument/2006/relationships/footnotes" Target="footnotes.xml"/><Relationship Id="rId10" Type="http://schemas.openxmlformats.org/officeDocument/2006/relationships/hyperlink" Target="http://www.czso.cz/csu/rso.nsf/i/produkty_registru" TargetMode="External"/><Relationship Id="rId4" Type="http://schemas.openxmlformats.org/officeDocument/2006/relationships/webSettings" Target="webSettings.xml"/><Relationship Id="rId9" Type="http://schemas.openxmlformats.org/officeDocument/2006/relationships/hyperlink" Target="http://www.czso.cz/csu/rso.nsf/i/zsj_v_ISUI_RUIAN"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3607</Words>
  <Characters>21282</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cp:lastPrinted>2016-07-19T10:50:00Z</cp:lastPrinted>
  <dcterms:created xsi:type="dcterms:W3CDTF">2016-12-05T09:08:00Z</dcterms:created>
  <dcterms:modified xsi:type="dcterms:W3CDTF">2016-12-05T09:08:00Z</dcterms:modified>
</cp:coreProperties>
</file>