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D" w:rsidRPr="00B27D96" w:rsidRDefault="003F6BAA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2C20AD" w:rsidRPr="00B27D96">
        <w:rPr>
          <w:rFonts w:eastAsia="MS Gothic"/>
          <w:b/>
          <w:bCs/>
          <w:color w:val="009BB4"/>
          <w:sz w:val="28"/>
          <w:szCs w:val="28"/>
        </w:rPr>
        <w:t>A 1</w:t>
      </w: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 xml:space="preserve">Klasifikace NABS </w:t>
      </w:r>
      <w:proofErr w:type="spellStart"/>
      <w:r w:rsidRPr="00E83476">
        <w:rPr>
          <w:sz w:val="22"/>
        </w:rPr>
        <w:t>rev</w:t>
      </w:r>
      <w:proofErr w:type="spellEnd"/>
      <w:r w:rsidRPr="00E83476">
        <w:rPr>
          <w:sz w:val="22"/>
        </w:rPr>
        <w:t>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  <w:bookmarkStart w:id="0" w:name="_GoBack"/>
      <w:bookmarkEnd w:id="0"/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3749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67" w:rsidRDefault="00FD1B67" w:rsidP="00E71A58">
      <w:r>
        <w:separator/>
      </w:r>
    </w:p>
  </w:endnote>
  <w:endnote w:type="continuationSeparator" w:id="0">
    <w:p w:rsidR="00FD1B67" w:rsidRDefault="00FD1B6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E83476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76675A"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7266B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E83476">
      <w:rPr>
        <w:rFonts w:ascii="Arial" w:hAnsi="Arial" w:cs="Arial"/>
        <w:noProof/>
        <w:sz w:val="16"/>
        <w:szCs w:val="16"/>
      </w:rPr>
      <w:t>3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67" w:rsidRDefault="00FD1B67" w:rsidP="00E71A58">
      <w:r>
        <w:separator/>
      </w:r>
    </w:p>
  </w:footnote>
  <w:footnote w:type="continuationSeparator" w:id="0">
    <w:p w:rsidR="00FD1B67" w:rsidRDefault="00FD1B6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76675A">
      <w:rPr>
        <w:rFonts w:ascii="Arial" w:hAnsi="Arial" w:cs="Arial"/>
        <w:sz w:val="16"/>
        <w:szCs w:val="16"/>
      </w:rPr>
      <w:t xml:space="preserve"> / PŘÍLOHY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7412-6EF7-4421-AAA7-45130D40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2015-11-04T14:17:00Z</cp:lastPrinted>
  <dcterms:created xsi:type="dcterms:W3CDTF">2015-11-18T09:14:00Z</dcterms:created>
  <dcterms:modified xsi:type="dcterms:W3CDTF">2015-11-19T10:30:00Z</dcterms:modified>
</cp:coreProperties>
</file>